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5" w:type="dxa"/>
          <w:left w:w="15" w:type="dxa"/>
          <w:bottom w:w="15" w:type="dxa"/>
          <w:right w:w="15" w:type="dxa"/>
        </w:tblCellMar>
        <w:tblLook w:val="04A0" w:firstRow="1" w:lastRow="0" w:firstColumn="1" w:lastColumn="0" w:noHBand="0" w:noVBand="1"/>
      </w:tblPr>
      <w:tblGrid>
        <w:gridCol w:w="1600"/>
        <w:gridCol w:w="12800"/>
      </w:tblGrid>
      <w:tr w:rsidR="00270546" w:rsidRPr="00E16334" w14:paraId="48237582" w14:textId="77777777" w:rsidTr="00270546">
        <w:trPr>
          <w:divId w:val="1347438940"/>
        </w:trPr>
        <w:tc>
          <w:tcPr>
            <w:tcW w:w="0" w:type="auto"/>
            <w:gridSpan w:val="2"/>
            <w:tcBorders>
              <w:bottom w:val="single" w:sz="6" w:space="0" w:color="2E74B5"/>
            </w:tcBorders>
            <w:tcMar>
              <w:top w:w="0" w:type="dxa"/>
              <w:left w:w="0" w:type="dxa"/>
              <w:bottom w:w="0" w:type="dxa"/>
              <w:right w:w="0" w:type="dxa"/>
            </w:tcMar>
            <w:hideMark/>
          </w:tcPr>
          <w:p w14:paraId="39568B1C" w14:textId="77777777" w:rsidR="00270546" w:rsidRPr="00E16334" w:rsidRDefault="00270546" w:rsidP="0051157F">
            <w:pPr>
              <w:pStyle w:val="Heading1"/>
              <w:spacing w:after="20" w:afterAutospacing="0"/>
              <w:rPr>
                <w:rFonts w:ascii="Calibri" w:eastAsia="Times New Roman" w:hAnsi="Calibri" w:cs="Calibri"/>
                <w:caps/>
                <w:sz w:val="30"/>
                <w:szCs w:val="30"/>
                <w:lang w:val="en-GB"/>
              </w:rPr>
            </w:pPr>
            <w:bookmarkStart w:id="0" w:name="_GoBack"/>
            <w:bookmarkEnd w:id="0"/>
            <w:r w:rsidRPr="00E16334">
              <w:rPr>
                <w:rFonts w:ascii="Calibri" w:eastAsia="Times New Roman" w:hAnsi="Calibri" w:cs="Calibri"/>
                <w:caps/>
                <w:sz w:val="30"/>
                <w:szCs w:val="30"/>
                <w:lang w:val="en-GB"/>
              </w:rPr>
              <w:t>Question</w:t>
            </w:r>
          </w:p>
        </w:tc>
      </w:tr>
      <w:tr w:rsidR="00270546" w:rsidRPr="00E16334" w14:paraId="5CAA329C" w14:textId="77777777" w:rsidTr="00270546">
        <w:trPr>
          <w:divId w:val="1347438940"/>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3AC3C6B2" w14:textId="17521AC0" w:rsidR="00270546" w:rsidRPr="00E16334" w:rsidRDefault="00274B1F" w:rsidP="0078785D">
            <w:pPr>
              <w:pStyle w:val="NormalWeb"/>
              <w:spacing w:before="0" w:beforeAutospacing="0" w:after="0" w:afterAutospacing="0"/>
              <w:rPr>
                <w:rFonts w:ascii="Calibri" w:hAnsi="Calibri" w:cs="Calibri"/>
                <w:b/>
                <w:bCs/>
                <w:color w:val="FFFFFF"/>
                <w:sz w:val="28"/>
                <w:szCs w:val="28"/>
                <w:lang w:val="en-GB"/>
              </w:rPr>
            </w:pPr>
            <w:r>
              <w:rPr>
                <w:rFonts w:ascii="Calibri" w:hAnsi="Calibri" w:cs="Calibri"/>
                <w:b/>
                <w:bCs/>
                <w:color w:val="FFFFFF"/>
                <w:sz w:val="28"/>
                <w:szCs w:val="28"/>
                <w:lang w:val="en-GB"/>
              </w:rPr>
              <w:t>S-100B protein</w:t>
            </w:r>
            <w:r w:rsidR="0078785D" w:rsidRPr="00E16334">
              <w:rPr>
                <w:rFonts w:ascii="Calibri" w:hAnsi="Calibri" w:cs="Calibri"/>
                <w:b/>
                <w:bCs/>
                <w:color w:val="FFFFFF"/>
                <w:sz w:val="28"/>
                <w:szCs w:val="28"/>
                <w:lang w:val="en-GB"/>
              </w:rPr>
              <w:t xml:space="preserve"> for prediction of poor neurological outcome </w:t>
            </w:r>
            <w:r w:rsidR="00270546" w:rsidRPr="00E16334">
              <w:rPr>
                <w:rFonts w:ascii="Calibri" w:hAnsi="Calibri" w:cs="Calibri"/>
                <w:b/>
                <w:bCs/>
                <w:color w:val="FFFFFF"/>
                <w:sz w:val="28"/>
                <w:szCs w:val="28"/>
                <w:lang w:val="en-GB"/>
              </w:rPr>
              <w:t>in adults with cardiac arrest</w:t>
            </w:r>
          </w:p>
          <w:p w14:paraId="135FC8E2" w14:textId="32AFA6CE" w:rsidR="0078785D" w:rsidRPr="00E16334" w:rsidRDefault="00CC5B95" w:rsidP="00CC5B95">
            <w:pPr>
              <w:pStyle w:val="NormalWeb"/>
              <w:spacing w:before="0" w:beforeAutospacing="0" w:after="0" w:afterAutospacing="0"/>
              <w:rPr>
                <w:rFonts w:ascii="Calibri" w:hAnsi="Calibri" w:cs="Calibri"/>
                <w:b/>
                <w:bCs/>
                <w:color w:val="FFFFFF"/>
                <w:sz w:val="28"/>
                <w:szCs w:val="28"/>
                <w:lang w:val="en-GB"/>
              </w:rPr>
            </w:pPr>
            <w:r w:rsidRPr="00E16334">
              <w:rPr>
                <w:rFonts w:ascii="Calibri" w:hAnsi="Calibri" w:cs="Calibri"/>
                <w:b/>
                <w:bCs/>
                <w:color w:val="FFFFFF"/>
                <w:sz w:val="28"/>
                <w:szCs w:val="28"/>
                <w:lang w:val="en-GB"/>
              </w:rPr>
              <w:t>(</w:t>
            </w:r>
            <w:r w:rsidR="0078785D" w:rsidRPr="00E16334">
              <w:rPr>
                <w:rFonts w:ascii="Calibri" w:hAnsi="Calibri" w:cs="Calibri"/>
                <w:b/>
                <w:bCs/>
                <w:color w:val="FFFFFF"/>
                <w:sz w:val="28"/>
                <w:szCs w:val="28"/>
                <w:lang w:val="en-GB"/>
              </w:rPr>
              <w:t>Subse</w:t>
            </w:r>
            <w:r w:rsidR="00F16DBB" w:rsidRPr="00E16334">
              <w:rPr>
                <w:rFonts w:ascii="Calibri" w:hAnsi="Calibri" w:cs="Calibri"/>
                <w:b/>
                <w:bCs/>
                <w:color w:val="FFFFFF"/>
                <w:sz w:val="28"/>
                <w:szCs w:val="28"/>
                <w:lang w:val="en-GB"/>
              </w:rPr>
              <w:t>c</w:t>
            </w:r>
            <w:r w:rsidR="0078785D" w:rsidRPr="00E16334">
              <w:rPr>
                <w:rFonts w:ascii="Calibri" w:hAnsi="Calibri" w:cs="Calibri"/>
                <w:b/>
                <w:bCs/>
                <w:color w:val="FFFFFF"/>
                <w:sz w:val="28"/>
                <w:szCs w:val="28"/>
                <w:lang w:val="en-GB"/>
              </w:rPr>
              <w:t>t</w:t>
            </w:r>
            <w:r w:rsidR="00F16DBB" w:rsidRPr="00E16334">
              <w:rPr>
                <w:rFonts w:ascii="Calibri" w:hAnsi="Calibri" w:cs="Calibri"/>
                <w:b/>
                <w:bCs/>
                <w:color w:val="FFFFFF"/>
                <w:sz w:val="28"/>
                <w:szCs w:val="28"/>
                <w:lang w:val="en-GB"/>
              </w:rPr>
              <w:t>ion</w:t>
            </w:r>
            <w:r w:rsidR="0078785D" w:rsidRPr="00E16334">
              <w:rPr>
                <w:rFonts w:ascii="Calibri" w:hAnsi="Calibri" w:cs="Calibri"/>
                <w:b/>
                <w:bCs/>
                <w:color w:val="FFFFFF"/>
                <w:sz w:val="28"/>
                <w:szCs w:val="28"/>
                <w:lang w:val="en-GB"/>
              </w:rPr>
              <w:t xml:space="preserve"> of </w:t>
            </w:r>
            <w:r w:rsidRPr="00E16334">
              <w:rPr>
                <w:rFonts w:ascii="Calibri" w:hAnsi="Calibri" w:cs="Calibri"/>
                <w:b/>
                <w:bCs/>
                <w:color w:val="FFFFFF"/>
                <w:sz w:val="28"/>
                <w:szCs w:val="28"/>
                <w:lang w:val="en-GB"/>
              </w:rPr>
              <w:t>Prognostication ETD)</w:t>
            </w:r>
          </w:p>
        </w:tc>
      </w:tr>
      <w:tr w:rsidR="00270546" w:rsidRPr="00E16334" w14:paraId="54BED8A2"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08646078" w14:textId="4C781C7A" w:rsidR="00270546" w:rsidRPr="00E16334" w:rsidRDefault="00270546" w:rsidP="0051157F">
            <w:pPr>
              <w:pStyle w:val="section-name"/>
              <w:spacing w:before="0" w:beforeAutospacing="0" w:after="0" w:afterAutospacing="0"/>
              <w:rPr>
                <w:rFonts w:ascii="Calibri" w:hAnsi="Calibri" w:cs="Calibri"/>
                <w:b/>
                <w:bCs/>
                <w:caps/>
                <w:color w:val="FFFFFF"/>
                <w:sz w:val="20"/>
                <w:szCs w:val="20"/>
                <w:lang w:val="en-GB"/>
              </w:rPr>
            </w:pPr>
            <w:r w:rsidRPr="00E16334">
              <w:rPr>
                <w:rFonts w:ascii="Calibri" w:hAnsi="Calibri" w:cs="Calibri"/>
                <w:b/>
                <w:bCs/>
                <w:caps/>
                <w:color w:val="FFFFFF"/>
                <w:sz w:val="20"/>
                <w:szCs w:val="20"/>
                <w:lang w:val="en-GB"/>
              </w:rPr>
              <w:t>Population: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0DD58E40" w14:textId="6C12F985" w:rsidR="00270546" w:rsidRPr="00E16334" w:rsidRDefault="00CC5B95" w:rsidP="00CC5B95">
            <w:pPr>
              <w:spacing w:after="0"/>
              <w:rPr>
                <w:sz w:val="20"/>
                <w:szCs w:val="20"/>
                <w:lang w:val="en-GB"/>
              </w:rPr>
            </w:pPr>
            <w:r w:rsidRPr="00E16334">
              <w:rPr>
                <w:sz w:val="20"/>
                <w:szCs w:val="20"/>
                <w:lang w:val="en-GB"/>
              </w:rPr>
              <w:t>Adults who are comatose after resuscitation from cardiac arrest (either in-hospital or out-of-hospital), regardless of target temperature management</w:t>
            </w:r>
            <w:r w:rsidR="00742226">
              <w:rPr>
                <w:sz w:val="20"/>
                <w:szCs w:val="20"/>
                <w:lang w:val="en-GB"/>
              </w:rPr>
              <w:t>.</w:t>
            </w:r>
          </w:p>
        </w:tc>
      </w:tr>
      <w:tr w:rsidR="00270546" w:rsidRPr="00E16334" w14:paraId="2A951956"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38899F36" w14:textId="77777777" w:rsidR="00270546" w:rsidRPr="00E16334" w:rsidRDefault="00270546" w:rsidP="0051157F">
            <w:pPr>
              <w:pStyle w:val="section-name"/>
              <w:spacing w:before="0" w:beforeAutospacing="0" w:after="0" w:afterAutospacing="0"/>
              <w:rPr>
                <w:rFonts w:ascii="Calibri" w:hAnsi="Calibri" w:cs="Calibri"/>
                <w:b/>
                <w:bCs/>
                <w:caps/>
                <w:color w:val="FFFFFF"/>
                <w:sz w:val="20"/>
                <w:szCs w:val="20"/>
                <w:lang w:val="en-GB"/>
              </w:rPr>
            </w:pPr>
            <w:r w:rsidRPr="00E16334">
              <w:rPr>
                <w:rFonts w:ascii="Calibri" w:hAnsi="Calibri" w:cs="Calibri"/>
                <w:b/>
                <w:bCs/>
                <w:caps/>
                <w:color w:val="FFFFFF"/>
                <w:sz w:val="20"/>
                <w:szCs w:val="20"/>
                <w:lang w:val="en-GB"/>
              </w:rPr>
              <w:t>Intervention: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12ADA4B9" w14:textId="71BB4A7E" w:rsidR="00270546" w:rsidRPr="00E16334" w:rsidRDefault="00274B1F" w:rsidP="0051157F">
            <w:pPr>
              <w:pStyle w:val="NormalWeb"/>
              <w:spacing w:before="0" w:beforeAutospacing="0" w:after="0" w:afterAutospacing="0" w:line="200" w:lineRule="atLeast"/>
              <w:rPr>
                <w:rFonts w:ascii="Calibri" w:hAnsi="Calibri" w:cs="Calibri"/>
                <w:sz w:val="20"/>
                <w:szCs w:val="20"/>
                <w:lang w:val="en-GB"/>
              </w:rPr>
            </w:pPr>
            <w:r>
              <w:rPr>
                <w:rFonts w:ascii="Calibri" w:hAnsi="Calibri" w:cs="Calibri"/>
                <w:sz w:val="20"/>
                <w:szCs w:val="20"/>
                <w:lang w:val="en-GB"/>
              </w:rPr>
              <w:t>S-100B</w:t>
            </w:r>
            <w:r w:rsidR="00742226">
              <w:rPr>
                <w:rFonts w:ascii="Calibri" w:hAnsi="Calibri" w:cs="Calibri"/>
                <w:sz w:val="20"/>
                <w:szCs w:val="20"/>
                <w:lang w:val="en-GB"/>
              </w:rPr>
              <w:t xml:space="preserve"> protein</w:t>
            </w:r>
            <w:r w:rsidR="00F16DBB" w:rsidRPr="00E16334">
              <w:rPr>
                <w:rFonts w:ascii="Calibri" w:hAnsi="Calibri" w:cs="Calibri"/>
                <w:sz w:val="20"/>
                <w:szCs w:val="20"/>
                <w:lang w:val="en-GB"/>
              </w:rPr>
              <w:t>, assessed within one week after cardiac arrest.</w:t>
            </w:r>
          </w:p>
        </w:tc>
      </w:tr>
      <w:tr w:rsidR="00270546" w:rsidRPr="00E16334" w14:paraId="14EF09BB"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34F9C0B3" w14:textId="77777777" w:rsidR="00270546" w:rsidRPr="00E16334" w:rsidRDefault="00270546" w:rsidP="0051157F">
            <w:pPr>
              <w:pStyle w:val="section-name"/>
              <w:spacing w:before="0" w:beforeAutospacing="0" w:after="0" w:afterAutospacing="0"/>
              <w:rPr>
                <w:rFonts w:ascii="Calibri" w:hAnsi="Calibri" w:cs="Calibri"/>
                <w:b/>
                <w:bCs/>
                <w:caps/>
                <w:color w:val="FFFFFF"/>
                <w:sz w:val="20"/>
                <w:szCs w:val="20"/>
                <w:lang w:val="en-GB"/>
              </w:rPr>
            </w:pPr>
            <w:r w:rsidRPr="00E16334">
              <w:rPr>
                <w:rFonts w:ascii="Calibri" w:hAnsi="Calibri" w:cs="Calibri"/>
                <w:b/>
                <w:bCs/>
                <w:caps/>
                <w:color w:val="FFFFFF"/>
                <w:sz w:val="20"/>
                <w:szCs w:val="20"/>
                <w:lang w:val="en-GB"/>
              </w:rPr>
              <w:t>Comparison: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6C625F4D" w14:textId="05649539" w:rsidR="00270546" w:rsidRPr="00E16334" w:rsidRDefault="00742226" w:rsidP="0051157F">
            <w:pPr>
              <w:pStyle w:val="NormalWeb"/>
              <w:spacing w:before="0" w:beforeAutospacing="0" w:after="0" w:afterAutospacing="0" w:line="200" w:lineRule="atLeast"/>
              <w:rPr>
                <w:rFonts w:ascii="Calibri" w:hAnsi="Calibri" w:cs="Calibri"/>
                <w:i/>
                <w:sz w:val="20"/>
                <w:szCs w:val="20"/>
                <w:lang w:val="en-GB"/>
              </w:rPr>
            </w:pPr>
            <w:r>
              <w:rPr>
                <w:rFonts w:ascii="Calibri" w:hAnsi="Calibri" w:cs="Calibri"/>
                <w:i/>
                <w:sz w:val="20"/>
                <w:szCs w:val="20"/>
                <w:lang w:val="en-GB"/>
              </w:rPr>
              <w:t>N</w:t>
            </w:r>
            <w:r w:rsidR="00CC5B95" w:rsidRPr="00E16334">
              <w:rPr>
                <w:rFonts w:ascii="Calibri" w:hAnsi="Calibri" w:cs="Calibri"/>
                <w:i/>
                <w:sz w:val="20"/>
                <w:szCs w:val="20"/>
                <w:lang w:val="en-GB"/>
              </w:rPr>
              <w:t>one</w:t>
            </w:r>
            <w:r w:rsidR="0051157F">
              <w:rPr>
                <w:rFonts w:ascii="Calibri" w:hAnsi="Calibri" w:cs="Calibri"/>
                <w:i/>
                <w:sz w:val="20"/>
                <w:szCs w:val="20"/>
                <w:lang w:val="en-GB"/>
              </w:rPr>
              <w:t>.</w:t>
            </w:r>
          </w:p>
        </w:tc>
      </w:tr>
      <w:tr w:rsidR="00270546" w:rsidRPr="00E16334" w14:paraId="4FCAA60B"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31550F0B" w14:textId="77777777" w:rsidR="00270546" w:rsidRPr="00E16334" w:rsidRDefault="00270546" w:rsidP="0051157F">
            <w:pPr>
              <w:pStyle w:val="section-name"/>
              <w:spacing w:before="0" w:beforeAutospacing="0" w:after="0" w:afterAutospacing="0"/>
              <w:rPr>
                <w:rFonts w:ascii="Calibri" w:hAnsi="Calibri" w:cs="Calibri"/>
                <w:b/>
                <w:bCs/>
                <w:caps/>
                <w:color w:val="FFFFFF"/>
                <w:sz w:val="20"/>
                <w:szCs w:val="20"/>
                <w:lang w:val="en-GB"/>
              </w:rPr>
            </w:pPr>
            <w:r w:rsidRPr="00E16334">
              <w:rPr>
                <w:rFonts w:ascii="Calibri" w:hAnsi="Calibri" w:cs="Calibri"/>
                <w:b/>
                <w:bCs/>
                <w:caps/>
                <w:color w:val="FFFFFF"/>
                <w:sz w:val="20"/>
                <w:szCs w:val="20"/>
                <w:lang w:val="en-GB"/>
              </w:rPr>
              <w:t>Main outcomes:</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272EF71C" w14:textId="23A75432" w:rsidR="00270546" w:rsidRPr="00E16334" w:rsidRDefault="00CC5B95" w:rsidP="00CC5B95">
            <w:pPr>
              <w:spacing w:after="0" w:line="200" w:lineRule="atLeast"/>
              <w:rPr>
                <w:rFonts w:ascii="Calibri" w:eastAsia="Times New Roman" w:hAnsi="Calibri" w:cs="Calibri"/>
                <w:sz w:val="20"/>
                <w:szCs w:val="20"/>
                <w:lang w:val="en-GB"/>
              </w:rPr>
            </w:pPr>
            <w:r w:rsidRPr="00E16334">
              <w:rPr>
                <w:rFonts w:ascii="Calibri" w:eastAsia="Times New Roman" w:hAnsi="Calibri" w:cs="Calibri"/>
                <w:sz w:val="20"/>
                <w:szCs w:val="20"/>
                <w:lang w:val="en-GB"/>
              </w:rPr>
              <w:t xml:space="preserve">Prediction of poor neurological outcome defined as </w:t>
            </w:r>
            <w:r w:rsidR="00742226">
              <w:rPr>
                <w:rFonts w:ascii="Calibri" w:eastAsia="Times New Roman" w:hAnsi="Calibri" w:cs="Calibri"/>
                <w:sz w:val="20"/>
                <w:szCs w:val="20"/>
                <w:lang w:val="en-GB"/>
              </w:rPr>
              <w:t>C</w:t>
            </w:r>
            <w:r w:rsidRPr="00E16334">
              <w:rPr>
                <w:rFonts w:ascii="Calibri" w:eastAsia="Times New Roman" w:hAnsi="Calibri" w:cs="Calibri"/>
                <w:sz w:val="20"/>
                <w:szCs w:val="20"/>
                <w:lang w:val="en-GB"/>
              </w:rPr>
              <w:t xml:space="preserve">erebral </w:t>
            </w:r>
            <w:r w:rsidR="00742226">
              <w:rPr>
                <w:rFonts w:ascii="Calibri" w:eastAsia="Times New Roman" w:hAnsi="Calibri" w:cs="Calibri"/>
                <w:sz w:val="20"/>
                <w:szCs w:val="20"/>
                <w:lang w:val="en-GB"/>
              </w:rPr>
              <w:t>P</w:t>
            </w:r>
            <w:r w:rsidRPr="00E16334">
              <w:rPr>
                <w:rFonts w:ascii="Calibri" w:eastAsia="Times New Roman" w:hAnsi="Calibri" w:cs="Calibri"/>
                <w:sz w:val="20"/>
                <w:szCs w:val="20"/>
                <w:lang w:val="en-GB"/>
              </w:rPr>
              <w:t xml:space="preserve">erformance </w:t>
            </w:r>
            <w:r w:rsidR="00742226">
              <w:rPr>
                <w:rFonts w:ascii="Calibri" w:eastAsia="Times New Roman" w:hAnsi="Calibri" w:cs="Calibri"/>
                <w:sz w:val="20"/>
                <w:szCs w:val="20"/>
                <w:lang w:val="en-GB"/>
              </w:rPr>
              <w:t>C</w:t>
            </w:r>
            <w:r w:rsidRPr="00E16334">
              <w:rPr>
                <w:rFonts w:ascii="Calibri" w:eastAsia="Times New Roman" w:hAnsi="Calibri" w:cs="Calibri"/>
                <w:sz w:val="20"/>
                <w:szCs w:val="20"/>
                <w:lang w:val="en-GB"/>
              </w:rPr>
              <w:t xml:space="preserve">ategories </w:t>
            </w:r>
            <w:r w:rsidR="00742226">
              <w:rPr>
                <w:rFonts w:ascii="Calibri" w:eastAsia="Times New Roman" w:hAnsi="Calibri" w:cs="Calibri"/>
                <w:sz w:val="20"/>
                <w:szCs w:val="20"/>
                <w:lang w:val="en-GB"/>
              </w:rPr>
              <w:t xml:space="preserve">(CPC) </w:t>
            </w:r>
            <w:r w:rsidRPr="00E16334">
              <w:rPr>
                <w:rFonts w:ascii="Calibri" w:eastAsia="Times New Roman" w:hAnsi="Calibri" w:cs="Calibri"/>
                <w:sz w:val="20"/>
                <w:szCs w:val="20"/>
                <w:lang w:val="en-GB"/>
              </w:rPr>
              <w:t>3-5 or modified Rankin Score (mRS)</w:t>
            </w:r>
            <w:r w:rsidR="00742226">
              <w:rPr>
                <w:rFonts w:ascii="Calibri" w:eastAsia="Times New Roman" w:hAnsi="Calibri" w:cs="Calibri"/>
                <w:sz w:val="20"/>
                <w:szCs w:val="20"/>
                <w:lang w:val="en-GB"/>
              </w:rPr>
              <w:t xml:space="preserve"> </w:t>
            </w:r>
            <w:r w:rsidRPr="00E16334">
              <w:rPr>
                <w:rFonts w:ascii="Calibri" w:eastAsia="Times New Roman" w:hAnsi="Calibri" w:cs="Calibri"/>
                <w:sz w:val="20"/>
                <w:szCs w:val="20"/>
                <w:lang w:val="en-GB"/>
              </w:rPr>
              <w:t>4-6 at hospital discharge/1 month or later</w:t>
            </w:r>
            <w:r w:rsidR="00742226">
              <w:rPr>
                <w:rFonts w:ascii="Calibri" w:eastAsia="Times New Roman" w:hAnsi="Calibri" w:cs="Calibri"/>
                <w:sz w:val="20"/>
                <w:szCs w:val="20"/>
                <w:lang w:val="en-GB"/>
              </w:rPr>
              <w:t>.</w:t>
            </w:r>
          </w:p>
        </w:tc>
      </w:tr>
      <w:tr w:rsidR="00270546" w:rsidRPr="00E16334" w14:paraId="2060D2CB" w14:textId="77777777" w:rsidTr="003D1891">
        <w:trPr>
          <w:divId w:val="1347438940"/>
        </w:trPr>
        <w:tc>
          <w:tcPr>
            <w:tcW w:w="1600" w:type="dxa"/>
            <w:tcBorders>
              <w:bottom w:val="dotted" w:sz="4" w:space="0" w:color="auto"/>
            </w:tcBorders>
            <w:shd w:val="clear" w:color="auto" w:fill="2E74B5"/>
            <w:tcMar>
              <w:top w:w="75" w:type="dxa"/>
              <w:left w:w="75" w:type="dxa"/>
              <w:bottom w:w="75" w:type="dxa"/>
              <w:right w:w="75" w:type="dxa"/>
            </w:tcMar>
            <w:hideMark/>
          </w:tcPr>
          <w:p w14:paraId="2C50C8AB" w14:textId="2F34C296" w:rsidR="00270546" w:rsidRPr="00E16334" w:rsidRDefault="00CC5B95" w:rsidP="0051157F">
            <w:pPr>
              <w:pStyle w:val="section-name"/>
              <w:spacing w:before="0" w:beforeAutospacing="0" w:after="0" w:afterAutospacing="0"/>
              <w:rPr>
                <w:rFonts w:ascii="Calibri" w:hAnsi="Calibri" w:cs="Calibri"/>
                <w:b/>
                <w:bCs/>
                <w:caps/>
                <w:color w:val="FFFFFF"/>
                <w:sz w:val="20"/>
                <w:szCs w:val="20"/>
                <w:lang w:val="en-GB"/>
              </w:rPr>
            </w:pPr>
            <w:r w:rsidRPr="00E16334">
              <w:rPr>
                <w:rFonts w:ascii="Calibri" w:hAnsi="Calibri" w:cs="Calibri"/>
                <w:b/>
                <w:bCs/>
                <w:caps/>
                <w:color w:val="FFFFFF"/>
                <w:sz w:val="20"/>
                <w:szCs w:val="20"/>
                <w:lang w:val="en-GB"/>
              </w:rPr>
              <w:t>STUDY DESIGN</w:t>
            </w:r>
            <w:r w:rsidR="00270546" w:rsidRPr="00E16334">
              <w:rPr>
                <w:rFonts w:ascii="Calibri" w:hAnsi="Calibri" w:cs="Calibri"/>
                <w:b/>
                <w:bCs/>
                <w:caps/>
                <w:color w:val="FFFFFF"/>
                <w:sz w:val="20"/>
                <w:szCs w:val="20"/>
                <w:lang w:val="en-GB"/>
              </w:rPr>
              <w:t>:</w:t>
            </w:r>
          </w:p>
        </w:tc>
        <w:tc>
          <w:tcPr>
            <w:tcW w:w="12800" w:type="dxa"/>
            <w:tcBorders>
              <w:bottom w:val="single" w:sz="4" w:space="0" w:color="auto"/>
              <w:right w:val="single" w:sz="6" w:space="0" w:color="2E74B5"/>
            </w:tcBorders>
            <w:tcMar>
              <w:top w:w="75" w:type="dxa"/>
              <w:left w:w="75" w:type="dxa"/>
              <w:bottom w:w="75" w:type="dxa"/>
              <w:right w:w="75" w:type="dxa"/>
            </w:tcMar>
            <w:hideMark/>
          </w:tcPr>
          <w:p w14:paraId="50EC9D71" w14:textId="6555BE41" w:rsidR="00270546" w:rsidRPr="00E16334" w:rsidRDefault="00CC5B95" w:rsidP="0051157F">
            <w:pPr>
              <w:pStyle w:val="NormalWeb"/>
              <w:spacing w:before="0" w:beforeAutospacing="0" w:after="0" w:afterAutospacing="0" w:line="200" w:lineRule="atLeast"/>
              <w:rPr>
                <w:rFonts w:ascii="Calibri" w:hAnsi="Calibri" w:cs="Calibri"/>
                <w:sz w:val="20"/>
                <w:szCs w:val="20"/>
                <w:lang w:val="en-GB"/>
              </w:rPr>
            </w:pPr>
            <w:r w:rsidRPr="00E16334">
              <w:rPr>
                <w:rFonts w:ascii="Calibri" w:hAnsi="Calibri" w:cs="Calibri"/>
                <w:sz w:val="20"/>
                <w:szCs w:val="20"/>
                <w:lang w:val="en-GB"/>
              </w:rPr>
              <w:t>Prognostic accuracy studies where the 2 x 2 contingency table (i.e., the number of true/false negatives and positives for prediction of poor outcome) was reported, or where those variables could be calculated from reported data</w:t>
            </w:r>
            <w:r w:rsidR="00742226">
              <w:rPr>
                <w:rFonts w:ascii="Calibri" w:hAnsi="Calibri" w:cs="Calibri"/>
                <w:sz w:val="20"/>
                <w:szCs w:val="20"/>
                <w:lang w:val="en-GB"/>
              </w:rPr>
              <w:t>,</w:t>
            </w:r>
            <w:r w:rsidRPr="00E16334">
              <w:rPr>
                <w:rFonts w:ascii="Calibri" w:hAnsi="Calibri" w:cs="Calibri"/>
                <w:sz w:val="20"/>
                <w:szCs w:val="20"/>
                <w:lang w:val="en-GB"/>
              </w:rPr>
              <w:t xml:space="preserve"> are eligible for inclusion. Unpublished studies, reviews, case reports, case series, studies including less than 10 patients, letters, editorials, conference abstracts, and studies published in abstract form w</w:t>
            </w:r>
            <w:r w:rsidR="00DB660C" w:rsidRPr="00E16334">
              <w:rPr>
                <w:rFonts w:ascii="Calibri" w:hAnsi="Calibri" w:cs="Calibri"/>
                <w:sz w:val="20"/>
                <w:szCs w:val="20"/>
                <w:lang w:val="en-GB"/>
              </w:rPr>
              <w:t>er</w:t>
            </w:r>
            <w:r w:rsidRPr="00E16334">
              <w:rPr>
                <w:rFonts w:ascii="Calibri" w:hAnsi="Calibri" w:cs="Calibri"/>
                <w:sz w:val="20"/>
                <w:szCs w:val="20"/>
                <w:lang w:val="en-GB"/>
              </w:rPr>
              <w:t xml:space="preserve">e excluded.  </w:t>
            </w:r>
          </w:p>
        </w:tc>
      </w:tr>
      <w:tr w:rsidR="00CC5B95" w:rsidRPr="00E16334" w14:paraId="4961AFA8" w14:textId="77777777" w:rsidTr="003D1891">
        <w:trPr>
          <w:divId w:val="1347438940"/>
        </w:trPr>
        <w:tc>
          <w:tcPr>
            <w:tcW w:w="1600" w:type="dxa"/>
            <w:tcBorders>
              <w:top w:val="dotted" w:sz="4" w:space="0" w:color="auto"/>
              <w:bottom w:val="single" w:sz="6" w:space="0" w:color="2E74B5"/>
            </w:tcBorders>
            <w:shd w:val="clear" w:color="auto" w:fill="2E74B5"/>
            <w:tcMar>
              <w:top w:w="75" w:type="dxa"/>
              <w:left w:w="75" w:type="dxa"/>
              <w:bottom w:w="75" w:type="dxa"/>
              <w:right w:w="75" w:type="dxa"/>
            </w:tcMar>
          </w:tcPr>
          <w:p w14:paraId="1CA3A693" w14:textId="0CF5E715" w:rsidR="00CC5B95" w:rsidRPr="00E16334" w:rsidRDefault="00CC5B95" w:rsidP="0051157F">
            <w:pPr>
              <w:pStyle w:val="section-name"/>
              <w:spacing w:before="0" w:beforeAutospacing="0" w:after="0" w:afterAutospacing="0"/>
              <w:rPr>
                <w:rFonts w:asciiTheme="minorHAnsi" w:hAnsiTheme="minorHAnsi" w:cstheme="minorHAnsi"/>
                <w:b/>
                <w:bCs/>
                <w:caps/>
                <w:color w:val="FFFFFF" w:themeColor="background1"/>
                <w:sz w:val="20"/>
                <w:szCs w:val="20"/>
                <w:lang w:val="en-GB"/>
              </w:rPr>
            </w:pPr>
            <w:r w:rsidRPr="00E16334">
              <w:rPr>
                <w:rFonts w:asciiTheme="minorHAnsi" w:hAnsiTheme="minorHAnsi" w:cstheme="minorHAnsi"/>
                <w:b/>
                <w:color w:val="FFFFFF" w:themeColor="background1"/>
                <w:sz w:val="20"/>
                <w:lang w:val="en-GB"/>
              </w:rPr>
              <w:t>TIMEFRAME:</w:t>
            </w:r>
          </w:p>
        </w:tc>
        <w:tc>
          <w:tcPr>
            <w:tcW w:w="12800" w:type="dxa"/>
            <w:tcBorders>
              <w:top w:val="single" w:sz="4" w:space="0" w:color="auto"/>
              <w:bottom w:val="single" w:sz="6" w:space="0" w:color="2E74B5"/>
              <w:right w:val="single" w:sz="6" w:space="0" w:color="2E74B5"/>
            </w:tcBorders>
            <w:tcMar>
              <w:top w:w="75" w:type="dxa"/>
              <w:left w:w="75" w:type="dxa"/>
              <w:bottom w:w="75" w:type="dxa"/>
              <w:right w:w="75" w:type="dxa"/>
            </w:tcMar>
          </w:tcPr>
          <w:p w14:paraId="3F140664" w14:textId="7E45FB06" w:rsidR="00CD19C5" w:rsidRPr="00E16334" w:rsidRDefault="00CD19C5" w:rsidP="0051157F">
            <w:pPr>
              <w:pStyle w:val="NormalWeb"/>
              <w:spacing w:before="0" w:beforeAutospacing="0" w:after="0" w:afterAutospacing="0" w:line="200" w:lineRule="atLeast"/>
              <w:rPr>
                <w:rFonts w:ascii="Calibri" w:eastAsia="Times New Roman" w:hAnsi="Calibri" w:cs="Calibri"/>
                <w:sz w:val="20"/>
                <w:szCs w:val="16"/>
                <w:lang w:val="en-GB"/>
              </w:rPr>
            </w:pPr>
            <w:r w:rsidRPr="00E16334">
              <w:rPr>
                <w:rFonts w:ascii="Calibri" w:eastAsia="Times New Roman" w:hAnsi="Calibri" w:cs="Calibri"/>
                <w:sz w:val="20"/>
                <w:szCs w:val="16"/>
                <w:lang w:val="en-GB"/>
              </w:rPr>
              <w:t>In 2015, an ILCOR evidence review identified four categories of predictors of neurological outcome after cardiac arrest, namely clinical examination, biomarkers, electrophysiology and imaging. In the last four years, several studies have been published and new predictors have been identified, therefore the topic needs an update.</w:t>
            </w:r>
          </w:p>
          <w:p w14:paraId="4D3A1C6F" w14:textId="421F1FCE" w:rsidR="00CC5B95" w:rsidRPr="00E16334" w:rsidRDefault="00CC5B95" w:rsidP="0051157F">
            <w:pPr>
              <w:pStyle w:val="NormalWeb"/>
              <w:spacing w:before="0" w:beforeAutospacing="0" w:after="0" w:afterAutospacing="0" w:line="200" w:lineRule="atLeast"/>
              <w:rPr>
                <w:rFonts w:asciiTheme="minorHAnsi" w:hAnsiTheme="minorHAnsi" w:cstheme="minorHAnsi"/>
                <w:sz w:val="20"/>
                <w:szCs w:val="20"/>
                <w:lang w:val="en-GB"/>
              </w:rPr>
            </w:pPr>
            <w:r w:rsidRPr="00E16334">
              <w:rPr>
                <w:rFonts w:asciiTheme="minorHAnsi" w:hAnsiTheme="minorHAnsi" w:cstheme="minorHAnsi"/>
                <w:sz w:val="20"/>
                <w:lang w:val="en-GB"/>
              </w:rPr>
              <w:t>The most recent search of the previous systematic reviews on neuroprognostication was launched on May 31, 2013. We search</w:t>
            </w:r>
            <w:r w:rsidR="00DE5B24" w:rsidRPr="00E16334">
              <w:rPr>
                <w:rFonts w:asciiTheme="minorHAnsi" w:hAnsiTheme="minorHAnsi" w:cstheme="minorHAnsi"/>
                <w:sz w:val="20"/>
                <w:lang w:val="en-GB"/>
              </w:rPr>
              <w:t>ed</w:t>
            </w:r>
            <w:r w:rsidRPr="00E16334">
              <w:rPr>
                <w:rFonts w:asciiTheme="minorHAnsi" w:hAnsiTheme="minorHAnsi" w:cstheme="minorHAnsi"/>
                <w:sz w:val="20"/>
                <w:lang w:val="en-GB"/>
              </w:rPr>
              <w:t xml:space="preserve"> studies published from January 1, 2013 onwards.</w:t>
            </w:r>
          </w:p>
        </w:tc>
      </w:tr>
    </w:tbl>
    <w:p w14:paraId="6320A429" w14:textId="41938965" w:rsidR="000526C3" w:rsidRPr="00E16334" w:rsidRDefault="00CD2D3A">
      <w:pPr>
        <w:pStyle w:val="Heading1"/>
        <w:spacing w:after="20" w:afterAutospacing="0"/>
        <w:divId w:val="1347438940"/>
        <w:rPr>
          <w:rFonts w:ascii="Calibri" w:eastAsia="Times New Roman" w:hAnsi="Calibri" w:cs="Calibri"/>
          <w:caps/>
          <w:color w:val="000000"/>
          <w:sz w:val="30"/>
          <w:szCs w:val="30"/>
          <w:lang w:val="en-GB"/>
        </w:rPr>
      </w:pPr>
      <w:r w:rsidRPr="00E16334">
        <w:rPr>
          <w:rFonts w:ascii="Calibri" w:eastAsia="Times New Roman" w:hAnsi="Calibri" w:cs="Calibri"/>
          <w:caps/>
          <w:color w:val="000000"/>
          <w:sz w:val="30"/>
          <w:szCs w:val="30"/>
          <w:lang w:val="en-GB"/>
        </w:rPr>
        <w:t>ASSES</w:t>
      </w:r>
      <w:r w:rsidR="00045AFF" w:rsidRPr="00E16334">
        <w:rPr>
          <w:rFonts w:ascii="Calibri" w:eastAsia="Times New Roman" w:hAnsi="Calibri" w:cs="Calibri"/>
          <w:caps/>
          <w:color w:val="000000"/>
          <w:sz w:val="30"/>
          <w:szCs w:val="30"/>
          <w:lang w:val="en-GB"/>
        </w:rPr>
        <w:t>sment</w:t>
      </w:r>
    </w:p>
    <w:tbl>
      <w:tblPr>
        <w:tblW w:w="5000" w:type="pct"/>
        <w:tblCellMar>
          <w:top w:w="15" w:type="dxa"/>
          <w:left w:w="15" w:type="dxa"/>
          <w:bottom w:w="15" w:type="dxa"/>
          <w:right w:w="15" w:type="dxa"/>
        </w:tblCellMar>
        <w:tblLook w:val="04A0" w:firstRow="1" w:lastRow="0" w:firstColumn="1" w:lastColumn="0" w:noHBand="0" w:noVBand="1"/>
      </w:tblPr>
      <w:tblGrid>
        <w:gridCol w:w="3184"/>
        <w:gridCol w:w="8798"/>
        <w:gridCol w:w="2568"/>
      </w:tblGrid>
      <w:tr w:rsidR="000526C3" w:rsidRPr="00E16334" w14:paraId="18D34786"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646A3E4" w14:textId="77777777" w:rsidR="000526C3" w:rsidRPr="00E16334" w:rsidRDefault="00045AFF">
            <w:pPr>
              <w:pStyle w:val="Heading2"/>
              <w:spacing w:before="0" w:beforeAutospacing="0" w:after="0" w:afterAutospacing="0"/>
              <w:divId w:val="359357255"/>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Problem</w:t>
            </w:r>
          </w:p>
          <w:p w14:paraId="0F0A4A5B" w14:textId="77777777" w:rsidR="000526C3" w:rsidRPr="00E16334" w:rsidRDefault="00045AFF">
            <w:pPr>
              <w:pStyle w:val="Subtitle1"/>
              <w:spacing w:before="0" w:beforeAutospacing="0" w:after="0" w:afterAutospacing="0"/>
              <w:divId w:val="359357255"/>
              <w:rPr>
                <w:rFonts w:ascii="Calibri" w:hAnsi="Calibri" w:cs="Calibri"/>
                <w:color w:val="FFFFFF"/>
                <w:sz w:val="16"/>
                <w:szCs w:val="16"/>
                <w:lang w:val="en-GB"/>
              </w:rPr>
            </w:pPr>
            <w:r w:rsidRPr="00E16334">
              <w:rPr>
                <w:rFonts w:ascii="Calibri" w:hAnsi="Calibri" w:cs="Calibri"/>
                <w:color w:val="FFFFFF"/>
                <w:sz w:val="16"/>
                <w:szCs w:val="16"/>
                <w:lang w:val="en-GB"/>
              </w:rPr>
              <w:t>Is the problem a priority?</w:t>
            </w:r>
          </w:p>
        </w:tc>
      </w:tr>
      <w:tr w:rsidR="000526C3" w:rsidRPr="00E16334" w14:paraId="3BCFB73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6B9793" w14:textId="77777777" w:rsidR="000526C3" w:rsidRPr="00E16334" w:rsidRDefault="00045AFF">
            <w:pPr>
              <w:pStyle w:val="Heading2"/>
              <w:spacing w:before="0" w:beforeAutospacing="0" w:after="0" w:afterAutospacing="0"/>
              <w:rPr>
                <w:rFonts w:ascii="Calibri" w:eastAsia="Times New Roman" w:hAnsi="Calibri" w:cs="Calibri"/>
                <w:caps/>
                <w:sz w:val="20"/>
                <w:szCs w:val="16"/>
                <w:lang w:val="en-GB"/>
              </w:rPr>
            </w:pPr>
            <w:r w:rsidRPr="00E16334">
              <w:rPr>
                <w:rFonts w:ascii="Calibri" w:eastAsia="Times New Roman" w:hAnsi="Calibri" w:cs="Calibri"/>
                <w:caps/>
                <w:sz w:val="20"/>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A2CF93" w14:textId="77777777" w:rsidR="000526C3" w:rsidRPr="00E16334" w:rsidRDefault="00045AFF">
            <w:pPr>
              <w:pStyle w:val="Heading2"/>
              <w:spacing w:before="0" w:beforeAutospacing="0" w:after="0" w:afterAutospacing="0"/>
              <w:rPr>
                <w:rFonts w:ascii="Calibri" w:eastAsia="Times New Roman" w:hAnsi="Calibri" w:cs="Calibri"/>
                <w:caps/>
                <w:sz w:val="20"/>
                <w:szCs w:val="16"/>
                <w:lang w:val="en-GB"/>
              </w:rPr>
            </w:pPr>
            <w:r w:rsidRPr="00E16334">
              <w:rPr>
                <w:rFonts w:ascii="Calibri" w:eastAsia="Times New Roman" w:hAnsi="Calibri" w:cs="Calibri"/>
                <w:caps/>
                <w:sz w:val="20"/>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0206E7" w14:textId="77777777" w:rsidR="000526C3" w:rsidRPr="00E16334" w:rsidRDefault="00045AFF">
            <w:pPr>
              <w:pStyle w:val="Heading2"/>
              <w:spacing w:before="0" w:beforeAutospacing="0" w:after="0" w:afterAutospacing="0"/>
              <w:rPr>
                <w:rFonts w:ascii="Calibri" w:eastAsia="Times New Roman" w:hAnsi="Calibri" w:cs="Calibri"/>
                <w:caps/>
                <w:sz w:val="20"/>
                <w:szCs w:val="16"/>
                <w:lang w:val="en-GB"/>
              </w:rPr>
            </w:pPr>
            <w:r w:rsidRPr="00E16334">
              <w:rPr>
                <w:rFonts w:ascii="Calibri" w:eastAsia="Times New Roman" w:hAnsi="Calibri" w:cs="Calibri"/>
                <w:caps/>
                <w:sz w:val="20"/>
                <w:szCs w:val="16"/>
                <w:lang w:val="en-GB"/>
              </w:rPr>
              <w:t>Additional considerations</w:t>
            </w:r>
          </w:p>
        </w:tc>
      </w:tr>
      <w:tr w:rsidR="000526C3" w:rsidRPr="00E16334" w14:paraId="522FB521"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B49704" w14:textId="091BB71E" w:rsidR="000526C3" w:rsidRPr="00E16334" w:rsidRDefault="00045AFF">
            <w:pPr>
              <w:divId w:val="315915818"/>
              <w:rP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No</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Probably no</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Probably yes</w:t>
            </w:r>
            <w:r w:rsidRPr="00E16334">
              <w:rPr>
                <w:rFonts w:ascii="Calibri" w:eastAsia="Times New Roman" w:hAnsi="Calibri" w:cs="Calibri"/>
                <w:sz w:val="20"/>
                <w:szCs w:val="16"/>
                <w:lang w:val="en-GB"/>
              </w:rPr>
              <w:br/>
            </w:r>
            <w:r w:rsidRPr="00E16334">
              <w:rPr>
                <w:rStyle w:val="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Yes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Varies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124CB7" w14:textId="7A6DA441" w:rsidR="00F16DBB" w:rsidRPr="00E16334" w:rsidRDefault="003D1891" w:rsidP="00F16DBB">
            <w:pPr>
              <w:divId w:val="1440222988"/>
              <w:rPr>
                <w:rFonts w:ascii="Calibri" w:eastAsia="Times New Roman" w:hAnsi="Calibri" w:cs="Calibri"/>
                <w:sz w:val="20"/>
                <w:szCs w:val="16"/>
                <w:lang w:val="en-GB"/>
              </w:rPr>
            </w:pPr>
            <w:r w:rsidRPr="00E16334">
              <w:rPr>
                <w:rFonts w:ascii="Calibri" w:eastAsia="Times New Roman" w:hAnsi="Calibri" w:cs="Calibri"/>
                <w:sz w:val="20"/>
                <w:szCs w:val="16"/>
                <w:lang w:val="en-GB"/>
              </w:rPr>
              <w:t xml:space="preserve">Cardiac arrest </w:t>
            </w:r>
            <w:r w:rsidR="00045AFF" w:rsidRPr="00E16334">
              <w:rPr>
                <w:rFonts w:ascii="Calibri" w:eastAsia="Times New Roman" w:hAnsi="Calibri" w:cs="Calibri"/>
                <w:sz w:val="20"/>
                <w:szCs w:val="16"/>
                <w:lang w:val="en-GB"/>
              </w:rPr>
              <w:t>is common and has a very high mortality</w:t>
            </w:r>
            <w:r w:rsidR="00F16DBB" w:rsidRPr="00E16334">
              <w:rPr>
                <w:rFonts w:ascii="Calibri" w:eastAsia="Times New Roman" w:hAnsi="Calibri" w:cs="Calibri"/>
                <w:sz w:val="20"/>
                <w:szCs w:val="16"/>
                <w:lang w:val="en-GB"/>
              </w:rPr>
              <w:t>, with neurologic injury as the most</w:t>
            </w:r>
            <w:r w:rsidR="00EB4059" w:rsidRPr="00E16334">
              <w:rPr>
                <w:rFonts w:ascii="Calibri" w:eastAsia="Times New Roman" w:hAnsi="Calibri" w:cs="Calibri"/>
                <w:sz w:val="20"/>
                <w:szCs w:val="16"/>
                <w:lang w:val="en-GB"/>
              </w:rPr>
              <w:t xml:space="preserve"> common cause of death</w:t>
            </w:r>
            <w:r w:rsidR="00045AFF" w:rsidRPr="00E16334">
              <w:rPr>
                <w:rFonts w:ascii="Calibri" w:eastAsia="Times New Roman" w:hAnsi="Calibri" w:cs="Calibri"/>
                <w:sz w:val="20"/>
                <w:szCs w:val="16"/>
                <w:lang w:val="en-GB"/>
              </w:rPr>
              <w:t>.</w:t>
            </w:r>
            <w:r w:rsidR="00270546" w:rsidRPr="00E16334">
              <w:rPr>
                <w:rFonts w:ascii="Calibri" w:eastAsia="Times New Roman" w:hAnsi="Calibri" w:cs="Calibri"/>
                <w:sz w:val="20"/>
                <w:szCs w:val="16"/>
                <w:lang w:val="en-GB"/>
              </w:rPr>
              <w:t xml:space="preserve"> </w:t>
            </w:r>
            <w:r w:rsidR="00F16DBB" w:rsidRPr="00E16334">
              <w:rPr>
                <w:rFonts w:ascii="Calibri" w:eastAsia="Times New Roman" w:hAnsi="Calibri" w:cs="Calibri"/>
                <w:sz w:val="20"/>
                <w:szCs w:val="16"/>
                <w:lang w:val="en-GB"/>
              </w:rPr>
              <w:t>The vast majority of these deaths occur as a result of withdrawal of life-sustaining treatment (WLST) based on prediction</w:t>
            </w:r>
            <w:r w:rsidR="00D22C4F" w:rsidRPr="00E16334">
              <w:rPr>
                <w:rFonts w:ascii="Calibri" w:eastAsia="Times New Roman" w:hAnsi="Calibri" w:cs="Calibri"/>
                <w:sz w:val="20"/>
                <w:szCs w:val="16"/>
                <w:lang w:val="en-GB"/>
              </w:rPr>
              <w:t xml:space="preserve"> of poor neurological outcome.</w:t>
            </w:r>
            <w:r w:rsidR="00F16DBB" w:rsidRPr="00E16334">
              <w:rPr>
                <w:rFonts w:ascii="Calibri" w:eastAsia="Times New Roman" w:hAnsi="Calibri" w:cs="Calibri"/>
                <w:sz w:val="20"/>
                <w:szCs w:val="16"/>
                <w:lang w:val="en-GB"/>
              </w:rPr>
              <w:t xml:space="preserve">  </w:t>
            </w:r>
            <w:r w:rsidR="00D22C4F" w:rsidRPr="00E16334">
              <w:rPr>
                <w:rFonts w:ascii="Calibri" w:eastAsia="Times New Roman" w:hAnsi="Calibri" w:cs="Calibri"/>
                <w:sz w:val="20"/>
                <w:szCs w:val="16"/>
                <w:lang w:val="en-GB"/>
              </w:rPr>
              <w:t xml:space="preserve">Prognostication </w:t>
            </w:r>
            <w:r w:rsidR="00F40AC1" w:rsidRPr="00E16334">
              <w:rPr>
                <w:rFonts w:ascii="Calibri" w:eastAsia="Times New Roman" w:hAnsi="Calibri" w:cs="Calibri"/>
                <w:sz w:val="20"/>
                <w:szCs w:val="16"/>
                <w:lang w:val="en-GB"/>
              </w:rPr>
              <w:t xml:space="preserve">is of utmost importance because futile treatments for unsalvageable patients can be avoided and realistic expectations can be given to relatives.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1607A2" w14:textId="0D20BFE4" w:rsidR="000526C3" w:rsidRPr="00E16334" w:rsidRDefault="000526C3" w:rsidP="00F16DBB">
            <w:pPr>
              <w:divId w:val="749501731"/>
              <w:rPr>
                <w:rFonts w:ascii="Calibri" w:eastAsia="Times New Roman" w:hAnsi="Calibri" w:cs="Calibri"/>
                <w:sz w:val="20"/>
                <w:szCs w:val="16"/>
                <w:lang w:val="en-GB"/>
              </w:rPr>
            </w:pPr>
          </w:p>
        </w:tc>
      </w:tr>
      <w:tr w:rsidR="000526C3" w:rsidRPr="00E16334" w14:paraId="0BF6C180"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B44A6C2" w14:textId="77777777" w:rsidR="000526C3" w:rsidRPr="00E16334" w:rsidRDefault="00045AFF">
            <w:pPr>
              <w:pStyle w:val="Heading2"/>
              <w:spacing w:before="0" w:beforeAutospacing="0" w:after="0" w:afterAutospacing="0"/>
              <w:divId w:val="1034427418"/>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Desirable Effects</w:t>
            </w:r>
          </w:p>
          <w:p w14:paraId="63BE05F0" w14:textId="77777777" w:rsidR="000526C3" w:rsidRPr="00E16334" w:rsidRDefault="00045AFF">
            <w:pPr>
              <w:pStyle w:val="Subtitle1"/>
              <w:spacing w:before="0" w:beforeAutospacing="0" w:after="0" w:afterAutospacing="0"/>
              <w:divId w:val="1034427418"/>
              <w:rPr>
                <w:rFonts w:ascii="Calibri" w:hAnsi="Calibri" w:cs="Calibri"/>
                <w:color w:val="FFFFFF"/>
                <w:sz w:val="16"/>
                <w:szCs w:val="16"/>
                <w:lang w:val="en-GB"/>
              </w:rPr>
            </w:pPr>
            <w:r w:rsidRPr="00E16334">
              <w:rPr>
                <w:rFonts w:ascii="Calibri" w:hAnsi="Calibri" w:cs="Calibri"/>
                <w:color w:val="FFFFFF"/>
                <w:sz w:val="16"/>
                <w:szCs w:val="16"/>
                <w:lang w:val="en-GB"/>
              </w:rPr>
              <w:t>How substantial are the desirable anticipated effects?</w:t>
            </w:r>
          </w:p>
        </w:tc>
      </w:tr>
      <w:tr w:rsidR="000526C3" w:rsidRPr="00E16334" w14:paraId="6C20BE63"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6A01E7" w14:textId="77777777" w:rsidR="000526C3" w:rsidRPr="00E16334" w:rsidRDefault="00045AFF">
            <w:pPr>
              <w:pStyle w:val="Heading2"/>
              <w:spacing w:before="0" w:beforeAutospacing="0" w:after="0" w:afterAutospacing="0"/>
              <w:rPr>
                <w:rFonts w:ascii="Calibri" w:eastAsia="Times New Roman" w:hAnsi="Calibri" w:cs="Calibri"/>
                <w:caps/>
                <w:sz w:val="20"/>
                <w:szCs w:val="16"/>
                <w:lang w:val="en-GB"/>
              </w:rPr>
            </w:pPr>
            <w:r w:rsidRPr="00E16334">
              <w:rPr>
                <w:rFonts w:ascii="Calibri" w:eastAsia="Times New Roman" w:hAnsi="Calibri" w:cs="Calibri"/>
                <w:caps/>
                <w:sz w:val="20"/>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D7A973" w14:textId="77777777" w:rsidR="000526C3" w:rsidRPr="00E16334" w:rsidRDefault="00045AFF">
            <w:pPr>
              <w:pStyle w:val="Heading2"/>
              <w:spacing w:before="0" w:beforeAutospacing="0" w:after="0" w:afterAutospacing="0"/>
              <w:rPr>
                <w:rFonts w:ascii="Calibri" w:eastAsia="Times New Roman" w:hAnsi="Calibri" w:cs="Calibri"/>
                <w:caps/>
                <w:sz w:val="20"/>
                <w:szCs w:val="16"/>
                <w:lang w:val="en-GB"/>
              </w:rPr>
            </w:pPr>
            <w:r w:rsidRPr="00E16334">
              <w:rPr>
                <w:rFonts w:ascii="Calibri" w:eastAsia="Times New Roman" w:hAnsi="Calibri" w:cs="Calibri"/>
                <w:caps/>
                <w:sz w:val="20"/>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8C72E7" w14:textId="77777777" w:rsidR="000526C3" w:rsidRPr="00E16334" w:rsidRDefault="00045AFF">
            <w:pPr>
              <w:pStyle w:val="Heading2"/>
              <w:spacing w:before="0" w:beforeAutospacing="0" w:after="0" w:afterAutospacing="0"/>
              <w:rPr>
                <w:rFonts w:ascii="Calibri" w:eastAsia="Times New Roman" w:hAnsi="Calibri" w:cs="Calibri"/>
                <w:caps/>
                <w:sz w:val="20"/>
                <w:szCs w:val="16"/>
                <w:lang w:val="en-GB"/>
              </w:rPr>
            </w:pPr>
            <w:r w:rsidRPr="00E16334">
              <w:rPr>
                <w:rFonts w:ascii="Calibri" w:eastAsia="Times New Roman" w:hAnsi="Calibri" w:cs="Calibri"/>
                <w:caps/>
                <w:sz w:val="20"/>
                <w:szCs w:val="16"/>
                <w:lang w:val="en-GB"/>
              </w:rPr>
              <w:t>Additional considerations</w:t>
            </w:r>
          </w:p>
        </w:tc>
      </w:tr>
      <w:tr w:rsidR="000526C3" w:rsidRPr="00E16334" w14:paraId="3DADA2C2" w14:textId="77777777" w:rsidTr="00C11442">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A917A0" w14:textId="79A1CD08" w:rsidR="00D22C4F" w:rsidRPr="00E16334" w:rsidRDefault="0014230F" w:rsidP="00E1306F">
            <w:pPr>
              <w:spacing w:after="0"/>
              <w:divId w:val="814834836"/>
              <w:rPr>
                <w:rStyle w:val="ep-radiobuttonlabel"/>
                <w:rFonts w:ascii="Calibri" w:eastAsia="Times New Roman" w:hAnsi="Calibri" w:cs="Calibri"/>
                <w:sz w:val="20"/>
                <w:szCs w:val="16"/>
                <w:lang w:val="en-GB"/>
              </w:rPr>
            </w:pPr>
            <w:r w:rsidRPr="00E16334">
              <w:rPr>
                <w:rStyle w:val="checked-marker"/>
                <w:rFonts w:ascii="Calibri" w:eastAsia="Times New Roman" w:hAnsi="Calibri" w:cs="Calibri"/>
                <w:sz w:val="20"/>
                <w:szCs w:val="16"/>
                <w:lang w:val="en-GB"/>
              </w:rPr>
              <w:lastRenderedPageBreak/>
              <w:t>●</w:t>
            </w:r>
            <w:r w:rsidR="00045AFF" w:rsidRPr="00E16334">
              <w:rPr>
                <w:rStyle w:val="ep-radiobuttonlabel"/>
                <w:rFonts w:ascii="Calibri" w:eastAsia="Times New Roman" w:hAnsi="Calibri" w:cs="Calibri"/>
                <w:sz w:val="20"/>
                <w:szCs w:val="16"/>
                <w:lang w:val="en-GB"/>
              </w:rPr>
              <w:t>Trivial</w:t>
            </w:r>
            <w:r w:rsidR="00045AFF"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00045AFF" w:rsidRPr="00E16334">
              <w:rPr>
                <w:rStyle w:val="ep-radiobuttonlabel"/>
                <w:rFonts w:ascii="Calibri" w:eastAsia="Times New Roman" w:hAnsi="Calibri" w:cs="Calibri"/>
                <w:sz w:val="20"/>
                <w:szCs w:val="16"/>
                <w:lang w:val="en-GB"/>
              </w:rPr>
              <w:t>Small</w:t>
            </w:r>
          </w:p>
          <w:p w14:paraId="3F34DE31" w14:textId="26C912DE" w:rsidR="000526C3" w:rsidRPr="00E16334" w:rsidRDefault="00D22C4F" w:rsidP="00D22C4F">
            <w:pPr>
              <w:divId w:val="814834836"/>
              <w:rPr>
                <w:sz w:val="20"/>
                <w:lang w:val="en-GB"/>
              </w:rPr>
            </w:pPr>
            <w:r w:rsidRPr="00E16334">
              <w:rPr>
                <w:rStyle w:val="unchecked-marker"/>
                <w:rFonts w:ascii="Calibri" w:eastAsia="Times New Roman" w:hAnsi="Calibri" w:cs="Calibri"/>
                <w:sz w:val="20"/>
                <w:szCs w:val="16"/>
                <w:lang w:val="en-GB"/>
              </w:rPr>
              <w:t>○</w:t>
            </w:r>
            <w:r w:rsidR="00045AFF" w:rsidRPr="00E16334">
              <w:rPr>
                <w:rStyle w:val="ep-radiobuttonlabel"/>
                <w:rFonts w:ascii="Calibri" w:eastAsia="Times New Roman" w:hAnsi="Calibri" w:cs="Calibri"/>
                <w:sz w:val="20"/>
                <w:szCs w:val="16"/>
                <w:lang w:val="en-GB"/>
              </w:rPr>
              <w:t>Moderate</w:t>
            </w:r>
            <w:r w:rsidR="00045AFF" w:rsidRPr="00E16334">
              <w:rPr>
                <w:rFonts w:ascii="Calibri" w:eastAsia="Times New Roman" w:hAnsi="Calibri" w:cs="Calibri"/>
                <w:sz w:val="20"/>
                <w:szCs w:val="16"/>
                <w:lang w:val="en-GB"/>
              </w:rPr>
              <w:br/>
            </w:r>
            <w:r w:rsidR="00045AFF" w:rsidRPr="00E16334">
              <w:rPr>
                <w:rStyle w:val="unchecked-marker"/>
                <w:rFonts w:ascii="Calibri" w:eastAsia="Times New Roman" w:hAnsi="Calibri" w:cs="Calibri"/>
                <w:sz w:val="20"/>
                <w:szCs w:val="16"/>
                <w:lang w:val="en-GB"/>
              </w:rPr>
              <w:t>○</w:t>
            </w:r>
            <w:r w:rsidR="00045AFF" w:rsidRPr="00E16334">
              <w:rPr>
                <w:rFonts w:ascii="Calibri" w:eastAsia="Times New Roman" w:hAnsi="Calibri" w:cs="Calibri"/>
                <w:sz w:val="20"/>
                <w:szCs w:val="16"/>
                <w:lang w:val="en-GB"/>
              </w:rPr>
              <w:t> </w:t>
            </w:r>
            <w:r w:rsidR="00045AFF" w:rsidRPr="00E16334">
              <w:rPr>
                <w:rStyle w:val="ep-radiobuttonlabel"/>
                <w:rFonts w:ascii="Calibri" w:eastAsia="Times New Roman" w:hAnsi="Calibri" w:cs="Calibri"/>
                <w:sz w:val="20"/>
                <w:szCs w:val="16"/>
                <w:lang w:val="en-GB"/>
              </w:rPr>
              <w:t>Large</w:t>
            </w:r>
            <w:r w:rsidR="00045AFF" w:rsidRPr="00E16334">
              <w:rPr>
                <w:rFonts w:ascii="Calibri" w:eastAsia="Times New Roman" w:hAnsi="Calibri" w:cs="Calibri"/>
                <w:sz w:val="20"/>
                <w:szCs w:val="16"/>
                <w:lang w:val="en-GB"/>
              </w:rPr>
              <w:br/>
            </w:r>
            <w:r w:rsidR="00045AFF" w:rsidRPr="00E16334">
              <w:rPr>
                <w:rStyle w:val="unchecked-marker"/>
                <w:rFonts w:ascii="Calibri" w:eastAsia="Times New Roman" w:hAnsi="Calibri" w:cs="Calibri"/>
                <w:sz w:val="20"/>
                <w:szCs w:val="16"/>
                <w:lang w:val="en-GB"/>
              </w:rPr>
              <w:t>○</w:t>
            </w:r>
            <w:r w:rsidR="00045AFF" w:rsidRPr="00E16334">
              <w:rPr>
                <w:rFonts w:ascii="Calibri" w:eastAsia="Times New Roman" w:hAnsi="Calibri" w:cs="Calibri"/>
                <w:sz w:val="20"/>
                <w:szCs w:val="16"/>
                <w:lang w:val="en-GB"/>
              </w:rPr>
              <w:t> </w:t>
            </w:r>
            <w:r w:rsidR="00045AFF" w:rsidRPr="00E16334">
              <w:rPr>
                <w:rStyle w:val="ep-radiobuttonlabel"/>
                <w:rFonts w:ascii="Calibri" w:eastAsia="Times New Roman" w:hAnsi="Calibri" w:cs="Calibri"/>
                <w:sz w:val="20"/>
                <w:szCs w:val="16"/>
                <w:lang w:val="en-GB"/>
              </w:rPr>
              <w:t>Varies</w:t>
            </w:r>
            <w:r w:rsidR="00E93513" w:rsidRPr="00E16334">
              <w:rPr>
                <w:rStyle w:val="ep-radiobuttonlabel"/>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005467BC" w:rsidRPr="00E16334">
              <w:rPr>
                <w:rFonts w:ascii="Calibri" w:eastAsia="Times New Roman" w:hAnsi="Calibri" w:cs="Calibri"/>
                <w:sz w:val="20"/>
                <w:szCs w:val="16"/>
                <w:lang w:val="en-GB"/>
              </w:rPr>
              <w:t> </w:t>
            </w:r>
            <w:r w:rsidR="00045AFF" w:rsidRPr="00E16334">
              <w:rPr>
                <w:rStyle w:val="ep-radiobuttonlabel"/>
                <w:rFonts w:ascii="Calibri" w:eastAsia="Times New Roman" w:hAnsi="Calibri" w:cs="Calibri"/>
                <w:sz w:val="20"/>
                <w:szCs w:val="16"/>
                <w:lang w:val="en-GB"/>
              </w:rPr>
              <w:t>Don't know</w:t>
            </w:r>
            <w:r w:rsidR="00045AFF" w:rsidRPr="00E16334">
              <w:rPr>
                <w:rFonts w:ascii="Calibri" w:eastAsia="Times New Roman" w:hAnsi="Calibri" w:cs="Calibri"/>
                <w:sz w:val="20"/>
                <w:szCs w:val="16"/>
                <w:lang w:val="en-GB"/>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E6253F" w14:textId="77777777" w:rsidR="00207A48" w:rsidRDefault="00207A48" w:rsidP="00207A48">
            <w:pPr>
              <w:divId w:val="1716201253"/>
              <w:rPr>
                <w:rFonts w:ascii="Calibri" w:hAnsi="Calibri" w:cs="Calibri"/>
                <w:iCs/>
                <w:sz w:val="20"/>
                <w:szCs w:val="20"/>
                <w:lang w:val="en-GB"/>
              </w:rPr>
            </w:pPr>
            <w:r w:rsidRPr="00BC0DC7">
              <w:rPr>
                <w:rFonts w:ascii="Calibri" w:hAnsi="Calibri" w:cs="Calibri"/>
                <w:iCs/>
                <w:sz w:val="20"/>
                <w:szCs w:val="20"/>
                <w:lang w:val="en-GB"/>
              </w:rPr>
              <w:t>S-100B protein was investigated in three observational studies [</w:t>
            </w:r>
            <w:r>
              <w:rPr>
                <w:rFonts w:ascii="Calibri" w:hAnsi="Calibri" w:cs="Calibri"/>
                <w:iCs/>
                <w:sz w:val="20"/>
                <w:szCs w:val="20"/>
                <w:lang w:val="en-GB"/>
              </w:rPr>
              <w:t>Jang 2019 e14496</w:t>
            </w:r>
            <w:r w:rsidRPr="00BC0DC7">
              <w:rPr>
                <w:rFonts w:ascii="Calibri" w:hAnsi="Calibri" w:cs="Calibri"/>
                <w:iCs/>
                <w:sz w:val="20"/>
                <w:szCs w:val="20"/>
                <w:lang w:val="en-GB"/>
              </w:rPr>
              <w:t xml:space="preserve">; </w:t>
            </w:r>
            <w:proofErr w:type="spellStart"/>
            <w:r>
              <w:rPr>
                <w:rFonts w:ascii="Calibri" w:hAnsi="Calibri" w:cs="Calibri"/>
                <w:iCs/>
                <w:sz w:val="20"/>
                <w:szCs w:val="20"/>
                <w:lang w:val="en-GB"/>
              </w:rPr>
              <w:t>Duez</w:t>
            </w:r>
            <w:proofErr w:type="spellEnd"/>
            <w:r>
              <w:rPr>
                <w:rFonts w:ascii="Calibri" w:hAnsi="Calibri" w:cs="Calibri"/>
                <w:iCs/>
                <w:sz w:val="20"/>
                <w:szCs w:val="20"/>
                <w:lang w:val="en-GB"/>
              </w:rPr>
              <w:t xml:space="preserve"> 2018 79</w:t>
            </w:r>
            <w:r w:rsidRPr="00BC0DC7">
              <w:rPr>
                <w:rFonts w:ascii="Calibri" w:hAnsi="Calibri" w:cs="Calibri"/>
                <w:iCs/>
                <w:sz w:val="20"/>
                <w:szCs w:val="20"/>
                <w:lang w:val="en-GB"/>
              </w:rPr>
              <w:t xml:space="preserve">; </w:t>
            </w:r>
            <w:proofErr w:type="spellStart"/>
            <w:r>
              <w:rPr>
                <w:rFonts w:ascii="Calibri" w:hAnsi="Calibri" w:cs="Calibri"/>
                <w:iCs/>
                <w:sz w:val="20"/>
                <w:szCs w:val="20"/>
                <w:lang w:val="en-GB"/>
              </w:rPr>
              <w:t>Stammet</w:t>
            </w:r>
            <w:proofErr w:type="spellEnd"/>
            <w:r>
              <w:rPr>
                <w:rFonts w:ascii="Calibri" w:hAnsi="Calibri" w:cs="Calibri"/>
                <w:iCs/>
                <w:sz w:val="20"/>
                <w:szCs w:val="20"/>
                <w:lang w:val="en-GB"/>
              </w:rPr>
              <w:t xml:space="preserve"> 2017 153</w:t>
            </w:r>
            <w:r w:rsidRPr="00BC0DC7">
              <w:rPr>
                <w:rFonts w:ascii="Calibri" w:hAnsi="Calibri" w:cs="Calibri"/>
                <w:iCs/>
                <w:sz w:val="20"/>
                <w:szCs w:val="20"/>
                <w:lang w:val="en-GB"/>
              </w:rPr>
              <w:t xml:space="preserve">]. </w:t>
            </w:r>
          </w:p>
          <w:p w14:paraId="112FBE47" w14:textId="77777777" w:rsidR="00207A48" w:rsidRDefault="00207A48" w:rsidP="00207A48">
            <w:pPr>
              <w:divId w:val="1716201253"/>
              <w:rPr>
                <w:rFonts w:ascii="Calibri" w:hAnsi="Calibri" w:cs="Calibri"/>
                <w:iCs/>
                <w:sz w:val="20"/>
                <w:szCs w:val="20"/>
                <w:lang w:val="en-GB"/>
              </w:rPr>
            </w:pPr>
            <w:r w:rsidRPr="00BC0DC7">
              <w:rPr>
                <w:rFonts w:ascii="Calibri" w:hAnsi="Calibri" w:cs="Calibri"/>
                <w:iCs/>
                <w:sz w:val="20"/>
                <w:szCs w:val="20"/>
                <w:lang w:val="en-GB"/>
              </w:rPr>
              <w:t>In two studies [</w:t>
            </w:r>
            <w:r>
              <w:rPr>
                <w:rFonts w:ascii="Calibri" w:hAnsi="Calibri" w:cs="Calibri"/>
                <w:iCs/>
                <w:sz w:val="20"/>
                <w:szCs w:val="20"/>
                <w:lang w:val="en-GB"/>
              </w:rPr>
              <w:t>Jang 2019 e14496</w:t>
            </w:r>
            <w:r w:rsidRPr="00BC0DC7">
              <w:rPr>
                <w:rFonts w:ascii="Calibri" w:hAnsi="Calibri" w:cs="Calibri"/>
                <w:iCs/>
                <w:sz w:val="20"/>
                <w:szCs w:val="20"/>
                <w:lang w:val="en-GB"/>
              </w:rPr>
              <w:t xml:space="preserve">, 97 pts; </w:t>
            </w:r>
            <w:proofErr w:type="spellStart"/>
            <w:r>
              <w:rPr>
                <w:rFonts w:ascii="Calibri" w:hAnsi="Calibri" w:cs="Calibri"/>
                <w:iCs/>
                <w:sz w:val="20"/>
                <w:szCs w:val="20"/>
                <w:lang w:val="en-GB"/>
              </w:rPr>
              <w:t>Duez</w:t>
            </w:r>
            <w:proofErr w:type="spellEnd"/>
            <w:r>
              <w:rPr>
                <w:rFonts w:ascii="Calibri" w:hAnsi="Calibri" w:cs="Calibri"/>
                <w:iCs/>
                <w:sz w:val="20"/>
                <w:szCs w:val="20"/>
                <w:lang w:val="en-GB"/>
              </w:rPr>
              <w:t xml:space="preserve"> 2018 79</w:t>
            </w:r>
            <w:r w:rsidRPr="00BC0DC7">
              <w:rPr>
                <w:rFonts w:ascii="Calibri" w:hAnsi="Calibri" w:cs="Calibri"/>
                <w:iCs/>
                <w:sz w:val="20"/>
                <w:szCs w:val="20"/>
                <w:lang w:val="en-GB"/>
              </w:rPr>
              <w:t xml:space="preserve">, 115 pts] </w:t>
            </w:r>
            <w:r w:rsidRPr="00207A48">
              <w:rPr>
                <w:rFonts w:ascii="Calibri" w:hAnsi="Calibri" w:cs="Calibri"/>
                <w:b/>
                <w:i/>
                <w:iCs/>
                <w:sz w:val="20"/>
                <w:szCs w:val="20"/>
                <w:lang w:val="en-GB"/>
              </w:rPr>
              <w:t>S-100B protein with a cut-off ranging from 3.58 to 16.6 μg/L immediately after ROSC</w:t>
            </w:r>
            <w:r w:rsidRPr="00BC0DC7">
              <w:rPr>
                <w:rFonts w:ascii="Calibri" w:hAnsi="Calibri" w:cs="Calibri"/>
                <w:iCs/>
                <w:sz w:val="20"/>
                <w:szCs w:val="20"/>
                <w:lang w:val="en-GB"/>
              </w:rPr>
              <w:t xml:space="preserve"> predicted poor neurological outcome from 3 to 6 months with 100% specificity and sensitivity ranging from 2.8% to 26.9% (certainty of evidence from moderate to very low). </w:t>
            </w:r>
          </w:p>
          <w:p w14:paraId="6FA35BD8" w14:textId="77777777" w:rsidR="00207A48" w:rsidRDefault="00207A48" w:rsidP="00207A48">
            <w:pPr>
              <w:divId w:val="1716201253"/>
              <w:rPr>
                <w:rFonts w:ascii="Calibri" w:hAnsi="Calibri" w:cs="Calibri"/>
                <w:iCs/>
                <w:sz w:val="20"/>
                <w:szCs w:val="20"/>
                <w:lang w:val="en-GB"/>
              </w:rPr>
            </w:pPr>
            <w:r w:rsidRPr="00BC0DC7">
              <w:rPr>
                <w:rFonts w:ascii="Calibri" w:hAnsi="Calibri" w:cs="Calibri"/>
                <w:iCs/>
                <w:sz w:val="20"/>
                <w:szCs w:val="20"/>
                <w:lang w:val="en-GB"/>
              </w:rPr>
              <w:t>In three studies [</w:t>
            </w:r>
            <w:r>
              <w:rPr>
                <w:rFonts w:ascii="Calibri" w:hAnsi="Calibri" w:cs="Calibri"/>
                <w:iCs/>
                <w:sz w:val="20"/>
                <w:szCs w:val="20"/>
                <w:lang w:val="en-GB"/>
              </w:rPr>
              <w:t>Jang 2019 e14496</w:t>
            </w:r>
            <w:r w:rsidRPr="00BC0DC7">
              <w:rPr>
                <w:rFonts w:ascii="Calibri" w:hAnsi="Calibri" w:cs="Calibri"/>
                <w:iCs/>
                <w:sz w:val="20"/>
                <w:szCs w:val="20"/>
                <w:lang w:val="en-GB"/>
              </w:rPr>
              <w:t xml:space="preserve">, 97 pts; </w:t>
            </w:r>
            <w:proofErr w:type="spellStart"/>
            <w:r>
              <w:rPr>
                <w:rFonts w:ascii="Calibri" w:hAnsi="Calibri" w:cs="Calibri"/>
                <w:iCs/>
                <w:sz w:val="20"/>
                <w:szCs w:val="20"/>
                <w:lang w:val="en-GB"/>
              </w:rPr>
              <w:t>Duez</w:t>
            </w:r>
            <w:proofErr w:type="spellEnd"/>
            <w:r>
              <w:rPr>
                <w:rFonts w:ascii="Calibri" w:hAnsi="Calibri" w:cs="Calibri"/>
                <w:iCs/>
                <w:sz w:val="20"/>
                <w:szCs w:val="20"/>
                <w:lang w:val="en-GB"/>
              </w:rPr>
              <w:t xml:space="preserve"> 2018 79</w:t>
            </w:r>
            <w:r w:rsidRPr="00BC0DC7">
              <w:rPr>
                <w:rFonts w:ascii="Calibri" w:hAnsi="Calibri" w:cs="Calibri"/>
                <w:iCs/>
                <w:sz w:val="20"/>
                <w:szCs w:val="20"/>
                <w:lang w:val="en-GB"/>
              </w:rPr>
              <w:t xml:space="preserve">, 115 pts; </w:t>
            </w:r>
            <w:proofErr w:type="spellStart"/>
            <w:r>
              <w:rPr>
                <w:rFonts w:ascii="Calibri" w:hAnsi="Calibri" w:cs="Calibri"/>
                <w:iCs/>
                <w:sz w:val="20"/>
                <w:szCs w:val="20"/>
                <w:lang w:val="en-GB"/>
              </w:rPr>
              <w:t>Stammet</w:t>
            </w:r>
            <w:proofErr w:type="spellEnd"/>
            <w:r>
              <w:rPr>
                <w:rFonts w:ascii="Calibri" w:hAnsi="Calibri" w:cs="Calibri"/>
                <w:iCs/>
                <w:sz w:val="20"/>
                <w:szCs w:val="20"/>
                <w:lang w:val="en-GB"/>
              </w:rPr>
              <w:t xml:space="preserve"> 2017 153</w:t>
            </w:r>
            <w:r w:rsidRPr="00BC0DC7">
              <w:rPr>
                <w:rFonts w:ascii="Calibri" w:hAnsi="Calibri" w:cs="Calibri"/>
                <w:iCs/>
                <w:sz w:val="20"/>
                <w:szCs w:val="20"/>
                <w:lang w:val="en-GB"/>
              </w:rPr>
              <w:t xml:space="preserve">, 687 pts] </w:t>
            </w:r>
            <w:r w:rsidRPr="00207A48">
              <w:rPr>
                <w:rFonts w:ascii="Calibri" w:hAnsi="Calibri" w:cs="Calibri"/>
                <w:b/>
                <w:i/>
                <w:iCs/>
                <w:sz w:val="20"/>
                <w:szCs w:val="20"/>
                <w:lang w:val="en-GB"/>
              </w:rPr>
              <w:t>S-100B protein with a cut-off ranging from 0.193 to 2.59 μg/L at 24h</w:t>
            </w:r>
            <w:r w:rsidRPr="00BC0DC7">
              <w:rPr>
                <w:rFonts w:ascii="Calibri" w:hAnsi="Calibri" w:cs="Calibri"/>
                <w:iCs/>
                <w:sz w:val="20"/>
                <w:szCs w:val="20"/>
                <w:lang w:val="en-GB"/>
              </w:rPr>
              <w:t xml:space="preserve"> predicted poor neurological outcome from 3 to 6 months with 100% specificity and sensitivity ranging from 10.1% to 77.6% (certainty of evidence from moderate to very low). </w:t>
            </w:r>
          </w:p>
          <w:p w14:paraId="69075431" w14:textId="77777777" w:rsidR="00207A48" w:rsidRDefault="00207A48" w:rsidP="00207A48">
            <w:pPr>
              <w:divId w:val="1716201253"/>
              <w:rPr>
                <w:rFonts w:ascii="Calibri" w:hAnsi="Calibri" w:cs="Calibri"/>
                <w:iCs/>
                <w:sz w:val="20"/>
                <w:szCs w:val="20"/>
                <w:lang w:val="en-GB"/>
              </w:rPr>
            </w:pPr>
            <w:r w:rsidRPr="00BC0DC7">
              <w:rPr>
                <w:rFonts w:ascii="Calibri" w:hAnsi="Calibri" w:cs="Calibri"/>
                <w:iCs/>
                <w:sz w:val="20"/>
                <w:szCs w:val="20"/>
                <w:lang w:val="en-GB"/>
              </w:rPr>
              <w:t>In three studies [</w:t>
            </w:r>
            <w:r>
              <w:rPr>
                <w:rFonts w:ascii="Calibri" w:hAnsi="Calibri" w:cs="Calibri"/>
                <w:iCs/>
                <w:sz w:val="20"/>
                <w:szCs w:val="20"/>
                <w:lang w:val="en-GB"/>
              </w:rPr>
              <w:t>Jang 2019 e14496</w:t>
            </w:r>
            <w:r w:rsidRPr="00BC0DC7">
              <w:rPr>
                <w:rFonts w:ascii="Calibri" w:hAnsi="Calibri" w:cs="Calibri"/>
                <w:iCs/>
                <w:sz w:val="20"/>
                <w:szCs w:val="20"/>
                <w:lang w:val="en-GB"/>
              </w:rPr>
              <w:t xml:space="preserve">, 97 pts; </w:t>
            </w:r>
            <w:proofErr w:type="spellStart"/>
            <w:r>
              <w:rPr>
                <w:rFonts w:ascii="Calibri" w:hAnsi="Calibri" w:cs="Calibri"/>
                <w:iCs/>
                <w:sz w:val="20"/>
                <w:szCs w:val="20"/>
                <w:lang w:val="en-GB"/>
              </w:rPr>
              <w:t>Duez</w:t>
            </w:r>
            <w:proofErr w:type="spellEnd"/>
            <w:r>
              <w:rPr>
                <w:rFonts w:ascii="Calibri" w:hAnsi="Calibri" w:cs="Calibri"/>
                <w:iCs/>
                <w:sz w:val="20"/>
                <w:szCs w:val="20"/>
                <w:lang w:val="en-GB"/>
              </w:rPr>
              <w:t xml:space="preserve"> 2018 79</w:t>
            </w:r>
            <w:r w:rsidRPr="00BC0DC7">
              <w:rPr>
                <w:rFonts w:ascii="Calibri" w:hAnsi="Calibri" w:cs="Calibri"/>
                <w:iCs/>
                <w:sz w:val="20"/>
                <w:szCs w:val="20"/>
                <w:lang w:val="en-GB"/>
              </w:rPr>
              <w:t xml:space="preserve">, 115 pts; </w:t>
            </w:r>
            <w:proofErr w:type="spellStart"/>
            <w:r>
              <w:rPr>
                <w:rFonts w:ascii="Calibri" w:hAnsi="Calibri" w:cs="Calibri"/>
                <w:iCs/>
                <w:sz w:val="20"/>
                <w:szCs w:val="20"/>
                <w:lang w:val="en-GB"/>
              </w:rPr>
              <w:t>Stammet</w:t>
            </w:r>
            <w:proofErr w:type="spellEnd"/>
            <w:r>
              <w:rPr>
                <w:rFonts w:ascii="Calibri" w:hAnsi="Calibri" w:cs="Calibri"/>
                <w:iCs/>
                <w:sz w:val="20"/>
                <w:szCs w:val="20"/>
                <w:lang w:val="en-GB"/>
              </w:rPr>
              <w:t xml:space="preserve"> 2017 153</w:t>
            </w:r>
            <w:r w:rsidRPr="00BC0DC7">
              <w:rPr>
                <w:rFonts w:ascii="Calibri" w:hAnsi="Calibri" w:cs="Calibri"/>
                <w:iCs/>
                <w:sz w:val="20"/>
                <w:szCs w:val="20"/>
                <w:lang w:val="en-GB"/>
              </w:rPr>
              <w:t xml:space="preserve">, 687 pts] </w:t>
            </w:r>
            <w:r w:rsidRPr="00207A48">
              <w:rPr>
                <w:rFonts w:ascii="Calibri" w:hAnsi="Calibri" w:cs="Calibri"/>
                <w:b/>
                <w:i/>
                <w:iCs/>
                <w:sz w:val="20"/>
                <w:szCs w:val="20"/>
                <w:lang w:val="en-GB"/>
              </w:rPr>
              <w:t>S-100B protein with a cut-off ranging from 0.159 to 3.67 μg/L at 48h</w:t>
            </w:r>
            <w:r w:rsidRPr="00BC0DC7">
              <w:rPr>
                <w:rFonts w:ascii="Calibri" w:hAnsi="Calibri" w:cs="Calibri"/>
                <w:iCs/>
                <w:sz w:val="20"/>
                <w:szCs w:val="20"/>
                <w:lang w:val="en-GB"/>
              </w:rPr>
              <w:t xml:space="preserve"> predicted poor neurological outcome from 3 to 6 months with 100% specificity and sensitivity ranging from 5% to 77.6% (certainty of evidence from moderate to very low). </w:t>
            </w:r>
          </w:p>
          <w:p w14:paraId="6CCADAB5" w14:textId="0273E1F8" w:rsidR="000526C3" w:rsidRPr="00207A48" w:rsidRDefault="00207A48" w:rsidP="00207A48">
            <w:pPr>
              <w:divId w:val="1716201253"/>
              <w:rPr>
                <w:rFonts w:ascii="Calibri" w:hAnsi="Calibri" w:cs="Calibri"/>
                <w:iCs/>
                <w:sz w:val="20"/>
                <w:szCs w:val="20"/>
                <w:lang w:val="en-GB"/>
              </w:rPr>
            </w:pPr>
            <w:r w:rsidRPr="00BC0DC7">
              <w:rPr>
                <w:rFonts w:ascii="Calibri" w:hAnsi="Calibri" w:cs="Calibri"/>
                <w:iCs/>
                <w:sz w:val="20"/>
                <w:szCs w:val="20"/>
                <w:lang w:val="en-GB"/>
              </w:rPr>
              <w:t>In three studies [</w:t>
            </w:r>
            <w:r>
              <w:rPr>
                <w:rFonts w:ascii="Calibri" w:hAnsi="Calibri" w:cs="Calibri"/>
                <w:iCs/>
                <w:sz w:val="20"/>
                <w:szCs w:val="20"/>
                <w:lang w:val="en-GB"/>
              </w:rPr>
              <w:t>Jang 2019 e14496</w:t>
            </w:r>
            <w:r w:rsidRPr="00BC0DC7">
              <w:rPr>
                <w:rFonts w:ascii="Calibri" w:hAnsi="Calibri" w:cs="Calibri"/>
                <w:iCs/>
                <w:sz w:val="20"/>
                <w:szCs w:val="20"/>
                <w:lang w:val="en-GB"/>
              </w:rPr>
              <w:t xml:space="preserve">, 97 pts; </w:t>
            </w:r>
            <w:proofErr w:type="spellStart"/>
            <w:r>
              <w:rPr>
                <w:rFonts w:ascii="Calibri" w:hAnsi="Calibri" w:cs="Calibri"/>
                <w:iCs/>
                <w:sz w:val="20"/>
                <w:szCs w:val="20"/>
                <w:lang w:val="en-GB"/>
              </w:rPr>
              <w:t>Duez</w:t>
            </w:r>
            <w:proofErr w:type="spellEnd"/>
            <w:r>
              <w:rPr>
                <w:rFonts w:ascii="Calibri" w:hAnsi="Calibri" w:cs="Calibri"/>
                <w:iCs/>
                <w:sz w:val="20"/>
                <w:szCs w:val="20"/>
                <w:lang w:val="en-GB"/>
              </w:rPr>
              <w:t xml:space="preserve"> 2018 79</w:t>
            </w:r>
            <w:r w:rsidRPr="00BC0DC7">
              <w:rPr>
                <w:rFonts w:ascii="Calibri" w:hAnsi="Calibri" w:cs="Calibri"/>
                <w:iCs/>
                <w:sz w:val="20"/>
                <w:szCs w:val="20"/>
                <w:lang w:val="en-GB"/>
              </w:rPr>
              <w:t xml:space="preserve">, 115 pts; </w:t>
            </w:r>
            <w:proofErr w:type="spellStart"/>
            <w:r>
              <w:rPr>
                <w:rFonts w:ascii="Calibri" w:hAnsi="Calibri" w:cs="Calibri"/>
                <w:iCs/>
                <w:sz w:val="20"/>
                <w:szCs w:val="20"/>
                <w:lang w:val="en-GB"/>
              </w:rPr>
              <w:t>Stammet</w:t>
            </w:r>
            <w:proofErr w:type="spellEnd"/>
            <w:r>
              <w:rPr>
                <w:rFonts w:ascii="Calibri" w:hAnsi="Calibri" w:cs="Calibri"/>
                <w:iCs/>
                <w:sz w:val="20"/>
                <w:szCs w:val="20"/>
                <w:lang w:val="en-GB"/>
              </w:rPr>
              <w:t xml:space="preserve"> 2017 153</w:t>
            </w:r>
            <w:r w:rsidRPr="00BC0DC7">
              <w:rPr>
                <w:rFonts w:ascii="Calibri" w:hAnsi="Calibri" w:cs="Calibri"/>
                <w:iCs/>
                <w:sz w:val="20"/>
                <w:szCs w:val="20"/>
                <w:lang w:val="en-GB"/>
              </w:rPr>
              <w:t xml:space="preserve">, 687 pts] </w:t>
            </w:r>
            <w:r w:rsidRPr="00207A48">
              <w:rPr>
                <w:rFonts w:ascii="Calibri" w:hAnsi="Calibri" w:cs="Calibri"/>
                <w:b/>
                <w:i/>
                <w:iCs/>
                <w:sz w:val="20"/>
                <w:szCs w:val="20"/>
                <w:lang w:val="en-GB"/>
              </w:rPr>
              <w:t>S-100B protein with a cut-off ranging from 0.202 to 1.83 μg/L at 72h</w:t>
            </w:r>
            <w:r w:rsidRPr="00BC0DC7">
              <w:rPr>
                <w:rFonts w:ascii="Calibri" w:hAnsi="Calibri" w:cs="Calibri"/>
                <w:iCs/>
                <w:sz w:val="20"/>
                <w:szCs w:val="20"/>
                <w:lang w:val="en-GB"/>
              </w:rPr>
              <w:t xml:space="preserve"> predicted poor neurological outcome from 3 to 6 months with 100% specificity and sensitivity ranging from 5% to 61.2% (certainty of evidence from moderate to very low).</w:t>
            </w:r>
            <w:r w:rsidR="00F119C1" w:rsidRPr="00F119C1">
              <w:rPr>
                <w:rFonts w:cstheme="minorHAnsi"/>
                <w:bCs/>
                <w:iCs/>
                <w:sz w:val="20"/>
                <w:lang w:val="en-GB"/>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4F80D3" w14:textId="5AFB57EF" w:rsidR="00567EDE" w:rsidRPr="00E16334" w:rsidRDefault="0014230F" w:rsidP="00D22C4F">
            <w:pPr>
              <w:divId w:val="1184974627"/>
              <w:rPr>
                <w:rFonts w:ascii="Calibri" w:eastAsia="Times New Roman" w:hAnsi="Calibri" w:cs="Calibri"/>
                <w:sz w:val="20"/>
                <w:szCs w:val="16"/>
                <w:lang w:val="en-GB"/>
              </w:rPr>
            </w:pPr>
            <w:r>
              <w:rPr>
                <w:rFonts w:ascii="Calibri" w:eastAsia="Times New Roman" w:hAnsi="Calibri" w:cs="Calibri"/>
                <w:sz w:val="20"/>
                <w:szCs w:val="16"/>
                <w:lang w:val="en-GB"/>
              </w:rPr>
              <w:t xml:space="preserve">Although specificity of S-100B </w:t>
            </w:r>
            <w:r w:rsidR="00751296">
              <w:rPr>
                <w:rFonts w:ascii="Calibri" w:eastAsia="Times New Roman" w:hAnsi="Calibri" w:cs="Calibri"/>
                <w:sz w:val="20"/>
                <w:szCs w:val="16"/>
                <w:lang w:val="en-GB"/>
              </w:rPr>
              <w:t xml:space="preserve">protein </w:t>
            </w:r>
            <w:r>
              <w:rPr>
                <w:rFonts w:ascii="Calibri" w:eastAsia="Times New Roman" w:hAnsi="Calibri" w:cs="Calibri"/>
                <w:sz w:val="20"/>
                <w:szCs w:val="16"/>
                <w:lang w:val="en-GB"/>
              </w:rPr>
              <w:t>is high, the variability of thresholds for 100% specificity is wide. In addition, the number of studies documenting S-100B</w:t>
            </w:r>
            <w:r w:rsidR="00751296">
              <w:rPr>
                <w:rFonts w:ascii="Calibri" w:eastAsia="Times New Roman" w:hAnsi="Calibri" w:cs="Calibri"/>
                <w:sz w:val="20"/>
                <w:szCs w:val="16"/>
                <w:lang w:val="en-GB"/>
              </w:rPr>
              <w:t xml:space="preserve"> protein</w:t>
            </w:r>
            <w:r>
              <w:rPr>
                <w:rFonts w:ascii="Calibri" w:eastAsia="Times New Roman" w:hAnsi="Calibri" w:cs="Calibri"/>
                <w:sz w:val="20"/>
                <w:szCs w:val="16"/>
                <w:lang w:val="en-GB"/>
              </w:rPr>
              <w:t xml:space="preserve"> as a predictor of poor outcome after cardiac arrest is low. </w:t>
            </w:r>
          </w:p>
        </w:tc>
      </w:tr>
      <w:tr w:rsidR="000526C3" w:rsidRPr="00E16334" w14:paraId="3E9D5683"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949B528" w14:textId="77777777" w:rsidR="000526C3" w:rsidRPr="00E16334" w:rsidRDefault="00045AFF">
            <w:pPr>
              <w:pStyle w:val="Heading2"/>
              <w:spacing w:before="0" w:beforeAutospacing="0" w:after="0" w:afterAutospacing="0"/>
              <w:divId w:val="1120804374"/>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Undesirable Effects</w:t>
            </w:r>
          </w:p>
          <w:p w14:paraId="2BB7A0B7" w14:textId="77777777" w:rsidR="000526C3" w:rsidRPr="00E16334" w:rsidRDefault="00045AFF">
            <w:pPr>
              <w:pStyle w:val="Subtitle1"/>
              <w:spacing w:before="0" w:beforeAutospacing="0" w:after="0" w:afterAutospacing="0"/>
              <w:divId w:val="1120804374"/>
              <w:rPr>
                <w:rFonts w:ascii="Calibri" w:hAnsi="Calibri" w:cs="Calibri"/>
                <w:color w:val="FFFFFF"/>
                <w:sz w:val="16"/>
                <w:szCs w:val="16"/>
                <w:lang w:val="en-GB"/>
              </w:rPr>
            </w:pPr>
            <w:r w:rsidRPr="00E16334">
              <w:rPr>
                <w:rFonts w:ascii="Calibri" w:hAnsi="Calibri" w:cs="Calibri"/>
                <w:color w:val="FFFFFF"/>
                <w:sz w:val="16"/>
                <w:szCs w:val="16"/>
                <w:lang w:val="en-GB"/>
              </w:rPr>
              <w:t>How substantial are the undesirable anticipated effects?</w:t>
            </w:r>
          </w:p>
        </w:tc>
      </w:tr>
      <w:tr w:rsidR="000526C3" w:rsidRPr="00E16334" w14:paraId="3FAE52C9"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0CA4C0" w14:textId="77777777" w:rsidR="000526C3" w:rsidRPr="00E16334" w:rsidRDefault="00045AFF">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192654" w14:textId="77777777" w:rsidR="000526C3" w:rsidRPr="00E16334" w:rsidRDefault="00045AFF">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E0306A" w14:textId="77777777" w:rsidR="000526C3" w:rsidRPr="00E16334" w:rsidRDefault="00045AFF">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Additional considerations</w:t>
            </w:r>
          </w:p>
        </w:tc>
      </w:tr>
      <w:tr w:rsidR="000F41CF" w:rsidRPr="00E16334" w14:paraId="3A0E4062" w14:textId="77777777" w:rsidTr="00274B1F">
        <w:trPr>
          <w:divId w:val="1347438940"/>
          <w:trHeight w:val="1796"/>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EBF083" w14:textId="71386841" w:rsidR="001A365A" w:rsidRPr="00E16334" w:rsidRDefault="000F41CF" w:rsidP="001A365A">
            <w:pPr>
              <w:spacing w:after="0"/>
              <w:divId w:val="1732341283"/>
              <w:rP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Large</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 xml:space="preserve">○ </w:t>
            </w:r>
            <w:r w:rsidRPr="00E16334">
              <w:rPr>
                <w:rStyle w:val="ep-radiobuttonlabel"/>
                <w:rFonts w:ascii="Calibri" w:eastAsia="Times New Roman" w:hAnsi="Calibri" w:cs="Calibri"/>
                <w:sz w:val="20"/>
                <w:szCs w:val="16"/>
                <w:lang w:val="en-GB"/>
              </w:rPr>
              <w:t>Moderate</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Small</w:t>
            </w:r>
            <w:r w:rsidRPr="00E16334">
              <w:rPr>
                <w:rFonts w:ascii="Calibri" w:eastAsia="Times New Roman" w:hAnsi="Calibri" w:cs="Calibri"/>
                <w:sz w:val="20"/>
                <w:szCs w:val="16"/>
                <w:lang w:val="en-GB"/>
              </w:rPr>
              <w:br/>
            </w:r>
            <w:r w:rsidR="001A365A" w:rsidRPr="00E16334">
              <w:rPr>
                <w:rStyle w:val="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Trivial</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00E1306F">
              <w:rPr>
                <w:rStyle w:val="unchecked-marker"/>
                <w:rFonts w:ascii="Calibri" w:eastAsia="Times New Roman" w:hAnsi="Calibri" w:cs="Calibri"/>
                <w:sz w:val="20"/>
                <w:szCs w:val="16"/>
                <w:lang w:val="en-GB"/>
              </w:rPr>
              <w:t xml:space="preserve"> </w:t>
            </w:r>
            <w:r w:rsidRPr="00E16334">
              <w:rPr>
                <w:rStyle w:val="ep-radiobuttonlabel"/>
                <w:rFonts w:ascii="Calibri" w:eastAsia="Times New Roman" w:hAnsi="Calibri" w:cs="Calibri"/>
                <w:sz w:val="20"/>
                <w:szCs w:val="16"/>
                <w:lang w:val="en-GB"/>
              </w:rPr>
              <w:t>Varies</w:t>
            </w:r>
            <w:r w:rsidRPr="00E16334">
              <w:rPr>
                <w:rFonts w:ascii="Calibri" w:eastAsia="Times New Roman" w:hAnsi="Calibri" w:cs="Calibri"/>
                <w:sz w:val="20"/>
                <w:szCs w:val="16"/>
                <w:lang w:val="en-GB"/>
              </w:rPr>
              <w:t> </w:t>
            </w:r>
          </w:p>
          <w:p w14:paraId="1DAAC1AA" w14:textId="1A275018" w:rsidR="000F41CF" w:rsidRPr="00E16334" w:rsidRDefault="001A365A" w:rsidP="001A365A">
            <w:pPr>
              <w:divId w:val="1732341283"/>
              <w:rP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t>○</w:t>
            </w:r>
            <w:r w:rsidR="00E1306F">
              <w:rPr>
                <w:rStyle w:val="unchecked-marker"/>
                <w:rFonts w:ascii="Calibri" w:eastAsia="Times New Roman" w:hAnsi="Calibri" w:cs="Calibri"/>
                <w:sz w:val="20"/>
                <w:szCs w:val="16"/>
                <w:lang w:val="en-GB"/>
              </w:rPr>
              <w:t xml:space="preserve"> </w:t>
            </w:r>
            <w:r w:rsidR="000F41CF" w:rsidRPr="00E16334">
              <w:rPr>
                <w:rStyle w:val="ep-radiobuttonlabel"/>
                <w:rFonts w:ascii="Calibri" w:eastAsia="Times New Roman" w:hAnsi="Calibri" w:cs="Calibri"/>
                <w:sz w:val="20"/>
                <w:szCs w:val="16"/>
                <w:lang w:val="en-GB"/>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80E1D6" w14:textId="355204C6" w:rsidR="000F41CF" w:rsidRPr="00E16334" w:rsidRDefault="001A365A" w:rsidP="00274B1F">
            <w:pPr>
              <w:rPr>
                <w:rFonts w:ascii="Calibri" w:eastAsia="Times New Roman" w:hAnsi="Calibri" w:cs="Calibri"/>
                <w:sz w:val="20"/>
                <w:szCs w:val="16"/>
                <w:lang w:val="en-GB"/>
              </w:rPr>
            </w:pPr>
            <w:r w:rsidRPr="00E16334">
              <w:rPr>
                <w:rFonts w:ascii="Calibri" w:eastAsia="Times New Roman" w:hAnsi="Calibri" w:cs="Calibri"/>
                <w:sz w:val="20"/>
                <w:szCs w:val="16"/>
                <w:lang w:val="en-GB"/>
              </w:rPr>
              <w:t>A false positive prediction based on</w:t>
            </w:r>
            <w:r w:rsidR="007E4A2B" w:rsidRPr="00E16334">
              <w:rPr>
                <w:rFonts w:ascii="Calibri" w:eastAsia="Times New Roman" w:hAnsi="Calibri" w:cs="Calibri"/>
                <w:sz w:val="20"/>
                <w:szCs w:val="16"/>
                <w:lang w:val="en-GB"/>
              </w:rPr>
              <w:t xml:space="preserve"> </w:t>
            </w:r>
            <w:r w:rsidR="00274B1F">
              <w:rPr>
                <w:rFonts w:ascii="Calibri" w:eastAsia="Times New Roman" w:hAnsi="Calibri" w:cs="Calibri"/>
                <w:sz w:val="20"/>
                <w:szCs w:val="16"/>
                <w:lang w:val="en-GB"/>
              </w:rPr>
              <w:t>S-100B</w:t>
            </w:r>
            <w:r w:rsidR="007E4A2B" w:rsidRPr="00E16334">
              <w:rPr>
                <w:rFonts w:ascii="Calibri" w:eastAsia="Times New Roman" w:hAnsi="Calibri" w:cs="Calibri"/>
                <w:sz w:val="20"/>
                <w:szCs w:val="16"/>
                <w:lang w:val="en-GB"/>
              </w:rPr>
              <w:t xml:space="preserve"> </w:t>
            </w:r>
            <w:r w:rsidR="00742226">
              <w:rPr>
                <w:rFonts w:ascii="Calibri" w:eastAsia="Times New Roman" w:hAnsi="Calibri" w:cs="Calibri"/>
                <w:sz w:val="20"/>
                <w:szCs w:val="16"/>
                <w:lang w:val="en-GB"/>
              </w:rPr>
              <w:t xml:space="preserve">protein </w:t>
            </w:r>
            <w:r w:rsidR="007E4A2B" w:rsidRPr="00E16334">
              <w:rPr>
                <w:rFonts w:ascii="Calibri" w:eastAsia="Times New Roman" w:hAnsi="Calibri" w:cs="Calibri"/>
                <w:sz w:val="20"/>
                <w:szCs w:val="16"/>
                <w:lang w:val="en-GB"/>
              </w:rPr>
              <w:t xml:space="preserve">levels above the cut-off chosen for predicting poor neurological outcome </w:t>
            </w:r>
            <w:r w:rsidRPr="00E16334">
              <w:rPr>
                <w:rFonts w:ascii="Calibri" w:eastAsia="Times New Roman" w:hAnsi="Calibri" w:cs="Calibri"/>
                <w:sz w:val="20"/>
                <w:szCs w:val="16"/>
                <w:lang w:val="en-GB"/>
              </w:rPr>
              <w:t xml:space="preserve">may </w:t>
            </w:r>
            <w:r w:rsidR="007E4A2B" w:rsidRPr="00E16334">
              <w:rPr>
                <w:rFonts w:ascii="Calibri" w:eastAsia="Times New Roman" w:hAnsi="Calibri" w:cs="Calibri"/>
                <w:sz w:val="20"/>
                <w:szCs w:val="16"/>
                <w:lang w:val="en-GB"/>
              </w:rPr>
              <w:t xml:space="preserve">lead to treatment restrictions in </w:t>
            </w:r>
            <w:r w:rsidRPr="00E16334">
              <w:rPr>
                <w:rFonts w:ascii="Calibri" w:eastAsia="Times New Roman" w:hAnsi="Calibri" w:cs="Calibri"/>
                <w:sz w:val="20"/>
                <w:szCs w:val="16"/>
                <w:lang w:val="en-GB"/>
              </w:rPr>
              <w:t>patient</w:t>
            </w:r>
            <w:r w:rsidR="007E4A2B" w:rsidRPr="00E16334">
              <w:rPr>
                <w:rFonts w:ascii="Calibri" w:eastAsia="Times New Roman" w:hAnsi="Calibri" w:cs="Calibri"/>
                <w:sz w:val="20"/>
                <w:szCs w:val="16"/>
                <w:lang w:val="en-GB"/>
              </w:rPr>
              <w:t>s</w:t>
            </w:r>
            <w:r w:rsidRPr="00E16334">
              <w:rPr>
                <w:rFonts w:ascii="Calibri" w:eastAsia="Times New Roman" w:hAnsi="Calibri" w:cs="Calibri"/>
                <w:sz w:val="20"/>
                <w:szCs w:val="16"/>
                <w:lang w:val="en-GB"/>
              </w:rPr>
              <w:t xml:space="preserve"> </w:t>
            </w:r>
            <w:r w:rsidR="008E06F7" w:rsidRPr="00E16334">
              <w:rPr>
                <w:rFonts w:ascii="Calibri" w:eastAsia="Times New Roman" w:hAnsi="Calibri" w:cs="Calibri"/>
                <w:sz w:val="20"/>
                <w:szCs w:val="16"/>
                <w:lang w:val="en-GB"/>
              </w:rPr>
              <w:t xml:space="preserve">destined to a </w:t>
            </w:r>
            <w:r w:rsidRPr="00E16334">
              <w:rPr>
                <w:rFonts w:ascii="Calibri" w:eastAsia="Times New Roman" w:hAnsi="Calibri" w:cs="Calibri"/>
                <w:sz w:val="20"/>
                <w:szCs w:val="16"/>
                <w:lang w:val="en-GB"/>
              </w:rPr>
              <w:t>good recovery</w:t>
            </w:r>
            <w:r w:rsidR="00130B30" w:rsidRPr="00E16334">
              <w:rPr>
                <w:rFonts w:ascii="Calibri" w:eastAsia="Times New Roman" w:hAnsi="Calibri" w:cs="Calibri"/>
                <w:sz w:val="20"/>
                <w:szCs w:val="16"/>
                <w:lang w:val="en-GB"/>
              </w:rPr>
              <w:t xml:space="preserve">. This is likely to occur given the variability of cut-offs for 100% specificity </w:t>
            </w:r>
            <w:r w:rsidR="00557635" w:rsidRPr="00E16334">
              <w:rPr>
                <w:rFonts w:ascii="Calibri" w:eastAsia="Times New Roman" w:hAnsi="Calibri" w:cs="Calibri"/>
                <w:sz w:val="20"/>
                <w:szCs w:val="16"/>
                <w:lang w:val="en-GB"/>
              </w:rPr>
              <w:t xml:space="preserve">across studies, and the potential for confounding from extracerebral sources of </w:t>
            </w:r>
            <w:r w:rsidR="00274B1F">
              <w:rPr>
                <w:rFonts w:ascii="Calibri" w:eastAsia="Times New Roman" w:hAnsi="Calibri" w:cs="Calibri"/>
                <w:sz w:val="20"/>
                <w:szCs w:val="16"/>
                <w:lang w:val="en-GB"/>
              </w:rPr>
              <w:t>S-100B</w:t>
            </w:r>
            <w:r w:rsidR="00742226">
              <w:rPr>
                <w:rFonts w:ascii="Calibri" w:eastAsia="Times New Roman" w:hAnsi="Calibri" w:cs="Calibri"/>
                <w:sz w:val="20"/>
                <w:szCs w:val="16"/>
                <w:lang w:val="en-GB"/>
              </w:rPr>
              <w:t xml:space="preserve"> protein</w:t>
            </w:r>
            <w:r w:rsidR="00557635" w:rsidRPr="00E16334">
              <w:rPr>
                <w:rFonts w:ascii="Calibri" w:eastAsia="Times New Roman" w:hAnsi="Calibri" w:cs="Calibri"/>
                <w:sz w:val="20"/>
                <w:szCs w:val="16"/>
                <w:lang w:val="en-GB"/>
              </w:rPr>
              <w:t>.</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64B8B1" w14:textId="77777777" w:rsidR="000F41CF" w:rsidRPr="00E16334" w:rsidRDefault="000F41CF" w:rsidP="000F41CF">
            <w:pPr>
              <w:divId w:val="188185971"/>
              <w:rPr>
                <w:rFonts w:ascii="Calibri" w:eastAsia="Times New Roman" w:hAnsi="Calibri" w:cs="Calibri"/>
                <w:sz w:val="20"/>
                <w:szCs w:val="16"/>
                <w:lang w:val="en-GB"/>
              </w:rPr>
            </w:pPr>
            <w:r w:rsidRPr="00E16334">
              <w:rPr>
                <w:rFonts w:ascii="Calibri" w:eastAsia="Times New Roman" w:hAnsi="Calibri" w:cs="Calibri"/>
                <w:sz w:val="20"/>
                <w:szCs w:val="16"/>
                <w:lang w:val="en-GB"/>
              </w:rPr>
              <w:br/>
            </w:r>
          </w:p>
        </w:tc>
      </w:tr>
      <w:tr w:rsidR="000F41CF" w:rsidRPr="00E16334" w14:paraId="74C6EA9B"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FC8C086" w14:textId="77777777" w:rsidR="000F41CF" w:rsidRPr="00E16334" w:rsidRDefault="000F41CF" w:rsidP="000F41CF">
            <w:pPr>
              <w:pStyle w:val="Heading2"/>
              <w:spacing w:before="0" w:beforeAutospacing="0" w:after="0" w:afterAutospacing="0"/>
              <w:divId w:val="1444689708"/>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Certainty of evidence</w:t>
            </w:r>
          </w:p>
          <w:p w14:paraId="638EB51C" w14:textId="77777777" w:rsidR="000F41CF" w:rsidRPr="00E16334" w:rsidRDefault="000F41CF" w:rsidP="000F41CF">
            <w:pPr>
              <w:pStyle w:val="Subtitle1"/>
              <w:spacing w:before="0" w:beforeAutospacing="0" w:after="0" w:afterAutospacing="0"/>
              <w:divId w:val="1444689708"/>
              <w:rPr>
                <w:rFonts w:ascii="Calibri" w:hAnsi="Calibri" w:cs="Calibri"/>
                <w:color w:val="FFFFFF"/>
                <w:sz w:val="16"/>
                <w:szCs w:val="16"/>
                <w:lang w:val="en-GB"/>
              </w:rPr>
            </w:pPr>
            <w:r w:rsidRPr="00E16334">
              <w:rPr>
                <w:rFonts w:ascii="Calibri" w:hAnsi="Calibri" w:cs="Calibri"/>
                <w:color w:val="FFFFFF"/>
                <w:sz w:val="16"/>
                <w:szCs w:val="16"/>
                <w:lang w:val="en-GB"/>
              </w:rPr>
              <w:t>What is the overall certainty of the evidence of effects?</w:t>
            </w:r>
          </w:p>
        </w:tc>
      </w:tr>
      <w:tr w:rsidR="000F41CF" w:rsidRPr="00E16334" w14:paraId="05709BCB"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232AAE" w14:textId="77777777" w:rsidR="000F41CF" w:rsidRPr="00E16334" w:rsidRDefault="000F41CF" w:rsidP="000F41CF">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291E1D" w14:textId="77777777" w:rsidR="000F41CF" w:rsidRPr="00E16334" w:rsidRDefault="000F41CF" w:rsidP="000F41CF">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7534A0" w14:textId="77777777" w:rsidR="000F41CF" w:rsidRPr="00E16334" w:rsidRDefault="000F41CF" w:rsidP="000F41CF">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Additional considerations</w:t>
            </w:r>
          </w:p>
        </w:tc>
      </w:tr>
      <w:tr w:rsidR="000F41CF" w:rsidRPr="00E16334" w14:paraId="187F63DB" w14:textId="77777777" w:rsidTr="00D65A05">
        <w:trPr>
          <w:divId w:val="1347438940"/>
          <w:trHeight w:val="1374"/>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158107" w14:textId="15243955" w:rsidR="000F41CF" w:rsidRPr="00E16334" w:rsidRDefault="000F41CF" w:rsidP="000F41CF">
            <w:pPr>
              <w:divId w:val="400564511"/>
              <w:rP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lastRenderedPageBreak/>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Very low</w:t>
            </w:r>
            <w:r w:rsidRPr="00E16334">
              <w:rPr>
                <w:rFonts w:ascii="Calibri" w:eastAsia="Times New Roman" w:hAnsi="Calibri" w:cs="Calibri"/>
                <w:sz w:val="20"/>
                <w:szCs w:val="16"/>
                <w:lang w:val="en-GB"/>
              </w:rPr>
              <w:br/>
            </w:r>
            <w:r w:rsidRPr="00E16334">
              <w:rPr>
                <w:rStyle w:val="checked-marker"/>
                <w:rFonts w:ascii="Calibri" w:eastAsia="Times New Roman" w:hAnsi="Calibri" w:cs="Calibri"/>
                <w:sz w:val="20"/>
                <w:szCs w:val="16"/>
                <w:lang w:val="en-GB"/>
              </w:rPr>
              <w:t>●</w:t>
            </w:r>
            <w:r w:rsidR="00DB0E73">
              <w:rPr>
                <w:rStyle w:val="checked-marker"/>
                <w:rFonts w:ascii="Calibri" w:eastAsia="Times New Roman" w:hAnsi="Calibri" w:cs="Calibri"/>
                <w:sz w:val="20"/>
                <w:szCs w:val="16"/>
                <w:lang w:val="en-GB"/>
              </w:rPr>
              <w:t xml:space="preserve"> </w:t>
            </w:r>
            <w:r w:rsidRPr="00E16334">
              <w:rPr>
                <w:rStyle w:val="ep-radiobuttonlabel"/>
                <w:rFonts w:ascii="Calibri" w:eastAsia="Times New Roman" w:hAnsi="Calibri" w:cs="Calibri"/>
                <w:sz w:val="20"/>
                <w:szCs w:val="16"/>
                <w:lang w:val="en-GB"/>
              </w:rPr>
              <w:t>Low</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Moderate</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High</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No included studies</w:t>
            </w:r>
            <w:r w:rsidRPr="00E16334">
              <w:rPr>
                <w:rFonts w:ascii="Calibri" w:eastAsia="Times New Roman" w:hAnsi="Calibri" w:cs="Calibri"/>
                <w:sz w:val="20"/>
                <w:szCs w:val="16"/>
                <w:lang w:val="en-GB"/>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AA6694" w14:textId="6C4DCE40" w:rsidR="000F41CF" w:rsidRPr="00646B5D" w:rsidRDefault="000F41CF" w:rsidP="00FF1B9C">
            <w:pPr>
              <w:rPr>
                <w:rFonts w:ascii="Calibri" w:eastAsia="Times New Roman" w:hAnsi="Calibri" w:cs="Calibri"/>
                <w:sz w:val="20"/>
                <w:szCs w:val="16"/>
                <w:lang w:val="en-GB"/>
              </w:rPr>
            </w:pPr>
            <w:r w:rsidRPr="00E16334">
              <w:rPr>
                <w:rFonts w:ascii="Calibri" w:eastAsia="Times New Roman" w:hAnsi="Calibri" w:cs="Calibri"/>
                <w:sz w:val="20"/>
                <w:szCs w:val="16"/>
                <w:lang w:val="en-GB"/>
              </w:rPr>
              <w:t xml:space="preserve">The certainty of evidence from </w:t>
            </w:r>
            <w:r w:rsidR="00274B1F">
              <w:rPr>
                <w:rFonts w:ascii="Calibri" w:eastAsia="Times New Roman" w:hAnsi="Calibri" w:cs="Calibri"/>
                <w:sz w:val="20"/>
                <w:szCs w:val="16"/>
                <w:lang w:val="en-GB"/>
              </w:rPr>
              <w:t>S-100B</w:t>
            </w:r>
            <w:r w:rsidR="00557635" w:rsidRPr="00E16334">
              <w:rPr>
                <w:rFonts w:ascii="Calibri" w:eastAsia="Times New Roman" w:hAnsi="Calibri" w:cs="Calibri"/>
                <w:sz w:val="20"/>
                <w:szCs w:val="16"/>
                <w:lang w:val="en-GB"/>
              </w:rPr>
              <w:t xml:space="preserve"> </w:t>
            </w:r>
            <w:r w:rsidR="00742226">
              <w:rPr>
                <w:rFonts w:ascii="Calibri" w:eastAsia="Times New Roman" w:hAnsi="Calibri" w:cs="Calibri"/>
                <w:sz w:val="20"/>
                <w:szCs w:val="16"/>
                <w:lang w:val="en-GB"/>
              </w:rPr>
              <w:t xml:space="preserve">protein </w:t>
            </w:r>
            <w:r w:rsidRPr="00E16334">
              <w:rPr>
                <w:rFonts w:ascii="Calibri" w:eastAsia="Times New Roman" w:hAnsi="Calibri" w:cs="Calibri"/>
                <w:sz w:val="20"/>
                <w:szCs w:val="16"/>
                <w:lang w:val="en-GB"/>
              </w:rPr>
              <w:t>is</w:t>
            </w:r>
            <w:r w:rsidR="00274B1F">
              <w:rPr>
                <w:rFonts w:ascii="Calibri" w:eastAsia="Times New Roman" w:hAnsi="Calibri" w:cs="Calibri"/>
                <w:sz w:val="20"/>
                <w:szCs w:val="16"/>
                <w:lang w:val="en-GB"/>
              </w:rPr>
              <w:t xml:space="preserve"> </w:t>
            </w:r>
            <w:r w:rsidRPr="00E16334">
              <w:rPr>
                <w:rFonts w:ascii="Calibri" w:eastAsia="Times New Roman" w:hAnsi="Calibri" w:cs="Calibri"/>
                <w:sz w:val="20"/>
                <w:szCs w:val="16"/>
                <w:lang w:val="en-GB"/>
              </w:rPr>
              <w:t xml:space="preserve">low </w:t>
            </w:r>
            <w:r w:rsidR="000E1322" w:rsidRPr="00E16334">
              <w:rPr>
                <w:rFonts w:ascii="Calibri" w:eastAsia="Times New Roman" w:hAnsi="Calibri" w:cs="Calibri"/>
                <w:sz w:val="20"/>
                <w:szCs w:val="16"/>
                <w:lang w:val="en-GB"/>
              </w:rPr>
              <w:t>because</w:t>
            </w:r>
            <w:r w:rsidR="00CB330B" w:rsidRPr="00E16334">
              <w:rPr>
                <w:rFonts w:ascii="Calibri" w:eastAsia="Times New Roman" w:hAnsi="Calibri" w:cs="Calibri"/>
                <w:sz w:val="20"/>
                <w:szCs w:val="16"/>
                <w:lang w:val="en-GB"/>
              </w:rPr>
              <w:t xml:space="preserve"> of the </w:t>
            </w:r>
            <w:r w:rsidR="00FF1B9C">
              <w:rPr>
                <w:rFonts w:ascii="Calibri" w:eastAsia="Times New Roman" w:hAnsi="Calibri" w:cs="Calibri"/>
                <w:sz w:val="20"/>
                <w:szCs w:val="16"/>
                <w:lang w:val="en-GB"/>
              </w:rPr>
              <w:t>limitations of included studies</w:t>
            </w:r>
            <w:r w:rsidR="006D0D5A" w:rsidRPr="00E16334">
              <w:rPr>
                <w:rFonts w:ascii="Calibri" w:eastAsia="Times New Roman" w:hAnsi="Calibri" w:cs="Calibri"/>
                <w:sz w:val="20"/>
                <w:szCs w:val="16"/>
                <w:lang w:val="en-GB"/>
              </w:rPr>
              <w:t xml:space="preserve">, </w:t>
            </w:r>
            <w:r w:rsidR="00FF1B9C">
              <w:rPr>
                <w:rFonts w:ascii="Calibri" w:eastAsia="Times New Roman" w:hAnsi="Calibri" w:cs="Calibri"/>
                <w:sz w:val="20"/>
                <w:szCs w:val="16"/>
                <w:lang w:val="en-GB"/>
              </w:rPr>
              <w:t xml:space="preserve">and </w:t>
            </w:r>
            <w:r w:rsidR="00FF1B9C" w:rsidRPr="00646B5D">
              <w:rPr>
                <w:rFonts w:ascii="Calibri" w:eastAsia="Times New Roman" w:hAnsi="Calibri" w:cs="Calibri"/>
                <w:sz w:val="20"/>
                <w:szCs w:val="16"/>
                <w:lang w:val="en-GB"/>
              </w:rPr>
              <w:t>the wide inconsistency of the thresholds for 100% specificity</w:t>
            </w:r>
            <w:r w:rsidR="00522AA3" w:rsidRPr="00646B5D">
              <w:rPr>
                <w:rFonts w:ascii="Calibri" w:eastAsia="Times New Roman" w:hAnsi="Calibri" w:cs="Calibri"/>
                <w:sz w:val="20"/>
                <w:szCs w:val="16"/>
                <w:lang w:val="en-GB"/>
              </w:rPr>
              <w:t>.</w:t>
            </w:r>
            <w:r w:rsidR="007A3BBF" w:rsidRPr="00646B5D">
              <w:rPr>
                <w:rFonts w:ascii="Calibri" w:eastAsia="Times New Roman" w:hAnsi="Calibri" w:cs="Calibri"/>
                <w:sz w:val="20"/>
                <w:szCs w:val="16"/>
                <w:lang w:val="en-GB"/>
              </w:rPr>
              <w:t xml:space="preserve"> </w:t>
            </w:r>
          </w:p>
          <w:p w14:paraId="69AB2F9E" w14:textId="7B93B6D4" w:rsidR="00914CF7" w:rsidRDefault="00914CF7" w:rsidP="00914CF7">
            <w:pPr>
              <w:rPr>
                <w:rFonts w:ascii="Calibri" w:eastAsia="Times New Roman" w:hAnsi="Calibri" w:cs="Calibri"/>
                <w:sz w:val="20"/>
                <w:szCs w:val="16"/>
                <w:lang w:val="en-GB"/>
              </w:rPr>
            </w:pPr>
            <w:r w:rsidRPr="00646B5D">
              <w:rPr>
                <w:rFonts w:ascii="Calibri" w:eastAsia="Times New Roman" w:hAnsi="Calibri" w:cs="Calibri"/>
                <w:sz w:val="20"/>
                <w:szCs w:val="16"/>
                <w:lang w:val="en-GB"/>
              </w:rPr>
              <w:t xml:space="preserve">S-100B </w:t>
            </w:r>
            <w:r w:rsidR="00742226" w:rsidRPr="00646B5D">
              <w:rPr>
                <w:rFonts w:ascii="Calibri" w:eastAsia="Times New Roman" w:hAnsi="Calibri" w:cs="Calibri"/>
                <w:sz w:val="20"/>
                <w:szCs w:val="16"/>
                <w:lang w:val="en-GB"/>
              </w:rPr>
              <w:t xml:space="preserve">protein </w:t>
            </w:r>
            <w:r w:rsidRPr="00646B5D">
              <w:rPr>
                <w:rFonts w:ascii="Calibri" w:eastAsia="Times New Roman" w:hAnsi="Calibri" w:cs="Calibri"/>
                <w:sz w:val="20"/>
                <w:szCs w:val="16"/>
                <w:lang w:val="en-GB"/>
              </w:rPr>
              <w:t xml:space="preserve">was </w:t>
            </w:r>
            <w:r w:rsidR="00D27370">
              <w:rPr>
                <w:rFonts w:ascii="Calibri" w:eastAsia="Times New Roman" w:hAnsi="Calibri" w:cs="Calibri"/>
                <w:sz w:val="20"/>
                <w:szCs w:val="16"/>
                <w:lang w:val="en-GB"/>
              </w:rPr>
              <w:t xml:space="preserve">not </w:t>
            </w:r>
            <w:r w:rsidRPr="00646B5D">
              <w:rPr>
                <w:rFonts w:ascii="Calibri" w:eastAsia="Times New Roman" w:hAnsi="Calibri" w:cs="Calibri"/>
                <w:sz w:val="20"/>
                <w:szCs w:val="16"/>
                <w:lang w:val="en-GB"/>
              </w:rPr>
              <w:t>used as a criterion for WLST</w:t>
            </w:r>
            <w:r w:rsidR="00D27370">
              <w:rPr>
                <w:rFonts w:ascii="Calibri" w:eastAsia="Times New Roman" w:hAnsi="Calibri" w:cs="Calibri"/>
                <w:sz w:val="20"/>
                <w:szCs w:val="16"/>
                <w:lang w:val="en-GB"/>
              </w:rPr>
              <w:t xml:space="preserve"> in any of the three included studies</w:t>
            </w:r>
            <w:r w:rsidRPr="00646B5D">
              <w:rPr>
                <w:rFonts w:ascii="Calibri" w:eastAsia="Times New Roman" w:hAnsi="Calibri" w:cs="Calibri"/>
                <w:sz w:val="20"/>
                <w:szCs w:val="16"/>
                <w:lang w:val="en-GB"/>
              </w:rPr>
              <w:t xml:space="preserve">. However, in one of these studies, the treating team was not blinded to the results of S-100B </w:t>
            </w:r>
            <w:r w:rsidR="00742226" w:rsidRPr="00646B5D">
              <w:rPr>
                <w:rFonts w:ascii="Calibri" w:eastAsia="Times New Roman" w:hAnsi="Calibri" w:cs="Calibri"/>
                <w:sz w:val="20"/>
                <w:szCs w:val="16"/>
                <w:lang w:val="en-GB"/>
              </w:rPr>
              <w:t xml:space="preserve">protein </w:t>
            </w:r>
            <w:r w:rsidRPr="00646B5D">
              <w:rPr>
                <w:rFonts w:ascii="Calibri" w:eastAsia="Times New Roman" w:hAnsi="Calibri" w:cs="Calibri"/>
                <w:sz w:val="20"/>
                <w:szCs w:val="16"/>
                <w:lang w:val="en-GB"/>
              </w:rPr>
              <w:t>measurement.</w:t>
            </w:r>
            <w:r>
              <w:rPr>
                <w:rFonts w:ascii="Calibri" w:eastAsia="Times New Roman" w:hAnsi="Calibri" w:cs="Calibri"/>
                <w:sz w:val="20"/>
                <w:szCs w:val="16"/>
                <w:lang w:val="en-GB"/>
              </w:rPr>
              <w:t xml:space="preserve"> </w:t>
            </w:r>
          </w:p>
          <w:p w14:paraId="5D98FF2F" w14:textId="000FEFAA" w:rsidR="00233A7A" w:rsidRPr="00E16334" w:rsidRDefault="00233A7A" w:rsidP="00233A7A">
            <w:pPr>
              <w:rPr>
                <w:rFonts w:ascii="Calibri" w:eastAsia="Times New Roman" w:hAnsi="Calibri" w:cs="Calibri"/>
                <w:sz w:val="20"/>
                <w:szCs w:val="16"/>
                <w:lang w:val="en-GB"/>
              </w:rPr>
            </w:pPr>
            <w:r>
              <w:rPr>
                <w:rFonts w:ascii="Calibri" w:eastAsia="Times New Roman" w:hAnsi="Calibri" w:cs="Calibri"/>
                <w:sz w:val="20"/>
                <w:szCs w:val="16"/>
                <w:lang w:val="en-GB"/>
              </w:rPr>
              <w:t xml:space="preserve">The major problems with S-100B </w:t>
            </w:r>
            <w:r w:rsidR="00742226">
              <w:rPr>
                <w:rFonts w:ascii="Calibri" w:eastAsia="Times New Roman" w:hAnsi="Calibri" w:cs="Calibri"/>
                <w:sz w:val="20"/>
                <w:szCs w:val="16"/>
                <w:lang w:val="en-GB"/>
              </w:rPr>
              <w:t xml:space="preserve">protein </w:t>
            </w:r>
            <w:r>
              <w:rPr>
                <w:rFonts w:ascii="Calibri" w:eastAsia="Times New Roman" w:hAnsi="Calibri" w:cs="Calibri"/>
                <w:sz w:val="20"/>
                <w:szCs w:val="16"/>
                <w:lang w:val="en-GB"/>
              </w:rPr>
              <w:t xml:space="preserve">are the very </w:t>
            </w:r>
            <w:r w:rsidR="00D27370">
              <w:rPr>
                <w:rFonts w:ascii="Calibri" w:eastAsia="Times New Roman" w:hAnsi="Calibri" w:cs="Calibri"/>
                <w:sz w:val="20"/>
                <w:szCs w:val="16"/>
                <w:lang w:val="en-GB"/>
              </w:rPr>
              <w:t>few</w:t>
            </w:r>
            <w:r>
              <w:rPr>
                <w:rFonts w:ascii="Calibri" w:eastAsia="Times New Roman" w:hAnsi="Calibri" w:cs="Calibri"/>
                <w:sz w:val="20"/>
                <w:szCs w:val="16"/>
                <w:lang w:val="en-GB"/>
              </w:rPr>
              <w:t xml:space="preserve"> studies assessing it as a predictor after cardiac arrest and the wide variability of thresholds.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2090C4" w14:textId="5C89F02E" w:rsidR="007A3BBF" w:rsidRPr="00E16334" w:rsidRDefault="00DF621B" w:rsidP="008E06F7">
            <w:pPr>
              <w:divId w:val="1777214354"/>
              <w:rPr>
                <w:rFonts w:ascii="Calibri" w:eastAsia="Times New Roman" w:hAnsi="Calibri" w:cs="Calibri"/>
                <w:sz w:val="20"/>
                <w:szCs w:val="16"/>
                <w:lang w:val="en-GB"/>
              </w:rPr>
            </w:pPr>
            <w:r w:rsidRPr="00E16334">
              <w:rPr>
                <w:rFonts w:ascii="Calibri" w:eastAsia="Times New Roman" w:hAnsi="Calibri" w:cs="Calibri"/>
                <w:sz w:val="20"/>
                <w:szCs w:val="16"/>
                <w:lang w:val="en-GB"/>
              </w:rPr>
              <w:t xml:space="preserve">Differently from </w:t>
            </w:r>
            <w:r w:rsidR="008E06F7" w:rsidRPr="00E16334">
              <w:rPr>
                <w:rFonts w:ascii="Calibri" w:eastAsia="Times New Roman" w:hAnsi="Calibri" w:cs="Calibri"/>
                <w:sz w:val="20"/>
                <w:szCs w:val="16"/>
                <w:lang w:val="en-GB"/>
              </w:rPr>
              <w:t>other predictors</w:t>
            </w:r>
            <w:r w:rsidRPr="00E16334">
              <w:rPr>
                <w:rFonts w:ascii="Calibri" w:eastAsia="Times New Roman" w:hAnsi="Calibri" w:cs="Calibri"/>
                <w:sz w:val="20"/>
                <w:szCs w:val="16"/>
                <w:lang w:val="en-GB"/>
              </w:rPr>
              <w:t xml:space="preserve">, like those </w:t>
            </w:r>
            <w:r w:rsidR="008E06F7" w:rsidRPr="00E16334">
              <w:rPr>
                <w:rFonts w:ascii="Calibri" w:eastAsia="Times New Roman" w:hAnsi="Calibri" w:cs="Calibri"/>
                <w:sz w:val="20"/>
                <w:szCs w:val="16"/>
                <w:lang w:val="en-GB"/>
              </w:rPr>
              <w:t xml:space="preserve">based on clinical examination, </w:t>
            </w:r>
            <w:r w:rsidR="00FF1B9C">
              <w:rPr>
                <w:rFonts w:ascii="Calibri" w:eastAsia="Times New Roman" w:hAnsi="Calibri" w:cs="Calibri"/>
                <w:sz w:val="20"/>
                <w:szCs w:val="16"/>
                <w:lang w:val="en-GB"/>
              </w:rPr>
              <w:t>S-100B</w:t>
            </w:r>
            <w:r w:rsidR="00751296">
              <w:rPr>
                <w:rFonts w:ascii="Calibri" w:eastAsia="Times New Roman" w:hAnsi="Calibri" w:cs="Calibri"/>
                <w:sz w:val="20"/>
                <w:szCs w:val="16"/>
                <w:lang w:val="en-GB"/>
              </w:rPr>
              <w:t xml:space="preserve"> protein</w:t>
            </w:r>
            <w:r w:rsidRPr="00E16334">
              <w:rPr>
                <w:rFonts w:ascii="Calibri" w:eastAsia="Times New Roman" w:hAnsi="Calibri" w:cs="Calibri"/>
                <w:sz w:val="20"/>
                <w:szCs w:val="16"/>
                <w:lang w:val="en-GB"/>
              </w:rPr>
              <w:t xml:space="preserve"> is not affected by sedation or paralysis</w:t>
            </w:r>
            <w:r w:rsidR="00B56F74" w:rsidRPr="00E16334">
              <w:rPr>
                <w:rFonts w:ascii="Calibri" w:eastAsia="Times New Roman" w:hAnsi="Calibri" w:cs="Calibri"/>
                <w:sz w:val="20"/>
                <w:szCs w:val="16"/>
                <w:lang w:val="en-GB"/>
              </w:rPr>
              <w:t xml:space="preserve">, and it can be assessed blindly. </w:t>
            </w:r>
            <w:r w:rsidR="00FF1B9C">
              <w:rPr>
                <w:rFonts w:ascii="Calibri" w:eastAsia="Times New Roman" w:hAnsi="Calibri" w:cs="Calibri"/>
                <w:sz w:val="20"/>
                <w:szCs w:val="16"/>
                <w:lang w:val="en-GB"/>
              </w:rPr>
              <w:t>In two of the three</w:t>
            </w:r>
            <w:r w:rsidR="00B56F74" w:rsidRPr="00E16334">
              <w:rPr>
                <w:rFonts w:ascii="Calibri" w:eastAsia="Times New Roman" w:hAnsi="Calibri" w:cs="Calibri"/>
                <w:sz w:val="20"/>
                <w:szCs w:val="16"/>
                <w:lang w:val="en-GB"/>
              </w:rPr>
              <w:t xml:space="preserve"> studies we </w:t>
            </w:r>
            <w:r w:rsidR="00FF1B9C">
              <w:rPr>
                <w:rFonts w:ascii="Calibri" w:eastAsia="Times New Roman" w:hAnsi="Calibri" w:cs="Calibri"/>
                <w:sz w:val="20"/>
                <w:szCs w:val="16"/>
                <w:lang w:val="en-GB"/>
              </w:rPr>
              <w:t xml:space="preserve">included </w:t>
            </w:r>
            <w:r w:rsidR="00B56F74" w:rsidRPr="00E16334">
              <w:rPr>
                <w:rFonts w:ascii="Calibri" w:eastAsia="Times New Roman" w:hAnsi="Calibri" w:cs="Calibri"/>
                <w:sz w:val="20"/>
                <w:szCs w:val="16"/>
                <w:lang w:val="en-GB"/>
              </w:rPr>
              <w:t xml:space="preserve">results of </w:t>
            </w:r>
            <w:r w:rsidR="00FF1B9C">
              <w:rPr>
                <w:rFonts w:ascii="Calibri" w:eastAsia="Times New Roman" w:hAnsi="Calibri" w:cs="Calibri"/>
                <w:sz w:val="20"/>
                <w:szCs w:val="16"/>
                <w:lang w:val="en-GB"/>
              </w:rPr>
              <w:t>S-100B</w:t>
            </w:r>
            <w:r w:rsidR="00751296">
              <w:rPr>
                <w:rFonts w:ascii="Calibri" w:eastAsia="Times New Roman" w:hAnsi="Calibri" w:cs="Calibri"/>
                <w:sz w:val="20"/>
                <w:szCs w:val="16"/>
                <w:lang w:val="en-GB"/>
              </w:rPr>
              <w:t xml:space="preserve"> protein</w:t>
            </w:r>
            <w:r w:rsidR="00FF1B9C">
              <w:rPr>
                <w:rFonts w:ascii="Calibri" w:eastAsia="Times New Roman" w:hAnsi="Calibri" w:cs="Calibri"/>
                <w:sz w:val="20"/>
                <w:szCs w:val="16"/>
                <w:lang w:val="en-GB"/>
              </w:rPr>
              <w:t xml:space="preserve"> were concealed from the treating team.</w:t>
            </w:r>
          </w:p>
          <w:p w14:paraId="51828D9B" w14:textId="2F2073A4" w:rsidR="00B56F74" w:rsidRPr="00E16334" w:rsidRDefault="00B56F74" w:rsidP="00FF1B9C">
            <w:pPr>
              <w:divId w:val="1777214354"/>
              <w:rPr>
                <w:rFonts w:ascii="Calibri" w:eastAsia="Times New Roman" w:hAnsi="Calibri" w:cs="Calibri"/>
                <w:sz w:val="20"/>
                <w:szCs w:val="16"/>
                <w:lang w:val="en-GB"/>
              </w:rPr>
            </w:pPr>
            <w:r w:rsidRPr="00E16334">
              <w:rPr>
                <w:rFonts w:ascii="Calibri" w:eastAsia="Times New Roman" w:hAnsi="Calibri" w:cs="Calibri"/>
                <w:sz w:val="20"/>
                <w:szCs w:val="16"/>
                <w:lang w:val="en-GB"/>
              </w:rPr>
              <w:t xml:space="preserve">An additional source of confounding is represented by </w:t>
            </w:r>
            <w:r w:rsidR="00FF1B9C">
              <w:rPr>
                <w:rFonts w:ascii="Calibri" w:eastAsia="Times New Roman" w:hAnsi="Calibri" w:cs="Calibri"/>
                <w:sz w:val="20"/>
                <w:szCs w:val="16"/>
                <w:lang w:val="en-GB"/>
              </w:rPr>
              <w:t xml:space="preserve">extracerebral sources of S-100B </w:t>
            </w:r>
            <w:r w:rsidR="00751296">
              <w:rPr>
                <w:rFonts w:ascii="Calibri" w:eastAsia="Times New Roman" w:hAnsi="Calibri" w:cs="Calibri"/>
                <w:sz w:val="20"/>
                <w:szCs w:val="16"/>
                <w:lang w:val="en-GB"/>
              </w:rPr>
              <w:t xml:space="preserve">protein </w:t>
            </w:r>
            <w:r w:rsidR="00FF1B9C">
              <w:rPr>
                <w:rFonts w:ascii="Calibri" w:eastAsia="Times New Roman" w:hAnsi="Calibri" w:cs="Calibri"/>
                <w:sz w:val="20"/>
                <w:szCs w:val="16"/>
                <w:lang w:val="en-GB"/>
              </w:rPr>
              <w:t>(of particular relevance for post-CPR patient</w:t>
            </w:r>
            <w:r w:rsidR="0014230F">
              <w:rPr>
                <w:rFonts w:ascii="Calibri" w:eastAsia="Times New Roman" w:hAnsi="Calibri" w:cs="Calibri"/>
                <w:sz w:val="20"/>
                <w:szCs w:val="16"/>
                <w:lang w:val="en-GB"/>
              </w:rPr>
              <w:t>s</w:t>
            </w:r>
            <w:r w:rsidR="00FF1B9C">
              <w:rPr>
                <w:rFonts w:ascii="Calibri" w:eastAsia="Times New Roman" w:hAnsi="Calibri" w:cs="Calibri"/>
                <w:sz w:val="20"/>
                <w:szCs w:val="16"/>
                <w:lang w:val="en-GB"/>
              </w:rPr>
              <w:t>, musculoskeletal tissues)</w:t>
            </w:r>
            <w:r w:rsidRPr="00E16334">
              <w:rPr>
                <w:rFonts w:ascii="Calibri" w:eastAsia="Times New Roman" w:hAnsi="Calibri" w:cs="Calibri"/>
                <w:sz w:val="20"/>
                <w:szCs w:val="16"/>
                <w:lang w:val="en-GB"/>
              </w:rPr>
              <w:t xml:space="preserve">. </w:t>
            </w:r>
          </w:p>
        </w:tc>
      </w:tr>
      <w:tr w:rsidR="000F41CF" w:rsidRPr="00E16334" w14:paraId="0A945AC9"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A26754A" w14:textId="77777777" w:rsidR="000F41CF" w:rsidRPr="00E16334" w:rsidRDefault="000F41CF" w:rsidP="000F41CF">
            <w:pPr>
              <w:pStyle w:val="Heading2"/>
              <w:spacing w:before="0" w:beforeAutospacing="0" w:after="0" w:afterAutospacing="0"/>
              <w:divId w:val="994839480"/>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Values</w:t>
            </w:r>
          </w:p>
          <w:p w14:paraId="606E8294" w14:textId="77777777" w:rsidR="000F41CF" w:rsidRPr="00E16334" w:rsidRDefault="000F41CF" w:rsidP="000F41CF">
            <w:pPr>
              <w:pStyle w:val="Subtitle1"/>
              <w:spacing w:before="0" w:beforeAutospacing="0" w:after="0" w:afterAutospacing="0"/>
              <w:divId w:val="994839480"/>
              <w:rPr>
                <w:rFonts w:ascii="Calibri" w:hAnsi="Calibri" w:cs="Calibri"/>
                <w:color w:val="FFFFFF"/>
                <w:sz w:val="16"/>
                <w:szCs w:val="16"/>
                <w:lang w:val="en-GB"/>
              </w:rPr>
            </w:pPr>
            <w:r w:rsidRPr="00E16334">
              <w:rPr>
                <w:rFonts w:ascii="Calibri" w:hAnsi="Calibri" w:cs="Calibri"/>
                <w:color w:val="FFFFFF"/>
                <w:sz w:val="16"/>
                <w:szCs w:val="16"/>
                <w:lang w:val="en-GB"/>
              </w:rPr>
              <w:t>Is there important uncertainty about or variability in how much people value the main outcomes?</w:t>
            </w:r>
          </w:p>
        </w:tc>
      </w:tr>
      <w:tr w:rsidR="000F41CF" w:rsidRPr="00E16334" w14:paraId="25C0C719"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6B7D86" w14:textId="77777777" w:rsidR="000F41CF" w:rsidRPr="00E16334" w:rsidRDefault="000F41CF" w:rsidP="000F41CF">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BB79D6" w14:textId="77777777" w:rsidR="000F41CF" w:rsidRPr="00E16334" w:rsidRDefault="000F41CF" w:rsidP="000F41CF">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3DDFD6" w14:textId="77777777" w:rsidR="000F41CF" w:rsidRPr="00E16334" w:rsidRDefault="000F41CF" w:rsidP="000F41CF">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Additional considerations</w:t>
            </w:r>
          </w:p>
        </w:tc>
      </w:tr>
      <w:tr w:rsidR="000F41CF" w:rsidRPr="00E16334" w14:paraId="02DF6DA1"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A2BFF4" w14:textId="152E3B75" w:rsidR="000F41CF" w:rsidRPr="00E16334" w:rsidRDefault="000F41CF" w:rsidP="000F41CF">
            <w:pPr>
              <w:divId w:val="2118013338"/>
              <w:rP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Important uncertainty or variability</w:t>
            </w:r>
            <w:r w:rsidRPr="00E16334">
              <w:rPr>
                <w:rFonts w:ascii="Calibri" w:eastAsia="Times New Roman" w:hAnsi="Calibri" w:cs="Calibri"/>
                <w:sz w:val="20"/>
                <w:szCs w:val="16"/>
                <w:lang w:val="en-GB"/>
              </w:rPr>
              <w:br/>
            </w:r>
            <w:r w:rsidR="005F2DE2" w:rsidRPr="00E16334">
              <w:rPr>
                <w:rStyle w:val="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Possibly important uncertainty or variability</w:t>
            </w:r>
            <w:r w:rsidRPr="00E16334">
              <w:rPr>
                <w:rFonts w:ascii="Calibri" w:eastAsia="Times New Roman" w:hAnsi="Calibri" w:cs="Calibri"/>
                <w:sz w:val="20"/>
                <w:szCs w:val="16"/>
                <w:lang w:val="en-GB"/>
              </w:rPr>
              <w:br/>
            </w:r>
            <w:r w:rsidR="005F2DE2"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Probably no important uncertainty or variability</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No important uncertainty or variability</w:t>
            </w:r>
            <w:r w:rsidRPr="00E16334">
              <w:rPr>
                <w:rFonts w:ascii="Calibri" w:eastAsia="Times New Roman" w:hAnsi="Calibri" w:cs="Calibri"/>
                <w:sz w:val="20"/>
                <w:szCs w:val="16"/>
                <w:lang w:val="en-GB"/>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5B3CF5" w14:textId="77777777" w:rsidR="000F41CF" w:rsidRPr="00E16334" w:rsidRDefault="0000361A" w:rsidP="0000361A">
            <w:pPr>
              <w:divId w:val="19403253"/>
              <w:rPr>
                <w:rFonts w:ascii="Calibri" w:eastAsia="Times New Roman" w:hAnsi="Calibri" w:cs="Calibri"/>
                <w:sz w:val="20"/>
                <w:szCs w:val="16"/>
                <w:lang w:val="en-GB"/>
              </w:rPr>
            </w:pPr>
            <w:r w:rsidRPr="00E16334">
              <w:rPr>
                <w:rFonts w:ascii="Calibri" w:eastAsia="Times New Roman" w:hAnsi="Calibri" w:cs="Calibri"/>
                <w:sz w:val="20"/>
                <w:szCs w:val="16"/>
                <w:lang w:val="en-GB"/>
              </w:rPr>
              <w:t>N</w:t>
            </w:r>
            <w:r w:rsidR="000F41CF" w:rsidRPr="00E16334">
              <w:rPr>
                <w:rFonts w:ascii="Calibri" w:eastAsia="Times New Roman" w:hAnsi="Calibri" w:cs="Calibri"/>
                <w:sz w:val="20"/>
                <w:szCs w:val="16"/>
                <w:lang w:val="en-GB"/>
              </w:rPr>
              <w:t xml:space="preserve">eurologic outcome </w:t>
            </w:r>
            <w:r w:rsidRPr="00E16334">
              <w:rPr>
                <w:rFonts w:ascii="Calibri" w:eastAsia="Times New Roman" w:hAnsi="Calibri" w:cs="Calibri"/>
                <w:sz w:val="20"/>
                <w:szCs w:val="16"/>
                <w:lang w:val="en-GB"/>
              </w:rPr>
              <w:t xml:space="preserve">is </w:t>
            </w:r>
            <w:r w:rsidR="000F41CF" w:rsidRPr="00E16334">
              <w:rPr>
                <w:rFonts w:ascii="Calibri" w:eastAsia="Times New Roman" w:hAnsi="Calibri" w:cs="Calibri"/>
                <w:sz w:val="20"/>
                <w:szCs w:val="16"/>
                <w:lang w:val="en-GB"/>
              </w:rPr>
              <w:t xml:space="preserve">generally accepted as </w:t>
            </w:r>
            <w:r w:rsidRPr="00E16334">
              <w:rPr>
                <w:rFonts w:ascii="Calibri" w:eastAsia="Times New Roman" w:hAnsi="Calibri" w:cs="Calibri"/>
                <w:sz w:val="20"/>
                <w:szCs w:val="16"/>
                <w:lang w:val="en-GB"/>
              </w:rPr>
              <w:t>a critical outcome after cardiac arrest</w:t>
            </w:r>
            <w:r w:rsidR="000F41CF" w:rsidRPr="00E16334">
              <w:rPr>
                <w:rFonts w:ascii="Calibri" w:eastAsia="Times New Roman" w:hAnsi="Calibri" w:cs="Calibri"/>
                <w:sz w:val="20"/>
                <w:szCs w:val="16"/>
                <w:lang w:val="en-GB"/>
              </w:rPr>
              <w:t>.</w:t>
            </w:r>
            <w:r w:rsidR="005F2DE2" w:rsidRPr="00E16334">
              <w:rPr>
                <w:rFonts w:ascii="Calibri" w:eastAsia="Times New Roman" w:hAnsi="Calibri" w:cs="Calibri"/>
                <w:sz w:val="20"/>
                <w:szCs w:val="16"/>
                <w:lang w:val="en-GB"/>
              </w:rPr>
              <w:t xml:space="preserve"> However, CPC from 3 to 5 (severe neurological disability, persistent vegetative state, or death) as a threshold for defining poor neurological outcome is not universally accepted. In a minority of prognostication studies in literature, a threshold of CPC 4-5 is used </w:t>
            </w:r>
            <w:r w:rsidR="000752BE" w:rsidRPr="00E16334">
              <w:rPr>
                <w:rFonts w:ascii="Calibri" w:eastAsia="Times New Roman" w:hAnsi="Calibri" w:cs="Calibri"/>
                <w:sz w:val="20"/>
                <w:szCs w:val="16"/>
                <w:lang w:val="en-GB"/>
              </w:rPr>
              <w:t xml:space="preserve">instead. </w:t>
            </w:r>
          </w:p>
          <w:p w14:paraId="51AAE47B" w14:textId="22842D88" w:rsidR="000752BE" w:rsidRPr="00E16334" w:rsidRDefault="000752BE" w:rsidP="00D04304">
            <w:pPr>
              <w:divId w:val="19403253"/>
              <w:rPr>
                <w:rFonts w:ascii="Calibri" w:eastAsia="Times New Roman" w:hAnsi="Calibri" w:cs="Calibri"/>
                <w:sz w:val="20"/>
                <w:szCs w:val="16"/>
                <w:lang w:val="en-GB"/>
              </w:rPr>
            </w:pPr>
            <w:r w:rsidRPr="00E16334">
              <w:rPr>
                <w:rFonts w:ascii="Calibri" w:eastAsia="Times New Roman" w:hAnsi="Calibri" w:cs="Calibri"/>
                <w:sz w:val="20"/>
                <w:szCs w:val="16"/>
                <w:lang w:val="en-GB"/>
              </w:rPr>
              <w:t xml:space="preserve">We defined prediction as imprecise when the upper limit of 95% confidence intervals (CIs) for false positive rate </w:t>
            </w:r>
            <w:r w:rsidR="00494440" w:rsidRPr="00E16334">
              <w:rPr>
                <w:rFonts w:ascii="Calibri" w:eastAsia="Times New Roman" w:hAnsi="Calibri" w:cs="Calibri"/>
                <w:sz w:val="20"/>
                <w:szCs w:val="16"/>
                <w:lang w:val="en-GB"/>
              </w:rPr>
              <w:t xml:space="preserve">(FPR) </w:t>
            </w:r>
            <w:r w:rsidRPr="00E16334">
              <w:rPr>
                <w:rFonts w:ascii="Calibri" w:eastAsia="Times New Roman" w:hAnsi="Calibri" w:cs="Calibri"/>
                <w:sz w:val="20"/>
                <w:szCs w:val="16"/>
                <w:lang w:val="en-GB"/>
              </w:rPr>
              <w:t xml:space="preserve">was above 5%.  However, there is no universal consensus on what </w:t>
            </w:r>
            <w:r w:rsidR="00A7377E" w:rsidRPr="00E16334">
              <w:rPr>
                <w:rFonts w:ascii="Calibri" w:eastAsia="Times New Roman" w:hAnsi="Calibri" w:cs="Calibri"/>
                <w:sz w:val="20"/>
                <w:szCs w:val="16"/>
                <w:lang w:val="en-GB"/>
              </w:rPr>
              <w:t>the acceptable</w:t>
            </w:r>
            <w:r w:rsidRPr="00E16334">
              <w:rPr>
                <w:rFonts w:ascii="Calibri" w:eastAsia="Times New Roman" w:hAnsi="Calibri" w:cs="Calibri"/>
                <w:sz w:val="20"/>
                <w:szCs w:val="16"/>
                <w:lang w:val="en-GB"/>
              </w:rPr>
              <w:t xml:space="preserve"> limits </w:t>
            </w:r>
            <w:r w:rsidR="00A7377E" w:rsidRPr="00E16334">
              <w:rPr>
                <w:rFonts w:ascii="Calibri" w:eastAsia="Times New Roman" w:hAnsi="Calibri" w:cs="Calibri"/>
                <w:sz w:val="20"/>
                <w:szCs w:val="16"/>
                <w:lang w:val="en-GB"/>
              </w:rPr>
              <w:t xml:space="preserve">for imprecision </w:t>
            </w:r>
            <w:r w:rsidRPr="00E16334">
              <w:rPr>
                <w:rFonts w:ascii="Calibri" w:eastAsia="Times New Roman" w:hAnsi="Calibri" w:cs="Calibri"/>
                <w:sz w:val="20"/>
                <w:szCs w:val="16"/>
                <w:lang w:val="en-GB"/>
              </w:rPr>
              <w:t xml:space="preserve">should be.  </w:t>
            </w:r>
            <w:r w:rsidR="00660C41" w:rsidRPr="00E16334">
              <w:rPr>
                <w:rFonts w:ascii="Calibri" w:eastAsia="Times New Roman" w:hAnsi="Calibri" w:cs="Calibri"/>
                <w:sz w:val="20"/>
                <w:szCs w:val="16"/>
                <w:lang w:val="en-GB"/>
              </w:rPr>
              <w:t>A recent survey (Steinberg 2019</w:t>
            </w:r>
            <w:r w:rsidR="00D04304">
              <w:rPr>
                <w:rFonts w:ascii="Calibri" w:eastAsia="Times New Roman" w:hAnsi="Calibri" w:cs="Calibri"/>
                <w:sz w:val="20"/>
                <w:szCs w:val="16"/>
                <w:lang w:val="en-GB"/>
              </w:rPr>
              <w:t xml:space="preserve"> 190</w:t>
            </w:r>
            <w:r w:rsidR="00660C41" w:rsidRPr="00E16334">
              <w:rPr>
                <w:rFonts w:ascii="Calibri" w:eastAsia="Times New Roman" w:hAnsi="Calibri" w:cs="Calibri"/>
                <w:sz w:val="20"/>
                <w:szCs w:val="16"/>
                <w:lang w:val="en-GB"/>
              </w:rPr>
              <w:t xml:space="preserve">) </w:t>
            </w:r>
            <w:r w:rsidR="00494440" w:rsidRPr="00E16334">
              <w:rPr>
                <w:rFonts w:ascii="Calibri" w:eastAsia="Times New Roman" w:hAnsi="Calibri" w:cs="Calibri"/>
                <w:sz w:val="20"/>
                <w:szCs w:val="16"/>
                <w:lang w:val="en-GB"/>
              </w:rPr>
              <w:t xml:space="preserve">among 640 medical providers </w:t>
            </w:r>
            <w:r w:rsidR="00660C41" w:rsidRPr="00E16334">
              <w:rPr>
                <w:rFonts w:ascii="Calibri" w:eastAsia="Times New Roman" w:hAnsi="Calibri" w:cs="Calibri"/>
                <w:sz w:val="20"/>
                <w:szCs w:val="16"/>
                <w:lang w:val="en-GB"/>
              </w:rPr>
              <w:t xml:space="preserve">showed that </w:t>
            </w:r>
            <w:r w:rsidR="00494440" w:rsidRPr="00E16334">
              <w:rPr>
                <w:rFonts w:ascii="Calibri" w:eastAsia="Times New Roman" w:hAnsi="Calibri" w:cs="Calibri"/>
                <w:sz w:val="20"/>
                <w:szCs w:val="16"/>
                <w:lang w:val="en-GB"/>
              </w:rPr>
              <w:t>56% felt an acceptable FPR for withdrawal of life sustaining treatment from patients who might otherwise have recovered was ≤0.1%, and that 59% of them felt that an acceptable FPRs threshold for continuing life sustaining treatment in patients with unrecognized unrecoverable injury was ≤1%.</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0C31CE" w14:textId="6D571FAB" w:rsidR="000F41CF" w:rsidRPr="00E16334" w:rsidRDefault="000F41CF" w:rsidP="000F41CF">
            <w:pPr>
              <w:divId w:val="1312325065"/>
              <w:rPr>
                <w:rFonts w:ascii="Calibri" w:eastAsia="Times New Roman" w:hAnsi="Calibri" w:cs="Calibri"/>
                <w:sz w:val="20"/>
                <w:szCs w:val="16"/>
                <w:lang w:val="en-GB"/>
              </w:rPr>
            </w:pPr>
          </w:p>
        </w:tc>
      </w:tr>
      <w:tr w:rsidR="000F41CF" w:rsidRPr="00E16334" w14:paraId="2BE085E5"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07D5908" w14:textId="77777777" w:rsidR="000F41CF" w:rsidRPr="00E16334" w:rsidRDefault="000F41CF" w:rsidP="000F41CF">
            <w:pPr>
              <w:pStyle w:val="Heading2"/>
              <w:spacing w:before="0" w:beforeAutospacing="0" w:after="0" w:afterAutospacing="0"/>
              <w:divId w:val="1288773641"/>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Balance of effects</w:t>
            </w:r>
          </w:p>
          <w:p w14:paraId="73CD73CD" w14:textId="77777777" w:rsidR="000F41CF" w:rsidRPr="00E16334" w:rsidRDefault="000F41CF" w:rsidP="000F41CF">
            <w:pPr>
              <w:pStyle w:val="Subtitle1"/>
              <w:spacing w:before="0" w:beforeAutospacing="0" w:after="0" w:afterAutospacing="0"/>
              <w:divId w:val="1288773641"/>
              <w:rPr>
                <w:rFonts w:ascii="Calibri" w:hAnsi="Calibri" w:cs="Calibri"/>
                <w:color w:val="FFFFFF"/>
                <w:sz w:val="16"/>
                <w:szCs w:val="16"/>
                <w:lang w:val="en-GB"/>
              </w:rPr>
            </w:pPr>
            <w:r w:rsidRPr="00E16334">
              <w:rPr>
                <w:rFonts w:ascii="Calibri" w:hAnsi="Calibri" w:cs="Calibri"/>
                <w:color w:val="FFFFFF"/>
                <w:sz w:val="16"/>
                <w:szCs w:val="16"/>
                <w:lang w:val="en-GB"/>
              </w:rPr>
              <w:t xml:space="preserve">Does the balance between desirable and undesirable effects </w:t>
            </w:r>
            <w:proofErr w:type="spellStart"/>
            <w:r w:rsidRPr="00E16334">
              <w:rPr>
                <w:rFonts w:ascii="Calibri" w:hAnsi="Calibri" w:cs="Calibri"/>
                <w:color w:val="FFFFFF"/>
                <w:sz w:val="16"/>
                <w:szCs w:val="16"/>
                <w:lang w:val="en-GB"/>
              </w:rPr>
              <w:t>favor</w:t>
            </w:r>
            <w:proofErr w:type="spellEnd"/>
            <w:r w:rsidRPr="00E16334">
              <w:rPr>
                <w:rFonts w:ascii="Calibri" w:hAnsi="Calibri" w:cs="Calibri"/>
                <w:color w:val="FFFFFF"/>
                <w:sz w:val="16"/>
                <w:szCs w:val="16"/>
                <w:lang w:val="en-GB"/>
              </w:rPr>
              <w:t xml:space="preserve"> the intervention or the comparison?</w:t>
            </w:r>
          </w:p>
        </w:tc>
      </w:tr>
      <w:tr w:rsidR="000F41CF" w:rsidRPr="00E16334" w14:paraId="76D99A0A"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7D76EF"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48995F"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30B697"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Additional considerations</w:t>
            </w:r>
          </w:p>
        </w:tc>
      </w:tr>
      <w:tr w:rsidR="000F41CF" w:rsidRPr="00E16334" w14:paraId="524CEBB9" w14:textId="77777777" w:rsidTr="00914CF7">
        <w:trPr>
          <w:divId w:val="1347438940"/>
          <w:trHeight w:val="329"/>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F77403" w14:textId="40258C7D" w:rsidR="000F41CF" w:rsidRPr="00E16334" w:rsidRDefault="000F41CF" w:rsidP="000F41CF">
            <w:pPr>
              <w:divId w:val="1592198648"/>
              <w:rP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proofErr w:type="spellStart"/>
            <w:r w:rsidRPr="00E16334">
              <w:rPr>
                <w:rStyle w:val="ep-radiobuttonlabel"/>
                <w:rFonts w:ascii="Calibri" w:eastAsia="Times New Roman" w:hAnsi="Calibri" w:cs="Calibri"/>
                <w:sz w:val="20"/>
                <w:szCs w:val="16"/>
                <w:lang w:val="en-GB"/>
              </w:rPr>
              <w:t>Favors</w:t>
            </w:r>
            <w:proofErr w:type="spellEnd"/>
            <w:r w:rsidRPr="00E16334">
              <w:rPr>
                <w:rStyle w:val="ep-radiobuttonlabel"/>
                <w:rFonts w:ascii="Calibri" w:eastAsia="Times New Roman" w:hAnsi="Calibri" w:cs="Calibri"/>
                <w:sz w:val="20"/>
                <w:szCs w:val="16"/>
                <w:lang w:val="en-GB"/>
              </w:rPr>
              <w:t xml:space="preserve"> the comparison</w:t>
            </w:r>
            <w:r w:rsidRPr="00E16334">
              <w:rPr>
                <w:rFonts w:ascii="Calibri" w:eastAsia="Times New Roman" w:hAnsi="Calibri" w:cs="Calibri"/>
                <w:sz w:val="20"/>
                <w:szCs w:val="16"/>
                <w:lang w:val="en-GB"/>
              </w:rPr>
              <w:br/>
            </w:r>
            <w:r w:rsidR="00363A75" w:rsidRPr="00E16334">
              <w:rPr>
                <w:rStyle w:val="unchecked-marker"/>
                <w:rFonts w:ascii="Calibri" w:eastAsia="Times New Roman" w:hAnsi="Calibri" w:cs="Calibri"/>
                <w:sz w:val="20"/>
                <w:szCs w:val="16"/>
                <w:lang w:val="en-GB"/>
              </w:rPr>
              <w:lastRenderedPageBreak/>
              <w:t xml:space="preserve">○ </w:t>
            </w:r>
            <w:r w:rsidRPr="00E16334">
              <w:rPr>
                <w:rStyle w:val="ep-radiobuttonlabel"/>
                <w:rFonts w:ascii="Calibri" w:eastAsia="Times New Roman" w:hAnsi="Calibri" w:cs="Calibri"/>
                <w:sz w:val="20"/>
                <w:szCs w:val="16"/>
                <w:lang w:val="en-GB"/>
              </w:rPr>
              <w:t xml:space="preserve">Probably </w:t>
            </w:r>
            <w:proofErr w:type="spellStart"/>
            <w:r w:rsidRPr="00E16334">
              <w:rPr>
                <w:rStyle w:val="ep-radiobuttonlabel"/>
                <w:rFonts w:ascii="Calibri" w:eastAsia="Times New Roman" w:hAnsi="Calibri" w:cs="Calibri"/>
                <w:sz w:val="20"/>
                <w:szCs w:val="16"/>
                <w:lang w:val="en-GB"/>
              </w:rPr>
              <w:t>favors</w:t>
            </w:r>
            <w:proofErr w:type="spellEnd"/>
            <w:r w:rsidRPr="00E16334">
              <w:rPr>
                <w:rStyle w:val="ep-radiobuttonlabel"/>
                <w:rFonts w:ascii="Calibri" w:eastAsia="Times New Roman" w:hAnsi="Calibri" w:cs="Calibri"/>
                <w:sz w:val="20"/>
                <w:szCs w:val="16"/>
                <w:lang w:val="en-GB"/>
              </w:rPr>
              <w:t xml:space="preserve"> the comparison</w:t>
            </w:r>
            <w:r w:rsidRPr="00E16334">
              <w:rPr>
                <w:rFonts w:ascii="Calibri" w:eastAsia="Times New Roman" w:hAnsi="Calibri" w:cs="Calibri"/>
                <w:sz w:val="20"/>
                <w:szCs w:val="16"/>
                <w:lang w:val="en-GB"/>
              </w:rPr>
              <w:br/>
            </w:r>
            <w:r w:rsidR="001E34D9" w:rsidRPr="00E16334">
              <w:rPr>
                <w:rStyle w:val="checked-marker"/>
                <w:rFonts w:ascii="Calibri" w:eastAsia="Times New Roman" w:hAnsi="Calibri" w:cs="Calibri"/>
                <w:sz w:val="20"/>
                <w:szCs w:val="16"/>
                <w:lang w:val="en-GB"/>
              </w:rPr>
              <w:t>●</w:t>
            </w:r>
            <w:r w:rsidR="001E34D9" w:rsidRPr="00E16334">
              <w:rPr>
                <w:rStyle w:val="unchecked-marker"/>
                <w:rFonts w:ascii="Calibri" w:eastAsia="Times New Roman" w:hAnsi="Calibri" w:cs="Calibri"/>
                <w:sz w:val="20"/>
                <w:szCs w:val="16"/>
                <w:lang w:val="en-GB"/>
              </w:rPr>
              <w:t xml:space="preserve"> </w:t>
            </w:r>
            <w:r w:rsidRPr="00E16334">
              <w:rPr>
                <w:rStyle w:val="ep-radiobuttonlabel"/>
                <w:rFonts w:ascii="Calibri" w:eastAsia="Times New Roman" w:hAnsi="Calibri" w:cs="Calibri"/>
                <w:sz w:val="20"/>
                <w:szCs w:val="16"/>
                <w:lang w:val="en-GB"/>
              </w:rPr>
              <w:t xml:space="preserve">Does not </w:t>
            </w:r>
            <w:proofErr w:type="spellStart"/>
            <w:r w:rsidRPr="00E16334">
              <w:rPr>
                <w:rStyle w:val="ep-radiobuttonlabel"/>
                <w:rFonts w:ascii="Calibri" w:eastAsia="Times New Roman" w:hAnsi="Calibri" w:cs="Calibri"/>
                <w:sz w:val="20"/>
                <w:szCs w:val="16"/>
                <w:lang w:val="en-GB"/>
              </w:rPr>
              <w:t>favor</w:t>
            </w:r>
            <w:proofErr w:type="spellEnd"/>
            <w:r w:rsidRPr="00E16334">
              <w:rPr>
                <w:rStyle w:val="ep-radiobuttonlabel"/>
                <w:rFonts w:ascii="Calibri" w:eastAsia="Times New Roman" w:hAnsi="Calibri" w:cs="Calibri"/>
                <w:sz w:val="20"/>
                <w:szCs w:val="16"/>
                <w:lang w:val="en-GB"/>
              </w:rPr>
              <w:t xml:space="preserve"> either the intervention or the comparison</w:t>
            </w:r>
            <w:r w:rsidRPr="00E16334">
              <w:rPr>
                <w:rFonts w:ascii="Calibri" w:eastAsia="Times New Roman" w:hAnsi="Calibri" w:cs="Calibri"/>
                <w:sz w:val="20"/>
                <w:szCs w:val="16"/>
                <w:lang w:val="en-GB"/>
              </w:rPr>
              <w:br/>
            </w:r>
            <w:r w:rsidR="00936B02" w:rsidRPr="00E16334">
              <w:rPr>
                <w:rStyle w:val="unchecked-marker"/>
                <w:rFonts w:ascii="Calibri" w:eastAsia="Times New Roman" w:hAnsi="Calibri" w:cs="Calibri"/>
                <w:sz w:val="20"/>
                <w:szCs w:val="16"/>
                <w:lang w:val="en-GB"/>
              </w:rPr>
              <w:t>○</w:t>
            </w:r>
            <w:r w:rsidR="00936B02"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 xml:space="preserve">Probably </w:t>
            </w:r>
            <w:proofErr w:type="spellStart"/>
            <w:r w:rsidRPr="00E16334">
              <w:rPr>
                <w:rStyle w:val="ep-radiobuttonlabel"/>
                <w:rFonts w:ascii="Calibri" w:eastAsia="Times New Roman" w:hAnsi="Calibri" w:cs="Calibri"/>
                <w:sz w:val="20"/>
                <w:szCs w:val="16"/>
                <w:lang w:val="en-GB"/>
              </w:rPr>
              <w:t>favors</w:t>
            </w:r>
            <w:proofErr w:type="spellEnd"/>
            <w:r w:rsidRPr="00E16334">
              <w:rPr>
                <w:rStyle w:val="ep-radiobuttonlabel"/>
                <w:rFonts w:ascii="Calibri" w:eastAsia="Times New Roman" w:hAnsi="Calibri" w:cs="Calibri"/>
                <w:sz w:val="20"/>
                <w:szCs w:val="16"/>
                <w:lang w:val="en-GB"/>
              </w:rPr>
              <w:t xml:space="preserve"> the intervention</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proofErr w:type="spellStart"/>
            <w:r w:rsidRPr="00E16334">
              <w:rPr>
                <w:rStyle w:val="ep-radiobuttonlabel"/>
                <w:rFonts w:ascii="Calibri" w:eastAsia="Times New Roman" w:hAnsi="Calibri" w:cs="Calibri"/>
                <w:sz w:val="20"/>
                <w:szCs w:val="16"/>
                <w:lang w:val="en-GB"/>
              </w:rPr>
              <w:t>Favors</w:t>
            </w:r>
            <w:proofErr w:type="spellEnd"/>
            <w:r w:rsidRPr="00E16334">
              <w:rPr>
                <w:rStyle w:val="ep-radiobuttonlabel"/>
                <w:rFonts w:ascii="Calibri" w:eastAsia="Times New Roman" w:hAnsi="Calibri" w:cs="Calibri"/>
                <w:sz w:val="20"/>
                <w:szCs w:val="16"/>
                <w:lang w:val="en-GB"/>
              </w:rPr>
              <w:t xml:space="preserve"> the intervention</w:t>
            </w:r>
            <w:r w:rsidRPr="00E16334">
              <w:rPr>
                <w:rFonts w:ascii="Calibri" w:eastAsia="Times New Roman" w:hAnsi="Calibri" w:cs="Calibri"/>
                <w:sz w:val="20"/>
                <w:szCs w:val="16"/>
                <w:lang w:val="en-GB"/>
              </w:rPr>
              <w:br/>
            </w:r>
            <w:r w:rsidR="00F4626A"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Varies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49A444" w14:textId="3DB50EE5" w:rsidR="000F41CF" w:rsidRPr="00E16334" w:rsidRDefault="00DB0E73" w:rsidP="000F41CF">
            <w:pPr>
              <w:rPr>
                <w:rFonts w:ascii="Calibri" w:eastAsia="Times New Roman" w:hAnsi="Calibri" w:cs="Calibri"/>
                <w:sz w:val="20"/>
                <w:szCs w:val="16"/>
                <w:lang w:val="en-GB"/>
              </w:rPr>
            </w:pPr>
            <w:r>
              <w:rPr>
                <w:rFonts w:ascii="Calibri" w:eastAsia="Times New Roman" w:hAnsi="Calibri" w:cs="Calibri"/>
                <w:sz w:val="20"/>
                <w:szCs w:val="16"/>
                <w:lang w:val="en-GB"/>
              </w:rPr>
              <w:lastRenderedPageBreak/>
              <w:t>Even if</w:t>
            </w:r>
            <w:r w:rsidR="00F4626A" w:rsidRPr="00E16334">
              <w:rPr>
                <w:rFonts w:ascii="Calibri" w:eastAsia="Times New Roman" w:hAnsi="Calibri" w:cs="Calibri"/>
                <w:sz w:val="20"/>
                <w:szCs w:val="16"/>
                <w:lang w:val="en-GB"/>
              </w:rPr>
              <w:t xml:space="preserve"> the </w:t>
            </w:r>
            <w:r w:rsidR="00C96548" w:rsidRPr="00E16334">
              <w:rPr>
                <w:rFonts w:ascii="Calibri" w:eastAsia="Times New Roman" w:hAnsi="Calibri" w:cs="Calibri"/>
                <w:sz w:val="20"/>
                <w:szCs w:val="16"/>
                <w:lang w:val="en-GB"/>
              </w:rPr>
              <w:t xml:space="preserve">specificity of </w:t>
            </w:r>
            <w:r w:rsidR="00914CF7">
              <w:rPr>
                <w:rFonts w:ascii="Calibri" w:eastAsia="Times New Roman" w:hAnsi="Calibri" w:cs="Calibri"/>
                <w:sz w:val="20"/>
                <w:szCs w:val="16"/>
                <w:lang w:val="en-GB"/>
              </w:rPr>
              <w:t>S-100B</w:t>
            </w:r>
            <w:r w:rsidR="00742226">
              <w:rPr>
                <w:rFonts w:ascii="Calibri" w:eastAsia="Times New Roman" w:hAnsi="Calibri" w:cs="Calibri"/>
                <w:sz w:val="20"/>
                <w:szCs w:val="16"/>
                <w:lang w:val="en-GB"/>
              </w:rPr>
              <w:t xml:space="preserve"> protein</w:t>
            </w:r>
            <w:r>
              <w:rPr>
                <w:rFonts w:ascii="Calibri" w:eastAsia="Times New Roman" w:hAnsi="Calibri" w:cs="Calibri"/>
                <w:sz w:val="20"/>
                <w:szCs w:val="16"/>
                <w:lang w:val="en-GB"/>
              </w:rPr>
              <w:t xml:space="preserve"> is high</w:t>
            </w:r>
            <w:r w:rsidR="00F4626A" w:rsidRPr="00E16334">
              <w:rPr>
                <w:rFonts w:ascii="Calibri" w:eastAsia="Times New Roman" w:hAnsi="Calibri" w:cs="Calibri"/>
                <w:sz w:val="20"/>
                <w:szCs w:val="16"/>
                <w:lang w:val="en-GB"/>
              </w:rPr>
              <w:t xml:space="preserve">, the </w:t>
            </w:r>
            <w:r>
              <w:rPr>
                <w:rFonts w:ascii="Calibri" w:eastAsia="Times New Roman" w:hAnsi="Calibri" w:cs="Calibri"/>
                <w:sz w:val="20"/>
                <w:szCs w:val="16"/>
                <w:lang w:val="en-GB"/>
              </w:rPr>
              <w:t xml:space="preserve">variability of S-100B thresholds for 100% specificity is </w:t>
            </w:r>
            <w:r>
              <w:rPr>
                <w:rFonts w:ascii="Calibri" w:eastAsia="Times New Roman" w:hAnsi="Calibri" w:cs="Calibri"/>
                <w:sz w:val="20"/>
                <w:szCs w:val="16"/>
                <w:lang w:val="en-GB"/>
              </w:rPr>
              <w:lastRenderedPageBreak/>
              <w:t>very high. The number of studies assessing S-100B is low</w:t>
            </w:r>
            <w:r w:rsidR="003E7CE0" w:rsidRPr="00E16334">
              <w:rPr>
                <w:rFonts w:ascii="Calibri" w:eastAsia="Times New Roman" w:hAnsi="Calibri" w:cs="Calibri"/>
                <w:sz w:val="20"/>
                <w:szCs w:val="16"/>
                <w:lang w:val="en-GB"/>
              </w:rPr>
              <w:t>.</w:t>
            </w:r>
          </w:p>
          <w:p w14:paraId="6F2F8CA2" w14:textId="77777777" w:rsidR="000F41CF" w:rsidRPr="00E16334" w:rsidRDefault="000F41CF" w:rsidP="000F41CF">
            <w:pPr>
              <w:rPr>
                <w:rFonts w:ascii="Calibri" w:eastAsia="Times New Roman" w:hAnsi="Calibri" w:cs="Calibri"/>
                <w:sz w:val="20"/>
                <w:szCs w:val="16"/>
                <w:lang w:val="en-GB"/>
              </w:rPr>
            </w:pPr>
          </w:p>
          <w:p w14:paraId="0E330B15" w14:textId="77777777" w:rsidR="000F41CF" w:rsidRPr="00E16334" w:rsidRDefault="000F41CF" w:rsidP="000F41CF">
            <w:pPr>
              <w:rPr>
                <w:rFonts w:ascii="Calibri" w:eastAsia="Times New Roman" w:hAnsi="Calibri" w:cs="Calibri"/>
                <w:sz w:val="20"/>
                <w:szCs w:val="16"/>
                <w:lang w:val="en-GB"/>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3CCB37" w14:textId="77777777" w:rsidR="000F41CF" w:rsidRPr="00E16334" w:rsidRDefault="000F41CF" w:rsidP="000F41CF">
            <w:pPr>
              <w:divId w:val="1321084420"/>
              <w:rPr>
                <w:rFonts w:ascii="Calibri" w:eastAsia="Times New Roman" w:hAnsi="Calibri" w:cs="Calibri"/>
                <w:sz w:val="20"/>
                <w:szCs w:val="16"/>
                <w:lang w:val="en-GB"/>
              </w:rPr>
            </w:pPr>
            <w:r w:rsidRPr="00E16334">
              <w:rPr>
                <w:rFonts w:ascii="Calibri" w:eastAsia="Times New Roman" w:hAnsi="Calibri" w:cs="Calibri"/>
                <w:sz w:val="20"/>
                <w:szCs w:val="16"/>
                <w:lang w:val="en-GB"/>
              </w:rPr>
              <w:lastRenderedPageBreak/>
              <w:br/>
            </w:r>
          </w:p>
        </w:tc>
      </w:tr>
      <w:tr w:rsidR="000F41CF" w:rsidRPr="00E16334" w14:paraId="78C2E645"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BFC03E0" w14:textId="77777777" w:rsidR="000F41CF" w:rsidRPr="00E16334" w:rsidRDefault="000F41CF" w:rsidP="000F41CF">
            <w:pPr>
              <w:pStyle w:val="Heading2"/>
              <w:spacing w:before="0" w:beforeAutospacing="0" w:after="0" w:afterAutospacing="0"/>
              <w:divId w:val="1700618431"/>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Resources required</w:t>
            </w:r>
          </w:p>
          <w:p w14:paraId="3E2DA941" w14:textId="77777777" w:rsidR="000F41CF" w:rsidRPr="00E16334" w:rsidRDefault="000F41CF" w:rsidP="000F41CF">
            <w:pPr>
              <w:pStyle w:val="Subtitle1"/>
              <w:spacing w:before="0" w:beforeAutospacing="0" w:after="0" w:afterAutospacing="0"/>
              <w:divId w:val="1700618431"/>
              <w:rPr>
                <w:rFonts w:ascii="Calibri" w:hAnsi="Calibri" w:cs="Calibri"/>
                <w:color w:val="FFFFFF"/>
                <w:sz w:val="16"/>
                <w:szCs w:val="16"/>
                <w:lang w:val="en-GB"/>
              </w:rPr>
            </w:pPr>
            <w:r w:rsidRPr="00E16334">
              <w:rPr>
                <w:rFonts w:ascii="Calibri" w:hAnsi="Calibri" w:cs="Calibri"/>
                <w:color w:val="FFFFFF"/>
                <w:sz w:val="16"/>
                <w:szCs w:val="16"/>
                <w:lang w:val="en-GB"/>
              </w:rPr>
              <w:t>How large are the resource requirements (costs)?</w:t>
            </w:r>
          </w:p>
        </w:tc>
      </w:tr>
      <w:tr w:rsidR="000F41CF" w:rsidRPr="00E16334" w14:paraId="062AE3F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08E617"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6FF877"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9BCD97"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Additional considerations</w:t>
            </w:r>
          </w:p>
        </w:tc>
      </w:tr>
      <w:tr w:rsidR="000F41CF" w:rsidRPr="00E16334" w14:paraId="00C13589" w14:textId="77777777" w:rsidTr="00916446">
        <w:trPr>
          <w:divId w:val="1347438940"/>
          <w:trHeight w:val="2078"/>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FC72A4" w14:textId="7B8B7B96" w:rsidR="00085851" w:rsidRPr="00E16334" w:rsidRDefault="000F41CF" w:rsidP="00085851">
            <w:pPr>
              <w:spacing w:after="0"/>
              <w:divId w:val="884949399"/>
              <w:rP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Large costs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Moderate costs</w:t>
            </w:r>
            <w:r w:rsidRPr="00E16334">
              <w:rPr>
                <w:rFonts w:ascii="Calibri" w:eastAsia="Times New Roman" w:hAnsi="Calibri" w:cs="Calibri"/>
                <w:sz w:val="20"/>
                <w:szCs w:val="16"/>
                <w:lang w:val="en-GB"/>
              </w:rPr>
              <w:br/>
            </w:r>
            <w:r w:rsidR="00842E96" w:rsidRPr="00E16334">
              <w:rPr>
                <w:rStyle w:val="unchecked-marker"/>
                <w:rFonts w:ascii="Calibri" w:eastAsia="Times New Roman" w:hAnsi="Calibri" w:cs="Calibri"/>
                <w:sz w:val="20"/>
                <w:szCs w:val="16"/>
                <w:lang w:val="en-GB"/>
              </w:rPr>
              <w:t>○</w:t>
            </w:r>
            <w:r w:rsidR="00804AA3">
              <w:rPr>
                <w:rStyle w:val="unchecked-marker"/>
                <w:rFonts w:ascii="Calibri" w:eastAsia="Times New Roman" w:hAnsi="Calibri" w:cs="Calibri"/>
                <w:sz w:val="20"/>
                <w:szCs w:val="16"/>
                <w:lang w:val="en-GB"/>
              </w:rPr>
              <w:t xml:space="preserve"> </w:t>
            </w:r>
            <w:r w:rsidRPr="00E16334">
              <w:rPr>
                <w:rStyle w:val="ep-radiobuttonlabel"/>
                <w:rFonts w:ascii="Calibri" w:eastAsia="Times New Roman" w:hAnsi="Calibri" w:cs="Calibri"/>
                <w:sz w:val="20"/>
                <w:szCs w:val="16"/>
                <w:lang w:val="en-GB"/>
              </w:rPr>
              <w:t>Negligible costs and savings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Moderate savings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Large savings</w:t>
            </w:r>
            <w:r w:rsidRPr="00E16334">
              <w:rPr>
                <w:rFonts w:ascii="Calibri" w:eastAsia="Times New Roman" w:hAnsi="Calibri" w:cs="Calibri"/>
                <w:sz w:val="20"/>
                <w:szCs w:val="16"/>
                <w:lang w:val="en-GB"/>
              </w:rPr>
              <w:br/>
            </w:r>
            <w:r w:rsidR="00085851"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Varies</w:t>
            </w:r>
            <w:r w:rsidRPr="00E16334">
              <w:rPr>
                <w:rFonts w:ascii="Calibri" w:eastAsia="Times New Roman" w:hAnsi="Calibri" w:cs="Calibri"/>
                <w:sz w:val="20"/>
                <w:szCs w:val="16"/>
                <w:lang w:val="en-GB"/>
              </w:rPr>
              <w:t> </w:t>
            </w:r>
          </w:p>
          <w:p w14:paraId="3678207F" w14:textId="082AD2CB" w:rsidR="000F41CF" w:rsidRPr="00E16334" w:rsidRDefault="00842E96" w:rsidP="0094121A">
            <w:pPr>
              <w:divId w:val="884949399"/>
              <w:rPr>
                <w:rFonts w:ascii="Calibri" w:eastAsia="Times New Roman" w:hAnsi="Calibri" w:cs="Calibri"/>
                <w:sz w:val="20"/>
                <w:szCs w:val="16"/>
                <w:lang w:val="en-GB"/>
              </w:rPr>
            </w:pPr>
            <w:r w:rsidRPr="00E16334">
              <w:rPr>
                <w:rStyle w:val="checked-marker"/>
                <w:rFonts w:ascii="Calibri" w:eastAsia="Times New Roman" w:hAnsi="Calibri" w:cs="Calibri"/>
                <w:sz w:val="20"/>
                <w:szCs w:val="16"/>
                <w:lang w:val="en-GB"/>
              </w:rPr>
              <w:t>●</w:t>
            </w:r>
            <w:r w:rsidR="0072690F">
              <w:rPr>
                <w:rFonts w:ascii="Calibri" w:eastAsia="Times New Roman" w:hAnsi="Calibri" w:cs="Calibri"/>
                <w:sz w:val="20"/>
                <w:szCs w:val="16"/>
                <w:lang w:val="en-GB"/>
              </w:rPr>
              <w:t xml:space="preserve"> </w:t>
            </w:r>
            <w:r w:rsidR="000F41CF" w:rsidRPr="00E16334">
              <w:rPr>
                <w:rStyle w:val="ep-radiobuttonlabel"/>
                <w:rFonts w:ascii="Calibri" w:eastAsia="Times New Roman" w:hAnsi="Calibri" w:cs="Calibri"/>
                <w:sz w:val="20"/>
                <w:szCs w:val="16"/>
                <w:lang w:val="en-GB"/>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837098" w14:textId="4A4B9366" w:rsidR="000F41CF" w:rsidRPr="00E16334" w:rsidRDefault="00B56F74" w:rsidP="00914CF7">
            <w:pPr>
              <w:divId w:val="813763953"/>
              <w:rPr>
                <w:rFonts w:ascii="Calibri" w:eastAsia="Times New Roman" w:hAnsi="Calibri" w:cs="Calibri"/>
                <w:sz w:val="20"/>
                <w:szCs w:val="16"/>
                <w:lang w:val="en-GB"/>
              </w:rPr>
            </w:pPr>
            <w:r w:rsidRPr="00E16334">
              <w:rPr>
                <w:rFonts w:ascii="Calibri" w:eastAsia="Times New Roman" w:hAnsi="Calibri" w:cs="Calibri"/>
                <w:sz w:val="20"/>
                <w:szCs w:val="16"/>
                <w:lang w:val="en-GB"/>
              </w:rPr>
              <w:t xml:space="preserve">The </w:t>
            </w:r>
            <w:r w:rsidR="00842E96" w:rsidRPr="00E16334">
              <w:rPr>
                <w:rFonts w:ascii="Calibri" w:eastAsia="Times New Roman" w:hAnsi="Calibri" w:cs="Calibri"/>
                <w:sz w:val="20"/>
                <w:szCs w:val="16"/>
                <w:lang w:val="en-GB"/>
              </w:rPr>
              <w:t xml:space="preserve">costs </w:t>
            </w:r>
            <w:r w:rsidRPr="00E16334">
              <w:rPr>
                <w:rFonts w:ascii="Calibri" w:eastAsia="Times New Roman" w:hAnsi="Calibri" w:cs="Calibri"/>
                <w:sz w:val="20"/>
                <w:szCs w:val="16"/>
                <w:lang w:val="en-GB"/>
              </w:rPr>
              <w:t xml:space="preserve">of biomarkers’ assessment are higher when compared with those of clinical examination. </w:t>
            </w:r>
            <w:r w:rsidR="00842E96" w:rsidRPr="00E16334">
              <w:rPr>
                <w:rFonts w:ascii="Calibri" w:eastAsia="Times New Roman" w:hAnsi="Calibri" w:cs="Calibri"/>
                <w:sz w:val="20"/>
                <w:szCs w:val="16"/>
                <w:lang w:val="en-GB"/>
              </w:rPr>
              <w:t>N</w:t>
            </w:r>
            <w:r w:rsidR="0094121A" w:rsidRPr="00E16334">
              <w:rPr>
                <w:rFonts w:ascii="Calibri" w:eastAsia="Times New Roman" w:hAnsi="Calibri" w:cs="Calibri"/>
                <w:sz w:val="20"/>
                <w:szCs w:val="16"/>
                <w:lang w:val="en-GB"/>
              </w:rPr>
              <w:t xml:space="preserve">o study assessing savings from prognostication based on </w:t>
            </w:r>
            <w:r w:rsidR="00914CF7">
              <w:rPr>
                <w:rFonts w:ascii="Calibri" w:eastAsia="Times New Roman" w:hAnsi="Calibri" w:cs="Calibri"/>
                <w:sz w:val="20"/>
                <w:szCs w:val="16"/>
                <w:lang w:val="en-GB"/>
              </w:rPr>
              <w:t>S-100B</w:t>
            </w:r>
            <w:r w:rsidR="00842E96" w:rsidRPr="00E16334">
              <w:rPr>
                <w:rFonts w:ascii="Calibri" w:eastAsia="Times New Roman" w:hAnsi="Calibri" w:cs="Calibri"/>
                <w:sz w:val="20"/>
                <w:szCs w:val="16"/>
                <w:lang w:val="en-GB"/>
              </w:rPr>
              <w:t xml:space="preserve"> </w:t>
            </w:r>
            <w:r w:rsidR="00742226">
              <w:rPr>
                <w:rFonts w:ascii="Calibri" w:eastAsia="Times New Roman" w:hAnsi="Calibri" w:cs="Calibri"/>
                <w:sz w:val="20"/>
                <w:szCs w:val="16"/>
                <w:lang w:val="en-GB"/>
              </w:rPr>
              <w:t xml:space="preserve">protein </w:t>
            </w:r>
            <w:r w:rsidR="0094121A" w:rsidRPr="00E16334">
              <w:rPr>
                <w:rFonts w:ascii="Calibri" w:eastAsia="Times New Roman" w:hAnsi="Calibri" w:cs="Calibri"/>
                <w:sz w:val="20"/>
                <w:szCs w:val="16"/>
                <w:lang w:val="en-GB"/>
              </w:rPr>
              <w:t>has been included in our review</w:t>
            </w:r>
            <w:r w:rsidR="00742226">
              <w:rPr>
                <w:rFonts w:ascii="Calibri" w:eastAsia="Times New Roman" w:hAnsi="Calibri" w:cs="Calibri"/>
                <w:sz w:val="20"/>
                <w:szCs w:val="16"/>
                <w:lang w:val="en-GB"/>
              </w:rPr>
              <w:t>.</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834380" w14:textId="7DA7ECCB" w:rsidR="000F41CF" w:rsidRPr="00E16334" w:rsidRDefault="000F41CF" w:rsidP="000F41CF">
            <w:pPr>
              <w:divId w:val="509099511"/>
              <w:rPr>
                <w:rFonts w:ascii="Calibri" w:eastAsia="Times New Roman" w:hAnsi="Calibri" w:cs="Calibri"/>
                <w:sz w:val="20"/>
                <w:szCs w:val="16"/>
                <w:lang w:val="en-GB"/>
              </w:rPr>
            </w:pPr>
          </w:p>
        </w:tc>
      </w:tr>
      <w:tr w:rsidR="000F41CF" w:rsidRPr="00E16334" w14:paraId="68407DF6"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F2F6672" w14:textId="77777777" w:rsidR="000F41CF" w:rsidRPr="00E16334" w:rsidRDefault="000F41CF" w:rsidP="000F41CF">
            <w:pPr>
              <w:pStyle w:val="Heading2"/>
              <w:spacing w:before="0" w:beforeAutospacing="0" w:after="0" w:afterAutospacing="0"/>
              <w:divId w:val="709034868"/>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Certainty of evidence of required resources</w:t>
            </w:r>
          </w:p>
          <w:p w14:paraId="2879EB31" w14:textId="77777777" w:rsidR="000F41CF" w:rsidRPr="00E16334" w:rsidRDefault="000F41CF" w:rsidP="000F41CF">
            <w:pPr>
              <w:pStyle w:val="Subtitle1"/>
              <w:spacing w:before="0" w:beforeAutospacing="0" w:after="0" w:afterAutospacing="0"/>
              <w:divId w:val="709034868"/>
              <w:rPr>
                <w:rFonts w:ascii="Calibri" w:hAnsi="Calibri" w:cs="Calibri"/>
                <w:color w:val="FFFFFF"/>
                <w:sz w:val="16"/>
                <w:szCs w:val="16"/>
                <w:lang w:val="en-GB"/>
              </w:rPr>
            </w:pPr>
            <w:r w:rsidRPr="00E16334">
              <w:rPr>
                <w:rFonts w:ascii="Calibri" w:hAnsi="Calibri" w:cs="Calibri"/>
                <w:color w:val="FFFFFF"/>
                <w:sz w:val="16"/>
                <w:szCs w:val="16"/>
                <w:lang w:val="en-GB"/>
              </w:rPr>
              <w:t>What is the certainty of the evidence of resource requirements (costs)?</w:t>
            </w:r>
          </w:p>
        </w:tc>
      </w:tr>
      <w:tr w:rsidR="000F41CF" w:rsidRPr="00E16334" w14:paraId="6A75C3EA"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2D3D82"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9D505D"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20B2BC"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Additional considerations</w:t>
            </w:r>
          </w:p>
        </w:tc>
      </w:tr>
      <w:tr w:rsidR="000F41CF" w:rsidRPr="00E16334" w14:paraId="1B5199E4" w14:textId="77777777" w:rsidTr="00916446">
        <w:trPr>
          <w:divId w:val="1347438940"/>
          <w:trHeight w:val="138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E9DE52" w14:textId="5169E30D" w:rsidR="000F41CF" w:rsidRPr="00E16334" w:rsidRDefault="000F41CF" w:rsidP="000F41CF">
            <w:pPr>
              <w:divId w:val="425082094"/>
              <w:rPr>
                <w:rFonts w:ascii="Calibri" w:eastAsia="Times New Roman" w:hAnsi="Calibri" w:cs="Calibri"/>
                <w:sz w:val="18"/>
                <w:szCs w:val="16"/>
                <w:lang w:val="en-GB"/>
              </w:rPr>
            </w:pP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Very low</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Low</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Moderate</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High</w:t>
            </w:r>
            <w:r w:rsidRPr="00E16334">
              <w:rPr>
                <w:rFonts w:ascii="Calibri" w:eastAsia="Times New Roman" w:hAnsi="Calibri" w:cs="Calibri"/>
                <w:sz w:val="18"/>
                <w:szCs w:val="16"/>
                <w:lang w:val="en-GB"/>
              </w:rPr>
              <w:br/>
            </w:r>
            <w:r w:rsidRPr="00E16334">
              <w:rPr>
                <w:rStyle w:val="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02C25D" w14:textId="0780E2A8" w:rsidR="000F41CF" w:rsidRPr="00E16334" w:rsidRDefault="000F41CF" w:rsidP="00233A7A">
            <w:pPr>
              <w:divId w:val="1777090316"/>
              <w:rPr>
                <w:rFonts w:ascii="Calibri" w:eastAsia="Times New Roman" w:hAnsi="Calibri" w:cs="Calibri"/>
                <w:sz w:val="18"/>
                <w:szCs w:val="16"/>
                <w:lang w:val="en-GB"/>
              </w:rPr>
            </w:pPr>
            <w:r w:rsidRPr="00E16334">
              <w:rPr>
                <w:rFonts w:ascii="Calibri" w:eastAsia="Times New Roman" w:hAnsi="Calibri" w:cs="Calibri"/>
                <w:sz w:val="18"/>
                <w:szCs w:val="16"/>
                <w:lang w:val="en-GB"/>
              </w:rPr>
              <w:t xml:space="preserve">We did not identify any studies specifically </w:t>
            </w:r>
            <w:r w:rsidR="002D7F5E" w:rsidRPr="00E16334">
              <w:rPr>
                <w:rFonts w:ascii="Calibri" w:eastAsia="Times New Roman" w:hAnsi="Calibri" w:cs="Calibri"/>
                <w:sz w:val="18"/>
                <w:szCs w:val="16"/>
                <w:lang w:val="en-GB"/>
              </w:rPr>
              <w:t xml:space="preserve">assessing </w:t>
            </w:r>
            <w:r w:rsidRPr="00E16334">
              <w:rPr>
                <w:rFonts w:ascii="Calibri" w:eastAsia="Times New Roman" w:hAnsi="Calibri" w:cs="Calibri"/>
                <w:sz w:val="18"/>
                <w:szCs w:val="16"/>
                <w:lang w:val="en-GB"/>
              </w:rPr>
              <w:t xml:space="preserve">costs </w:t>
            </w:r>
            <w:r w:rsidR="002D7F5E" w:rsidRPr="00E16334">
              <w:rPr>
                <w:rFonts w:ascii="Calibri" w:eastAsia="Times New Roman" w:hAnsi="Calibri" w:cs="Calibri"/>
                <w:sz w:val="18"/>
                <w:szCs w:val="16"/>
                <w:lang w:val="en-GB"/>
              </w:rPr>
              <w:t xml:space="preserve">of </w:t>
            </w:r>
            <w:r w:rsidR="00233A7A">
              <w:rPr>
                <w:rFonts w:ascii="Calibri" w:eastAsia="Times New Roman" w:hAnsi="Calibri" w:cs="Calibri"/>
                <w:sz w:val="18"/>
                <w:szCs w:val="16"/>
                <w:lang w:val="en-GB"/>
              </w:rPr>
              <w:t>S-100B</w:t>
            </w:r>
            <w:r w:rsidR="00842E96" w:rsidRPr="00E16334">
              <w:rPr>
                <w:rFonts w:ascii="Calibri" w:eastAsia="Times New Roman" w:hAnsi="Calibri" w:cs="Calibri"/>
                <w:sz w:val="18"/>
                <w:szCs w:val="16"/>
                <w:lang w:val="en-GB"/>
              </w:rPr>
              <w:t xml:space="preserve"> </w:t>
            </w:r>
            <w:r w:rsidR="00742226">
              <w:rPr>
                <w:rFonts w:ascii="Calibri" w:eastAsia="Times New Roman" w:hAnsi="Calibri" w:cs="Calibri"/>
                <w:sz w:val="18"/>
                <w:szCs w:val="16"/>
                <w:lang w:val="en-GB"/>
              </w:rPr>
              <w:t xml:space="preserve">protein </w:t>
            </w:r>
            <w:r w:rsidR="00842E96" w:rsidRPr="00E16334">
              <w:rPr>
                <w:rFonts w:ascii="Calibri" w:eastAsia="Times New Roman" w:hAnsi="Calibri" w:cs="Calibri"/>
                <w:sz w:val="18"/>
                <w:szCs w:val="16"/>
                <w:lang w:val="en-GB"/>
              </w:rPr>
              <w:t>for prognostication after cardiac arrest</w:t>
            </w:r>
            <w:r w:rsidRPr="00E16334">
              <w:rPr>
                <w:rFonts w:ascii="Calibri" w:eastAsia="Times New Roman" w:hAnsi="Calibri" w:cs="Calibri"/>
                <w:sz w:val="18"/>
                <w:szCs w:val="16"/>
                <w:lang w:val="en-GB"/>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E723B5" w14:textId="77777777" w:rsidR="000F41CF" w:rsidRPr="00E16334" w:rsidRDefault="000F41CF" w:rsidP="000F41CF">
            <w:pPr>
              <w:divId w:val="1876113181"/>
              <w:rPr>
                <w:rFonts w:ascii="Calibri" w:eastAsia="Times New Roman" w:hAnsi="Calibri" w:cs="Calibri"/>
                <w:sz w:val="18"/>
                <w:szCs w:val="16"/>
                <w:lang w:val="en-GB"/>
              </w:rPr>
            </w:pPr>
            <w:r w:rsidRPr="00E16334">
              <w:rPr>
                <w:rFonts w:ascii="Calibri" w:eastAsia="Times New Roman" w:hAnsi="Calibri" w:cs="Calibri"/>
                <w:sz w:val="18"/>
                <w:szCs w:val="16"/>
                <w:lang w:val="en-GB"/>
              </w:rPr>
              <w:br/>
            </w:r>
          </w:p>
        </w:tc>
      </w:tr>
      <w:tr w:rsidR="000F41CF" w:rsidRPr="00E16334" w14:paraId="7A23F96D"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4899015" w14:textId="77777777" w:rsidR="000F41CF" w:rsidRPr="00E16334" w:rsidRDefault="000F41CF" w:rsidP="000F41CF">
            <w:pPr>
              <w:pStyle w:val="Heading2"/>
              <w:spacing w:before="0" w:beforeAutospacing="0" w:after="0" w:afterAutospacing="0"/>
              <w:divId w:val="1779449983"/>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Cost effectiveness</w:t>
            </w:r>
          </w:p>
          <w:p w14:paraId="4C692E59" w14:textId="77777777" w:rsidR="000F41CF" w:rsidRPr="00E16334" w:rsidRDefault="000F41CF" w:rsidP="000F41CF">
            <w:pPr>
              <w:pStyle w:val="Subtitle1"/>
              <w:spacing w:before="0" w:beforeAutospacing="0" w:after="0" w:afterAutospacing="0"/>
              <w:divId w:val="1779449983"/>
              <w:rPr>
                <w:rFonts w:ascii="Calibri" w:hAnsi="Calibri" w:cs="Calibri"/>
                <w:color w:val="FFFFFF"/>
                <w:sz w:val="16"/>
                <w:szCs w:val="16"/>
                <w:lang w:val="en-GB"/>
              </w:rPr>
            </w:pPr>
            <w:r w:rsidRPr="00E16334">
              <w:rPr>
                <w:rFonts w:ascii="Calibri" w:hAnsi="Calibri" w:cs="Calibri"/>
                <w:color w:val="FFFFFF"/>
                <w:sz w:val="16"/>
                <w:szCs w:val="16"/>
                <w:lang w:val="en-GB"/>
              </w:rPr>
              <w:t xml:space="preserve">Does the cost-effectiveness of the intervention </w:t>
            </w:r>
            <w:proofErr w:type="spellStart"/>
            <w:r w:rsidRPr="00E16334">
              <w:rPr>
                <w:rFonts w:ascii="Calibri" w:hAnsi="Calibri" w:cs="Calibri"/>
                <w:color w:val="FFFFFF"/>
                <w:sz w:val="16"/>
                <w:szCs w:val="16"/>
                <w:lang w:val="en-GB"/>
              </w:rPr>
              <w:t>favor</w:t>
            </w:r>
            <w:proofErr w:type="spellEnd"/>
            <w:r w:rsidRPr="00E16334">
              <w:rPr>
                <w:rFonts w:ascii="Calibri" w:hAnsi="Calibri" w:cs="Calibri"/>
                <w:color w:val="FFFFFF"/>
                <w:sz w:val="16"/>
                <w:szCs w:val="16"/>
                <w:lang w:val="en-GB"/>
              </w:rPr>
              <w:t xml:space="preserve"> the intervention or the comparison?</w:t>
            </w:r>
          </w:p>
        </w:tc>
      </w:tr>
      <w:tr w:rsidR="000F41CF" w:rsidRPr="00E16334" w14:paraId="5A7D8C5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24B66B"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770F66"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967E71"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Additional considerations</w:t>
            </w:r>
          </w:p>
        </w:tc>
      </w:tr>
      <w:tr w:rsidR="000F41CF" w:rsidRPr="00E16334" w14:paraId="52771871" w14:textId="77777777" w:rsidTr="00D65A05">
        <w:trPr>
          <w:divId w:val="1347438940"/>
          <w:trHeight w:val="26"/>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7DD6E6" w14:textId="6C7ABFE4" w:rsidR="000F41CF" w:rsidRPr="00E16334" w:rsidRDefault="000F41CF" w:rsidP="00ED38E6">
            <w:pPr>
              <w:divId w:val="1558588638"/>
              <w:rPr>
                <w:rFonts w:ascii="Calibri" w:eastAsia="Times New Roman" w:hAnsi="Calibri" w:cs="Calibri"/>
                <w:sz w:val="18"/>
                <w:szCs w:val="16"/>
                <w:lang w:val="en-GB"/>
              </w:rPr>
            </w:pP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proofErr w:type="spellStart"/>
            <w:r w:rsidRPr="00E16334">
              <w:rPr>
                <w:rStyle w:val="ep-radiobuttonlabel"/>
                <w:rFonts w:ascii="Calibri" w:eastAsia="Times New Roman" w:hAnsi="Calibri" w:cs="Calibri"/>
                <w:sz w:val="18"/>
                <w:szCs w:val="16"/>
                <w:lang w:val="en-GB"/>
              </w:rPr>
              <w:t>Favors</w:t>
            </w:r>
            <w:proofErr w:type="spellEnd"/>
            <w:r w:rsidRPr="00E16334">
              <w:rPr>
                <w:rStyle w:val="ep-radiobuttonlabel"/>
                <w:rFonts w:ascii="Calibri" w:eastAsia="Times New Roman" w:hAnsi="Calibri" w:cs="Calibri"/>
                <w:sz w:val="18"/>
                <w:szCs w:val="16"/>
                <w:lang w:val="en-GB"/>
              </w:rPr>
              <w:t xml:space="preserve"> the comparison</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 xml:space="preserve">Probably </w:t>
            </w:r>
            <w:proofErr w:type="spellStart"/>
            <w:r w:rsidRPr="00E16334">
              <w:rPr>
                <w:rStyle w:val="ep-radiobuttonlabel"/>
                <w:rFonts w:ascii="Calibri" w:eastAsia="Times New Roman" w:hAnsi="Calibri" w:cs="Calibri"/>
                <w:sz w:val="18"/>
                <w:szCs w:val="16"/>
                <w:lang w:val="en-GB"/>
              </w:rPr>
              <w:t>favors</w:t>
            </w:r>
            <w:proofErr w:type="spellEnd"/>
            <w:r w:rsidRPr="00E16334">
              <w:rPr>
                <w:rStyle w:val="ep-radiobuttonlabel"/>
                <w:rFonts w:ascii="Calibri" w:eastAsia="Times New Roman" w:hAnsi="Calibri" w:cs="Calibri"/>
                <w:sz w:val="18"/>
                <w:szCs w:val="16"/>
                <w:lang w:val="en-GB"/>
              </w:rPr>
              <w:t xml:space="preserve"> the comparison</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 xml:space="preserve">Does not </w:t>
            </w:r>
            <w:proofErr w:type="spellStart"/>
            <w:r w:rsidRPr="00E16334">
              <w:rPr>
                <w:rStyle w:val="ep-radiobuttonlabel"/>
                <w:rFonts w:ascii="Calibri" w:eastAsia="Times New Roman" w:hAnsi="Calibri" w:cs="Calibri"/>
                <w:sz w:val="18"/>
                <w:szCs w:val="16"/>
                <w:lang w:val="en-GB"/>
              </w:rPr>
              <w:t>favor</w:t>
            </w:r>
            <w:proofErr w:type="spellEnd"/>
            <w:r w:rsidRPr="00E16334">
              <w:rPr>
                <w:rStyle w:val="ep-radiobuttonlabel"/>
                <w:rFonts w:ascii="Calibri" w:eastAsia="Times New Roman" w:hAnsi="Calibri" w:cs="Calibri"/>
                <w:sz w:val="18"/>
                <w:szCs w:val="16"/>
                <w:lang w:val="en-GB"/>
              </w:rPr>
              <w:t xml:space="preserve"> either the intervention or the comparison</w:t>
            </w:r>
            <w:r w:rsidRPr="00E16334">
              <w:rPr>
                <w:rFonts w:ascii="Calibri" w:eastAsia="Times New Roman" w:hAnsi="Calibri" w:cs="Calibri"/>
                <w:sz w:val="18"/>
                <w:szCs w:val="16"/>
                <w:lang w:val="en-GB"/>
              </w:rPr>
              <w:br/>
            </w:r>
            <w:r w:rsidR="00916446" w:rsidRPr="00E16334">
              <w:rPr>
                <w:rStyle w:val="unchecked-marker"/>
                <w:rFonts w:ascii="Calibri" w:eastAsia="Times New Roman" w:hAnsi="Calibri" w:cs="Calibri"/>
                <w:sz w:val="18"/>
                <w:szCs w:val="16"/>
                <w:lang w:val="en-GB"/>
              </w:rPr>
              <w:t>○</w:t>
            </w:r>
            <w:r w:rsidR="00ED38E6"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 xml:space="preserve">Probably </w:t>
            </w:r>
            <w:proofErr w:type="spellStart"/>
            <w:r w:rsidRPr="00E16334">
              <w:rPr>
                <w:rStyle w:val="ep-radiobuttonlabel"/>
                <w:rFonts w:ascii="Calibri" w:eastAsia="Times New Roman" w:hAnsi="Calibri" w:cs="Calibri"/>
                <w:sz w:val="18"/>
                <w:szCs w:val="16"/>
                <w:lang w:val="en-GB"/>
              </w:rPr>
              <w:t>favors</w:t>
            </w:r>
            <w:proofErr w:type="spellEnd"/>
            <w:r w:rsidRPr="00E16334">
              <w:rPr>
                <w:rStyle w:val="ep-radiobuttonlabel"/>
                <w:rFonts w:ascii="Calibri" w:eastAsia="Times New Roman" w:hAnsi="Calibri" w:cs="Calibri"/>
                <w:sz w:val="18"/>
                <w:szCs w:val="16"/>
                <w:lang w:val="en-GB"/>
              </w:rPr>
              <w:t xml:space="preserve"> the intervention</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proofErr w:type="spellStart"/>
            <w:r w:rsidRPr="00E16334">
              <w:rPr>
                <w:rStyle w:val="ep-radiobuttonlabel"/>
                <w:rFonts w:ascii="Calibri" w:eastAsia="Times New Roman" w:hAnsi="Calibri" w:cs="Calibri"/>
                <w:sz w:val="18"/>
                <w:szCs w:val="16"/>
                <w:lang w:val="en-GB"/>
              </w:rPr>
              <w:t>Favors</w:t>
            </w:r>
            <w:proofErr w:type="spellEnd"/>
            <w:r w:rsidRPr="00E16334">
              <w:rPr>
                <w:rStyle w:val="ep-radiobuttonlabel"/>
                <w:rFonts w:ascii="Calibri" w:eastAsia="Times New Roman" w:hAnsi="Calibri" w:cs="Calibri"/>
                <w:sz w:val="18"/>
                <w:szCs w:val="16"/>
                <w:lang w:val="en-GB"/>
              </w:rPr>
              <w:t xml:space="preserve"> the intervention</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lastRenderedPageBreak/>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Varies</w:t>
            </w:r>
            <w:r w:rsidRPr="00E16334">
              <w:rPr>
                <w:rFonts w:ascii="Calibri" w:eastAsia="Times New Roman" w:hAnsi="Calibri" w:cs="Calibri"/>
                <w:sz w:val="18"/>
                <w:szCs w:val="16"/>
                <w:lang w:val="en-GB"/>
              </w:rPr>
              <w:br/>
            </w:r>
            <w:r w:rsidR="00916446" w:rsidRPr="00E16334">
              <w:rPr>
                <w:rStyle w:val="checked-marker"/>
                <w:rFonts w:ascii="Calibri" w:eastAsia="Times New Roman" w:hAnsi="Calibri" w:cs="Calibri"/>
                <w:sz w:val="18"/>
                <w:szCs w:val="16"/>
                <w:lang w:val="en-GB"/>
              </w:rPr>
              <w:t xml:space="preserve">● </w:t>
            </w:r>
            <w:r w:rsidRPr="00E16334">
              <w:rPr>
                <w:rStyle w:val="ep-radiobuttonlabel"/>
                <w:rFonts w:ascii="Calibri" w:eastAsia="Times New Roman" w:hAnsi="Calibri" w:cs="Calibri"/>
                <w:sz w:val="18"/>
                <w:szCs w:val="16"/>
                <w:lang w:val="en-GB"/>
              </w:rPr>
              <w:t>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AA019A" w14:textId="5AA3CA1B" w:rsidR="000F41CF" w:rsidRPr="00E16334" w:rsidRDefault="000F41CF" w:rsidP="002D7F5E">
            <w:pPr>
              <w:divId w:val="600456648"/>
              <w:rPr>
                <w:rFonts w:ascii="Calibri" w:eastAsia="Times New Roman" w:hAnsi="Calibri" w:cs="Calibri"/>
                <w:sz w:val="18"/>
                <w:szCs w:val="16"/>
                <w:lang w:val="en-GB"/>
              </w:rPr>
            </w:pPr>
            <w:r w:rsidRPr="00E16334">
              <w:rPr>
                <w:rFonts w:ascii="Calibri" w:eastAsia="Times New Roman" w:hAnsi="Calibri" w:cs="Calibri"/>
                <w:sz w:val="18"/>
                <w:szCs w:val="16"/>
                <w:lang w:val="en-GB"/>
              </w:rPr>
              <w:lastRenderedPageBreak/>
              <w:t>We did not identify any studies addressing cost-effectiveness</w:t>
            </w:r>
            <w:r w:rsidR="002D7F5E" w:rsidRPr="00E16334">
              <w:rPr>
                <w:rFonts w:ascii="Calibri" w:eastAsia="Times New Roman" w:hAnsi="Calibri" w:cs="Calibri"/>
                <w:sz w:val="18"/>
                <w:szCs w:val="16"/>
                <w:lang w:val="en-GB"/>
              </w:rPr>
              <w:t>.</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0C7F29" w14:textId="77777777" w:rsidR="000F41CF" w:rsidRPr="00E16334" w:rsidRDefault="000F41CF" w:rsidP="000F41CF">
            <w:pPr>
              <w:divId w:val="2070108790"/>
              <w:rPr>
                <w:rFonts w:ascii="Calibri" w:eastAsia="Times New Roman" w:hAnsi="Calibri" w:cs="Calibri"/>
                <w:sz w:val="18"/>
                <w:szCs w:val="16"/>
                <w:lang w:val="en-GB"/>
              </w:rPr>
            </w:pPr>
            <w:r w:rsidRPr="00E16334">
              <w:rPr>
                <w:rFonts w:ascii="Calibri" w:eastAsia="Times New Roman" w:hAnsi="Calibri" w:cs="Calibri"/>
                <w:sz w:val="18"/>
                <w:szCs w:val="16"/>
                <w:lang w:val="en-GB"/>
              </w:rPr>
              <w:br/>
            </w:r>
          </w:p>
        </w:tc>
      </w:tr>
      <w:tr w:rsidR="000F41CF" w:rsidRPr="00E16334" w14:paraId="09D8EB22"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DF18B01" w14:textId="77777777" w:rsidR="000F41CF" w:rsidRPr="00E16334" w:rsidRDefault="000F41CF" w:rsidP="000F41CF">
            <w:pPr>
              <w:pStyle w:val="Heading2"/>
              <w:spacing w:before="0" w:beforeAutospacing="0" w:after="0" w:afterAutospacing="0"/>
              <w:divId w:val="903372042"/>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Equity</w:t>
            </w:r>
          </w:p>
          <w:p w14:paraId="766E8B0A" w14:textId="77777777" w:rsidR="000F41CF" w:rsidRPr="00E16334" w:rsidRDefault="000F41CF" w:rsidP="000F41CF">
            <w:pPr>
              <w:pStyle w:val="Subtitle1"/>
              <w:spacing w:before="0" w:beforeAutospacing="0" w:after="0" w:afterAutospacing="0"/>
              <w:divId w:val="903372042"/>
              <w:rPr>
                <w:rFonts w:ascii="Calibri" w:hAnsi="Calibri" w:cs="Calibri"/>
                <w:color w:val="FFFFFF"/>
                <w:sz w:val="16"/>
                <w:szCs w:val="16"/>
                <w:lang w:val="en-GB"/>
              </w:rPr>
            </w:pPr>
            <w:r w:rsidRPr="00E16334">
              <w:rPr>
                <w:rFonts w:ascii="Calibri" w:hAnsi="Calibri" w:cs="Calibri"/>
                <w:color w:val="FFFFFF"/>
                <w:sz w:val="16"/>
                <w:szCs w:val="16"/>
                <w:lang w:val="en-GB"/>
              </w:rPr>
              <w:t>What would be the impact on health equity?</w:t>
            </w:r>
          </w:p>
        </w:tc>
      </w:tr>
      <w:tr w:rsidR="000F41CF" w:rsidRPr="00E16334" w14:paraId="7F87335C"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C12B6D"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ABD7A7"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7D0074"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Additional considerations</w:t>
            </w:r>
          </w:p>
        </w:tc>
      </w:tr>
      <w:tr w:rsidR="000F41CF" w:rsidRPr="00E16334" w14:paraId="1FC3F99D" w14:textId="77777777" w:rsidTr="00D65A05">
        <w:trPr>
          <w:divId w:val="1347438940"/>
          <w:trHeight w:val="127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C051A3" w14:textId="70CD31B3" w:rsidR="00E70057" w:rsidRPr="00E16334" w:rsidRDefault="000F41CF" w:rsidP="00E70057">
            <w:pPr>
              <w:spacing w:after="0"/>
              <w:divId w:val="422647784"/>
              <w:rPr>
                <w:rFonts w:ascii="Calibri" w:eastAsia="Times New Roman" w:hAnsi="Calibri" w:cs="Calibri"/>
                <w:sz w:val="18"/>
                <w:szCs w:val="16"/>
                <w:lang w:val="en-GB"/>
              </w:rPr>
            </w:pP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Reduced</w:t>
            </w:r>
            <w:r w:rsidRPr="00E16334">
              <w:rPr>
                <w:rFonts w:ascii="Calibri" w:eastAsia="Times New Roman" w:hAnsi="Calibri" w:cs="Calibri"/>
                <w:sz w:val="18"/>
                <w:szCs w:val="16"/>
                <w:lang w:val="en-GB"/>
              </w:rPr>
              <w:br/>
            </w:r>
            <w:r w:rsidR="0014230F" w:rsidRPr="00E16334">
              <w:rPr>
                <w:rStyle w:val="checked-marker"/>
                <w:rFonts w:ascii="Calibri" w:eastAsia="Times New Roman" w:hAnsi="Calibri" w:cs="Calibri"/>
                <w:sz w:val="18"/>
                <w:szCs w:val="16"/>
                <w:lang w:val="en-GB"/>
              </w:rPr>
              <w:t>●</w:t>
            </w:r>
            <w:r w:rsidRPr="00E16334">
              <w:rPr>
                <w:rStyle w:val="ep-radiobuttonlabel"/>
                <w:rFonts w:ascii="Calibri" w:eastAsia="Times New Roman" w:hAnsi="Calibri" w:cs="Calibri"/>
                <w:sz w:val="18"/>
                <w:szCs w:val="16"/>
                <w:lang w:val="en-GB"/>
              </w:rPr>
              <w:t>Probably reduced</w:t>
            </w:r>
            <w:r w:rsidRPr="00E16334">
              <w:rPr>
                <w:rFonts w:ascii="Calibri" w:eastAsia="Times New Roman" w:hAnsi="Calibri" w:cs="Calibri"/>
                <w:sz w:val="18"/>
                <w:szCs w:val="16"/>
                <w:lang w:val="en-GB"/>
              </w:rPr>
              <w:t> </w:t>
            </w:r>
          </w:p>
          <w:p w14:paraId="0B3B3CDA" w14:textId="31112413" w:rsidR="00E70057" w:rsidRPr="00E16334" w:rsidRDefault="00E70057" w:rsidP="00E70057">
            <w:pPr>
              <w:spacing w:after="0"/>
              <w:divId w:val="422647784"/>
              <w:rPr>
                <w:rStyle w:val="ep-radiobuttonlabel"/>
                <w:rFonts w:ascii="Calibri" w:eastAsia="Times New Roman" w:hAnsi="Calibri" w:cs="Calibri"/>
                <w:sz w:val="18"/>
                <w:szCs w:val="16"/>
                <w:lang w:val="en-GB"/>
              </w:rPr>
            </w:pPr>
            <w:r w:rsidRPr="00E16334">
              <w:rPr>
                <w:rStyle w:val="unchecked-marker"/>
                <w:rFonts w:ascii="Calibri" w:eastAsia="Times New Roman" w:hAnsi="Calibri" w:cs="Calibri"/>
                <w:sz w:val="18"/>
                <w:szCs w:val="16"/>
                <w:lang w:val="en-GB"/>
              </w:rPr>
              <w:t xml:space="preserve">○ </w:t>
            </w:r>
            <w:r w:rsidR="000F41CF" w:rsidRPr="00E16334">
              <w:rPr>
                <w:rStyle w:val="ep-radiobuttonlabel"/>
                <w:rFonts w:ascii="Calibri" w:eastAsia="Times New Roman" w:hAnsi="Calibri" w:cs="Calibri"/>
                <w:sz w:val="18"/>
                <w:szCs w:val="16"/>
                <w:lang w:val="en-GB"/>
              </w:rPr>
              <w:t>Probably no impact</w:t>
            </w:r>
            <w:r w:rsidR="000F41CF" w:rsidRPr="00E16334">
              <w:rPr>
                <w:rFonts w:ascii="Calibri" w:eastAsia="Times New Roman" w:hAnsi="Calibri" w:cs="Calibri"/>
                <w:sz w:val="18"/>
                <w:szCs w:val="16"/>
                <w:lang w:val="en-GB"/>
              </w:rPr>
              <w:br/>
            </w:r>
            <w:r w:rsidR="0014230F" w:rsidRPr="00E16334">
              <w:rPr>
                <w:rStyle w:val="unchecked-marker"/>
                <w:rFonts w:ascii="Calibri" w:eastAsia="Times New Roman" w:hAnsi="Calibri" w:cs="Calibri"/>
                <w:sz w:val="18"/>
                <w:szCs w:val="16"/>
                <w:lang w:val="en-GB"/>
              </w:rPr>
              <w:t>○</w:t>
            </w:r>
            <w:r w:rsidR="0014230F" w:rsidRPr="00E16334">
              <w:rPr>
                <w:rFonts w:ascii="Calibri" w:eastAsia="Times New Roman" w:hAnsi="Calibri" w:cs="Calibri"/>
                <w:sz w:val="18"/>
                <w:szCs w:val="16"/>
                <w:lang w:val="en-GB"/>
              </w:rPr>
              <w:t> </w:t>
            </w:r>
            <w:r w:rsidR="000F41CF" w:rsidRPr="00E16334">
              <w:rPr>
                <w:rStyle w:val="ep-radiobuttonlabel"/>
                <w:rFonts w:ascii="Calibri" w:eastAsia="Times New Roman" w:hAnsi="Calibri" w:cs="Calibri"/>
                <w:sz w:val="18"/>
                <w:szCs w:val="16"/>
                <w:lang w:val="en-GB"/>
              </w:rPr>
              <w:t>Probably increased</w:t>
            </w:r>
            <w:r w:rsidR="000F41CF" w:rsidRPr="00E16334">
              <w:rPr>
                <w:rFonts w:ascii="Calibri" w:eastAsia="Times New Roman" w:hAnsi="Calibri" w:cs="Calibri"/>
                <w:sz w:val="18"/>
                <w:szCs w:val="16"/>
                <w:lang w:val="en-GB"/>
              </w:rPr>
              <w:br/>
            </w:r>
            <w:r w:rsidR="000F41CF" w:rsidRPr="00E16334">
              <w:rPr>
                <w:rStyle w:val="unchecked-marker"/>
                <w:rFonts w:ascii="Calibri" w:eastAsia="Times New Roman" w:hAnsi="Calibri" w:cs="Calibri"/>
                <w:sz w:val="18"/>
                <w:szCs w:val="16"/>
                <w:lang w:val="en-GB"/>
              </w:rPr>
              <w:t>○</w:t>
            </w:r>
            <w:r w:rsidR="000F41CF" w:rsidRPr="00E16334">
              <w:rPr>
                <w:rFonts w:ascii="Calibri" w:eastAsia="Times New Roman" w:hAnsi="Calibri" w:cs="Calibri"/>
                <w:sz w:val="18"/>
                <w:szCs w:val="16"/>
                <w:lang w:val="en-GB"/>
              </w:rPr>
              <w:t> </w:t>
            </w:r>
            <w:r w:rsidR="000F41CF" w:rsidRPr="00E16334">
              <w:rPr>
                <w:rStyle w:val="ep-radiobuttonlabel"/>
                <w:rFonts w:ascii="Calibri" w:eastAsia="Times New Roman" w:hAnsi="Calibri" w:cs="Calibri"/>
                <w:sz w:val="18"/>
                <w:szCs w:val="16"/>
                <w:lang w:val="en-GB"/>
              </w:rPr>
              <w:t>Increased</w:t>
            </w:r>
            <w:r w:rsidR="000F41CF" w:rsidRPr="00E16334">
              <w:rPr>
                <w:rFonts w:ascii="Calibri" w:eastAsia="Times New Roman" w:hAnsi="Calibri" w:cs="Calibri"/>
                <w:sz w:val="18"/>
                <w:szCs w:val="16"/>
                <w:lang w:val="en-GB"/>
              </w:rPr>
              <w:br/>
            </w:r>
            <w:r w:rsidR="000F41CF" w:rsidRPr="00E16334">
              <w:rPr>
                <w:rStyle w:val="unchecked-marker"/>
                <w:rFonts w:ascii="Calibri" w:eastAsia="Times New Roman" w:hAnsi="Calibri" w:cs="Calibri"/>
                <w:sz w:val="18"/>
                <w:szCs w:val="16"/>
                <w:lang w:val="en-GB"/>
              </w:rPr>
              <w:t>○</w:t>
            </w:r>
            <w:r w:rsidR="000F41CF" w:rsidRPr="00E16334">
              <w:rPr>
                <w:rFonts w:ascii="Calibri" w:eastAsia="Times New Roman" w:hAnsi="Calibri" w:cs="Calibri"/>
                <w:sz w:val="18"/>
                <w:szCs w:val="16"/>
                <w:lang w:val="en-GB"/>
              </w:rPr>
              <w:t> </w:t>
            </w:r>
            <w:r w:rsidR="000F41CF" w:rsidRPr="00E16334">
              <w:rPr>
                <w:rStyle w:val="ep-radiobuttonlabel"/>
                <w:rFonts w:ascii="Calibri" w:eastAsia="Times New Roman" w:hAnsi="Calibri" w:cs="Calibri"/>
                <w:sz w:val="18"/>
                <w:szCs w:val="16"/>
                <w:lang w:val="en-GB"/>
              </w:rPr>
              <w:t>Varies</w:t>
            </w:r>
          </w:p>
          <w:p w14:paraId="00CA4CBB" w14:textId="0655A651" w:rsidR="000F41CF" w:rsidRPr="00E16334" w:rsidRDefault="00E70057" w:rsidP="00E70057">
            <w:pPr>
              <w:spacing w:after="0"/>
              <w:divId w:val="422647784"/>
              <w:rPr>
                <w:rFonts w:ascii="Calibri" w:eastAsia="Times New Roman" w:hAnsi="Calibri" w:cs="Calibri"/>
                <w:sz w:val="18"/>
                <w:szCs w:val="16"/>
                <w:lang w:val="en-GB"/>
              </w:rPr>
            </w:pPr>
            <w:r w:rsidRPr="00E16334">
              <w:rPr>
                <w:rStyle w:val="unchecked-marker"/>
                <w:rFonts w:ascii="Calibri" w:eastAsia="Times New Roman" w:hAnsi="Calibri" w:cs="Calibri"/>
                <w:sz w:val="18"/>
                <w:szCs w:val="16"/>
                <w:lang w:val="en-GB"/>
              </w:rPr>
              <w:t xml:space="preserve">○ </w:t>
            </w:r>
            <w:r w:rsidR="000F41CF" w:rsidRPr="00E16334">
              <w:rPr>
                <w:rStyle w:val="ep-radiobuttonlabel"/>
                <w:rFonts w:ascii="Calibri" w:eastAsia="Times New Roman" w:hAnsi="Calibri" w:cs="Calibri"/>
                <w:sz w:val="18"/>
                <w:szCs w:val="16"/>
                <w:lang w:val="en-GB"/>
              </w:rPr>
              <w:t>Don't know</w:t>
            </w:r>
            <w:r w:rsidR="000F41CF" w:rsidRPr="00E16334">
              <w:rPr>
                <w:rFonts w:ascii="Calibri" w:eastAsia="Times New Roman" w:hAnsi="Calibri" w:cs="Calibri"/>
                <w:sz w:val="18"/>
                <w:szCs w:val="16"/>
                <w:lang w:val="en-GB"/>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EE6298" w14:textId="5EE118F9" w:rsidR="000F41CF" w:rsidRPr="00E16334" w:rsidRDefault="00E70057" w:rsidP="00E70057">
            <w:pPr>
              <w:divId w:val="1995839398"/>
              <w:rPr>
                <w:rFonts w:ascii="Calibri" w:eastAsia="Times New Roman" w:hAnsi="Calibri" w:cs="Calibri"/>
                <w:sz w:val="18"/>
                <w:szCs w:val="16"/>
                <w:lang w:val="en-GB"/>
              </w:rPr>
            </w:pPr>
            <w:r w:rsidRPr="00E16334">
              <w:rPr>
                <w:rFonts w:ascii="Calibri" w:eastAsia="Times New Roman" w:hAnsi="Calibri" w:cs="Calibri"/>
                <w:sz w:val="18"/>
                <w:szCs w:val="16"/>
                <w:lang w:val="en-GB"/>
              </w:rPr>
              <w:t>A</w:t>
            </w:r>
            <w:r w:rsidR="002D7F5E" w:rsidRPr="00E16334">
              <w:rPr>
                <w:rFonts w:ascii="Calibri" w:eastAsia="Times New Roman" w:hAnsi="Calibri" w:cs="Calibri"/>
                <w:sz w:val="18"/>
                <w:szCs w:val="16"/>
                <w:lang w:val="en-GB"/>
              </w:rPr>
              <w:t xml:space="preserve"> problem of</w:t>
            </w:r>
            <w:r w:rsidR="00B74C67" w:rsidRPr="00E16334">
              <w:rPr>
                <w:rFonts w:ascii="Calibri" w:eastAsia="Times New Roman" w:hAnsi="Calibri" w:cs="Calibri"/>
                <w:sz w:val="18"/>
                <w:szCs w:val="16"/>
                <w:lang w:val="en-GB"/>
              </w:rPr>
              <w:t xml:space="preserve"> inequity</w:t>
            </w:r>
            <w:r w:rsidR="002D7F5E" w:rsidRPr="00E16334">
              <w:rPr>
                <w:rFonts w:ascii="Calibri" w:eastAsia="Times New Roman" w:hAnsi="Calibri" w:cs="Calibri"/>
                <w:sz w:val="18"/>
                <w:szCs w:val="16"/>
                <w:lang w:val="en-GB"/>
              </w:rPr>
              <w:t xml:space="preserve"> is </w:t>
            </w:r>
            <w:r w:rsidRPr="00E16334">
              <w:rPr>
                <w:rFonts w:ascii="Calibri" w:eastAsia="Times New Roman" w:hAnsi="Calibri" w:cs="Calibri"/>
                <w:sz w:val="18"/>
                <w:szCs w:val="16"/>
                <w:lang w:val="en-GB"/>
              </w:rPr>
              <w:t>possible, since assessment of biomarkers implies resources that cannot be universally available</w:t>
            </w:r>
            <w:r w:rsidR="000F41CF" w:rsidRPr="00E16334">
              <w:rPr>
                <w:rFonts w:ascii="Calibri" w:eastAsia="Times New Roman" w:hAnsi="Calibri" w:cs="Calibri"/>
                <w:sz w:val="18"/>
                <w:szCs w:val="16"/>
                <w:lang w:val="en-GB"/>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49580F" w14:textId="77777777" w:rsidR="000F41CF" w:rsidRPr="00E16334" w:rsidRDefault="000F41CF" w:rsidP="000F41CF">
            <w:pPr>
              <w:divId w:val="1813330621"/>
              <w:rPr>
                <w:rFonts w:ascii="Calibri" w:eastAsia="Times New Roman" w:hAnsi="Calibri" w:cs="Calibri"/>
                <w:sz w:val="18"/>
                <w:szCs w:val="16"/>
                <w:lang w:val="en-GB"/>
              </w:rPr>
            </w:pPr>
            <w:r w:rsidRPr="00E16334">
              <w:rPr>
                <w:rFonts w:ascii="Calibri" w:eastAsia="Times New Roman" w:hAnsi="Calibri" w:cs="Calibri"/>
                <w:sz w:val="18"/>
                <w:szCs w:val="16"/>
                <w:lang w:val="en-GB"/>
              </w:rPr>
              <w:br/>
            </w:r>
          </w:p>
        </w:tc>
      </w:tr>
      <w:tr w:rsidR="000F41CF" w:rsidRPr="00E16334" w14:paraId="484E61F9"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C4BBE6C" w14:textId="77777777" w:rsidR="000F41CF" w:rsidRPr="00E16334" w:rsidRDefault="000F41CF" w:rsidP="000F41CF">
            <w:pPr>
              <w:pStyle w:val="Heading2"/>
              <w:spacing w:before="0" w:beforeAutospacing="0" w:after="0" w:afterAutospacing="0"/>
              <w:divId w:val="1531070638"/>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Acceptability</w:t>
            </w:r>
          </w:p>
          <w:p w14:paraId="40D50C87" w14:textId="77777777" w:rsidR="000F41CF" w:rsidRPr="00E16334" w:rsidRDefault="000F41CF" w:rsidP="000F41CF">
            <w:pPr>
              <w:pStyle w:val="Subtitle1"/>
              <w:spacing w:before="0" w:beforeAutospacing="0" w:after="0" w:afterAutospacing="0"/>
              <w:divId w:val="1531070638"/>
              <w:rPr>
                <w:rFonts w:ascii="Calibri" w:hAnsi="Calibri" w:cs="Calibri"/>
                <w:color w:val="FFFFFF"/>
                <w:sz w:val="16"/>
                <w:szCs w:val="16"/>
                <w:lang w:val="en-GB"/>
              </w:rPr>
            </w:pPr>
            <w:r w:rsidRPr="00E16334">
              <w:rPr>
                <w:rFonts w:ascii="Calibri" w:hAnsi="Calibri" w:cs="Calibri"/>
                <w:color w:val="FFFFFF"/>
                <w:sz w:val="16"/>
                <w:szCs w:val="16"/>
                <w:lang w:val="en-GB"/>
              </w:rPr>
              <w:t>Is the intervention acceptable to key stakeholders?</w:t>
            </w:r>
          </w:p>
        </w:tc>
      </w:tr>
      <w:tr w:rsidR="000F41CF" w:rsidRPr="00E16334" w14:paraId="4E0211C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115983"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A3B813"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D9A7AB"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Additional considerations</w:t>
            </w:r>
          </w:p>
        </w:tc>
      </w:tr>
      <w:tr w:rsidR="000F41CF" w:rsidRPr="00E16334" w14:paraId="7D50F429" w14:textId="77777777" w:rsidTr="00916446">
        <w:trPr>
          <w:divId w:val="1347438940"/>
          <w:trHeight w:val="47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70E426" w14:textId="3CEFAA6D" w:rsidR="000F41CF" w:rsidRPr="00E16334" w:rsidRDefault="000F41CF" w:rsidP="000F41CF">
            <w:pPr>
              <w:divId w:val="1808934227"/>
              <w:rPr>
                <w:rFonts w:ascii="Calibri" w:eastAsia="Times New Roman" w:hAnsi="Calibri" w:cs="Calibri"/>
                <w:sz w:val="18"/>
                <w:szCs w:val="16"/>
                <w:lang w:val="en-GB"/>
              </w:rPr>
            </w:pP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No</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Probably no</w:t>
            </w:r>
            <w:r w:rsidRPr="00E16334">
              <w:rPr>
                <w:rFonts w:ascii="Calibri" w:eastAsia="Times New Roman" w:hAnsi="Calibri" w:cs="Calibri"/>
                <w:sz w:val="18"/>
                <w:szCs w:val="16"/>
                <w:lang w:val="en-GB"/>
              </w:rPr>
              <w:br/>
            </w:r>
            <w:r w:rsidRPr="00E16334">
              <w:rPr>
                <w:rStyle w:val="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Probably yes</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Yes</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Varies</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ED4C03" w14:textId="42ED4635" w:rsidR="000F41CF" w:rsidRPr="00E16334" w:rsidRDefault="000F41CF" w:rsidP="000F41CF">
            <w:pPr>
              <w:divId w:val="1397168485"/>
              <w:rPr>
                <w:rFonts w:ascii="Calibri" w:eastAsia="Times New Roman" w:hAnsi="Calibri" w:cs="Calibri"/>
                <w:sz w:val="18"/>
                <w:szCs w:val="16"/>
                <w:lang w:val="en-GB"/>
              </w:rPr>
            </w:pPr>
            <w:r w:rsidRPr="00E16334">
              <w:rPr>
                <w:rFonts w:ascii="Calibri" w:eastAsia="Times New Roman" w:hAnsi="Calibri" w:cs="Calibri"/>
                <w:sz w:val="18"/>
                <w:szCs w:val="16"/>
                <w:lang w:val="en-GB"/>
              </w:rPr>
              <w:t xml:space="preserve">We have not identified any </w:t>
            </w:r>
            <w:r w:rsidR="002A7E52" w:rsidRPr="00E16334">
              <w:rPr>
                <w:rFonts w:ascii="Calibri" w:eastAsia="Times New Roman" w:hAnsi="Calibri" w:cs="Calibri"/>
                <w:sz w:val="18"/>
                <w:szCs w:val="16"/>
                <w:lang w:val="en-GB"/>
              </w:rPr>
              <w:t>study</w:t>
            </w:r>
            <w:r w:rsidRPr="00E16334">
              <w:rPr>
                <w:rFonts w:ascii="Calibri" w:eastAsia="Times New Roman" w:hAnsi="Calibri" w:cs="Calibri"/>
                <w:sz w:val="18"/>
                <w:szCs w:val="16"/>
                <w:lang w:val="en-GB"/>
              </w:rPr>
              <w:t xml:space="preserve"> asses</w:t>
            </w:r>
            <w:r w:rsidR="002A7E52" w:rsidRPr="00E16334">
              <w:rPr>
                <w:rFonts w:ascii="Calibri" w:eastAsia="Times New Roman" w:hAnsi="Calibri" w:cs="Calibri"/>
                <w:sz w:val="18"/>
                <w:szCs w:val="16"/>
                <w:lang w:val="en-GB"/>
              </w:rPr>
              <w:t>sing</w:t>
            </w:r>
            <w:r w:rsidRPr="00E16334">
              <w:rPr>
                <w:rFonts w:ascii="Calibri" w:eastAsia="Times New Roman" w:hAnsi="Calibri" w:cs="Calibri"/>
                <w:sz w:val="18"/>
                <w:szCs w:val="16"/>
                <w:lang w:val="en-GB"/>
              </w:rPr>
              <w:t xml:space="preserve"> acceptability</w:t>
            </w:r>
            <w:r w:rsidR="000E1322" w:rsidRPr="00E16334">
              <w:rPr>
                <w:rFonts w:ascii="Calibri" w:eastAsia="Times New Roman" w:hAnsi="Calibri" w:cs="Calibri"/>
                <w:sz w:val="18"/>
                <w:szCs w:val="16"/>
                <w:lang w:val="en-GB"/>
              </w:rPr>
              <w:t xml:space="preserve">, but </w:t>
            </w:r>
            <w:r w:rsidR="002D7F5E" w:rsidRPr="00E16334">
              <w:rPr>
                <w:rFonts w:ascii="Calibri" w:eastAsia="Times New Roman" w:hAnsi="Calibri" w:cs="Calibri"/>
                <w:sz w:val="18"/>
                <w:szCs w:val="16"/>
                <w:lang w:val="en-GB"/>
              </w:rPr>
              <w:t>acceptability is likely</w:t>
            </w:r>
            <w:r w:rsidRPr="00E16334">
              <w:rPr>
                <w:rFonts w:ascii="Calibri" w:eastAsia="Times New Roman" w:hAnsi="Calibri" w:cs="Calibri"/>
                <w:sz w:val="18"/>
                <w:szCs w:val="16"/>
                <w:lang w:val="en-GB"/>
              </w:rPr>
              <w:t>.</w:t>
            </w:r>
          </w:p>
          <w:p w14:paraId="3AD83346" w14:textId="77777777" w:rsidR="000F41CF" w:rsidRPr="00E16334" w:rsidRDefault="000F41CF" w:rsidP="000F41CF">
            <w:pPr>
              <w:divId w:val="1397168485"/>
              <w:rPr>
                <w:rFonts w:ascii="Calibri" w:eastAsia="Times New Roman" w:hAnsi="Calibri" w:cs="Calibri"/>
                <w:sz w:val="18"/>
                <w:szCs w:val="16"/>
                <w:lang w:val="en-GB"/>
              </w:rPr>
            </w:pPr>
          </w:p>
          <w:p w14:paraId="1333C6E5" w14:textId="77777777" w:rsidR="000F41CF" w:rsidRPr="00E16334" w:rsidRDefault="000F41CF" w:rsidP="000F41CF">
            <w:pPr>
              <w:divId w:val="1397168485"/>
              <w:rPr>
                <w:rFonts w:ascii="Calibri" w:eastAsia="Times New Roman" w:hAnsi="Calibri" w:cs="Calibri"/>
                <w:sz w:val="18"/>
                <w:szCs w:val="16"/>
                <w:lang w:val="en-GB"/>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61F717" w14:textId="3E4D79CC" w:rsidR="000F41CF" w:rsidRPr="00E16334" w:rsidRDefault="000F41CF" w:rsidP="000F41CF">
            <w:pPr>
              <w:divId w:val="1296640506"/>
              <w:rPr>
                <w:rFonts w:ascii="Calibri" w:eastAsia="Times New Roman" w:hAnsi="Calibri" w:cs="Calibri"/>
                <w:sz w:val="18"/>
                <w:szCs w:val="16"/>
                <w:lang w:val="en-GB"/>
              </w:rPr>
            </w:pPr>
          </w:p>
        </w:tc>
      </w:tr>
      <w:tr w:rsidR="000F41CF" w:rsidRPr="00E16334" w14:paraId="16DFDC14"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5B3BBB0" w14:textId="77777777" w:rsidR="000F41CF" w:rsidRPr="00E16334" w:rsidRDefault="000F41CF" w:rsidP="000F41CF">
            <w:pPr>
              <w:pStyle w:val="Heading2"/>
              <w:spacing w:before="0" w:beforeAutospacing="0" w:after="0" w:afterAutospacing="0"/>
              <w:divId w:val="1923563398"/>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Feasibility</w:t>
            </w:r>
          </w:p>
          <w:p w14:paraId="7B340CE6" w14:textId="77777777" w:rsidR="000F41CF" w:rsidRPr="00E16334" w:rsidRDefault="000F41CF" w:rsidP="000F41CF">
            <w:pPr>
              <w:pStyle w:val="Subtitle1"/>
              <w:spacing w:before="0" w:beforeAutospacing="0" w:after="0" w:afterAutospacing="0"/>
              <w:divId w:val="1923563398"/>
              <w:rPr>
                <w:rFonts w:ascii="Calibri" w:hAnsi="Calibri" w:cs="Calibri"/>
                <w:color w:val="FFFFFF"/>
                <w:sz w:val="16"/>
                <w:szCs w:val="16"/>
                <w:lang w:val="en-GB"/>
              </w:rPr>
            </w:pPr>
            <w:r w:rsidRPr="00E16334">
              <w:rPr>
                <w:rFonts w:ascii="Calibri" w:hAnsi="Calibri" w:cs="Calibri"/>
                <w:color w:val="FFFFFF"/>
                <w:sz w:val="16"/>
                <w:szCs w:val="16"/>
                <w:lang w:val="en-GB"/>
              </w:rPr>
              <w:t>Is the intervention feasible to implement?</w:t>
            </w:r>
          </w:p>
        </w:tc>
      </w:tr>
      <w:tr w:rsidR="000F41CF" w:rsidRPr="00E16334" w14:paraId="4AD94072"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0A9CF2"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33B3CD"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8588AE"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Additional considerations</w:t>
            </w:r>
          </w:p>
        </w:tc>
      </w:tr>
      <w:tr w:rsidR="000F41CF" w:rsidRPr="00E16334" w14:paraId="6E539ED6"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8A28F6" w14:textId="5DD83351" w:rsidR="000F41CF" w:rsidRPr="00E16334" w:rsidRDefault="000F41CF" w:rsidP="000F41CF">
            <w:pPr>
              <w:divId w:val="2059281288"/>
              <w:rP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No</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Probably no</w:t>
            </w:r>
            <w:r w:rsidRPr="00E16334">
              <w:rPr>
                <w:rFonts w:ascii="Calibri" w:eastAsia="Times New Roman" w:hAnsi="Calibri" w:cs="Calibri"/>
                <w:sz w:val="20"/>
                <w:szCs w:val="16"/>
                <w:lang w:val="en-GB"/>
              </w:rPr>
              <w:br/>
            </w:r>
            <w:r w:rsidRPr="00E16334">
              <w:rPr>
                <w:rStyle w:val="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Probably yes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Yes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Varies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522D26" w14:textId="29B8346B" w:rsidR="000F41CF" w:rsidRPr="00E16334" w:rsidRDefault="00BB76CA" w:rsidP="00DB0E73">
            <w:pPr>
              <w:divId w:val="177352821"/>
              <w:rPr>
                <w:rFonts w:ascii="Calibri" w:eastAsia="Times New Roman" w:hAnsi="Calibri" w:cs="Calibri"/>
                <w:sz w:val="20"/>
                <w:szCs w:val="16"/>
                <w:lang w:val="en-GB"/>
              </w:rPr>
            </w:pPr>
            <w:r w:rsidRPr="00E16334">
              <w:rPr>
                <w:rFonts w:ascii="Calibri" w:eastAsia="Times New Roman" w:hAnsi="Calibri" w:cs="Calibri"/>
                <w:sz w:val="20"/>
                <w:szCs w:val="16"/>
                <w:lang w:val="en-GB"/>
              </w:rPr>
              <w:t>F</w:t>
            </w:r>
            <w:r w:rsidR="000F41CF" w:rsidRPr="00E16334">
              <w:rPr>
                <w:rFonts w:ascii="Calibri" w:eastAsia="Times New Roman" w:hAnsi="Calibri" w:cs="Calibri"/>
                <w:sz w:val="20"/>
                <w:szCs w:val="16"/>
                <w:lang w:val="en-GB"/>
              </w:rPr>
              <w:t xml:space="preserve">easibility was not specifically addressed </w:t>
            </w:r>
            <w:r w:rsidR="002D7F5E" w:rsidRPr="00E16334">
              <w:rPr>
                <w:rFonts w:ascii="Calibri" w:eastAsia="Times New Roman" w:hAnsi="Calibri" w:cs="Calibri"/>
                <w:sz w:val="20"/>
                <w:szCs w:val="16"/>
                <w:lang w:val="en-GB"/>
              </w:rPr>
              <w:t>in any of the studies included in this review</w:t>
            </w:r>
            <w:r w:rsidRPr="00E16334">
              <w:rPr>
                <w:rFonts w:ascii="Calibri" w:eastAsia="Times New Roman" w:hAnsi="Calibri" w:cs="Calibri"/>
                <w:sz w:val="20"/>
                <w:szCs w:val="16"/>
                <w:lang w:val="en-GB"/>
              </w:rPr>
              <w:t xml:space="preserve">. Assessment of biomarkers requires resources that may not be universally available.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9AE518" w14:textId="77777777" w:rsidR="000F41CF" w:rsidRPr="00E16334" w:rsidRDefault="000F41CF" w:rsidP="000F41CF">
            <w:pPr>
              <w:divId w:val="585457396"/>
              <w:rPr>
                <w:rFonts w:ascii="Calibri" w:eastAsia="Times New Roman" w:hAnsi="Calibri" w:cs="Calibri"/>
                <w:sz w:val="20"/>
                <w:szCs w:val="16"/>
                <w:lang w:val="en-GB"/>
              </w:rPr>
            </w:pPr>
            <w:r w:rsidRPr="00E16334">
              <w:rPr>
                <w:rFonts w:ascii="Calibri" w:eastAsia="Times New Roman" w:hAnsi="Calibri" w:cs="Calibri"/>
                <w:sz w:val="20"/>
                <w:szCs w:val="16"/>
                <w:lang w:val="en-GB"/>
              </w:rPr>
              <w:br/>
            </w:r>
          </w:p>
        </w:tc>
      </w:tr>
    </w:tbl>
    <w:p w14:paraId="5DFC9D34" w14:textId="77777777" w:rsidR="00C40CDA" w:rsidRDefault="00C40CDA" w:rsidP="00D65A05">
      <w:pPr>
        <w:pStyle w:val="Heading1"/>
        <w:spacing w:after="20" w:afterAutospacing="0"/>
        <w:divId w:val="1023363082"/>
        <w:rPr>
          <w:rFonts w:ascii="Calibri" w:hAnsi="Calibri" w:cs="Calibri"/>
          <w:caps/>
          <w:color w:val="000000"/>
          <w:sz w:val="30"/>
          <w:szCs w:val="30"/>
          <w:lang w:val="en-GB"/>
        </w:rPr>
      </w:pPr>
    </w:p>
    <w:p w14:paraId="751798DD" w14:textId="77777777" w:rsidR="00C40CDA" w:rsidRDefault="00C40CDA">
      <w:pPr>
        <w:rPr>
          <w:rFonts w:ascii="Calibri" w:hAnsi="Calibri" w:cs="Calibri"/>
          <w:b/>
          <w:bCs/>
          <w:caps/>
          <w:color w:val="000000"/>
          <w:kern w:val="36"/>
          <w:sz w:val="30"/>
          <w:szCs w:val="30"/>
          <w:lang w:val="en-GB"/>
        </w:rPr>
      </w:pPr>
      <w:r>
        <w:rPr>
          <w:rFonts w:ascii="Calibri" w:hAnsi="Calibri" w:cs="Calibri"/>
          <w:caps/>
          <w:color w:val="000000"/>
          <w:sz w:val="30"/>
          <w:szCs w:val="30"/>
          <w:lang w:val="en-GB"/>
        </w:rPr>
        <w:br w:type="page"/>
      </w:r>
    </w:p>
    <w:p w14:paraId="513488CF" w14:textId="3F27CE06" w:rsidR="00D65A05" w:rsidRPr="00E16334" w:rsidRDefault="00D65A05" w:rsidP="00D65A05">
      <w:pPr>
        <w:pStyle w:val="Heading1"/>
        <w:spacing w:after="20" w:afterAutospacing="0"/>
        <w:divId w:val="1023363082"/>
        <w:rPr>
          <w:rFonts w:ascii="Calibri" w:hAnsi="Calibri" w:cs="Calibri"/>
          <w:caps/>
          <w:color w:val="000000"/>
          <w:sz w:val="30"/>
          <w:szCs w:val="30"/>
          <w:lang w:val="en-GB"/>
        </w:rPr>
      </w:pPr>
      <w:r w:rsidRPr="00E16334">
        <w:rPr>
          <w:rFonts w:ascii="Calibri" w:hAnsi="Calibri" w:cs="Calibri"/>
          <w:caps/>
          <w:color w:val="000000"/>
          <w:sz w:val="30"/>
          <w:szCs w:val="30"/>
          <w:lang w:val="en-GB"/>
        </w:rPr>
        <w:lastRenderedPageBreak/>
        <w:t>Summary of judgements</w:t>
      </w:r>
    </w:p>
    <w:tbl>
      <w:tblPr>
        <w:tblW w:w="5000" w:type="pct"/>
        <w:tblLook w:val="04A0" w:firstRow="1" w:lastRow="0" w:firstColumn="1" w:lastColumn="0" w:noHBand="0" w:noVBand="1"/>
      </w:tblPr>
      <w:tblGrid>
        <w:gridCol w:w="2386"/>
        <w:gridCol w:w="1749"/>
        <w:gridCol w:w="1751"/>
        <w:gridCol w:w="1761"/>
        <w:gridCol w:w="1756"/>
        <w:gridCol w:w="1756"/>
        <w:gridCol w:w="1680"/>
        <w:gridCol w:w="1711"/>
      </w:tblGrid>
      <w:tr w:rsidR="00D65A05" w:rsidRPr="00E16334" w14:paraId="0707C603" w14:textId="77777777" w:rsidTr="00D65A05">
        <w:trPr>
          <w:divId w:val="1023363082"/>
          <w:tblHeader/>
        </w:trPr>
        <w:tc>
          <w:tcPr>
            <w:tcW w:w="0" w:type="auto"/>
            <w:tcMar>
              <w:top w:w="75" w:type="dxa"/>
              <w:left w:w="75" w:type="dxa"/>
              <w:bottom w:w="75" w:type="dxa"/>
              <w:right w:w="75" w:type="dxa"/>
            </w:tcMar>
            <w:vAlign w:val="center"/>
            <w:hideMark/>
          </w:tcPr>
          <w:p w14:paraId="67714995" w14:textId="77777777" w:rsidR="00D65A05" w:rsidRPr="00E16334" w:rsidRDefault="00D65A05">
            <w:pPr>
              <w:rPr>
                <w:rFonts w:ascii="Calibri" w:hAnsi="Calibri" w:cs="Calibri"/>
                <w:caps/>
                <w:color w:val="000000"/>
                <w:sz w:val="30"/>
                <w:szCs w:val="30"/>
                <w:lang w:val="en-GB"/>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020D7E9"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28"/>
                <w:szCs w:val="28"/>
                <w:lang w:val="en-GB"/>
              </w:rPr>
            </w:pPr>
            <w:r w:rsidRPr="00E16334">
              <w:rPr>
                <w:rFonts w:ascii="Calibri" w:hAnsi="Calibri" w:cs="Calibri"/>
                <w:b/>
                <w:bCs/>
                <w:caps/>
                <w:color w:val="FFFFFF"/>
                <w:sz w:val="28"/>
                <w:szCs w:val="28"/>
                <w:lang w:val="en-GB"/>
              </w:rPr>
              <w:t>Judgement</w:t>
            </w:r>
          </w:p>
        </w:tc>
      </w:tr>
      <w:tr w:rsidR="00D65A05" w:rsidRPr="00E16334" w14:paraId="61487625"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04415B1"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00FCC8"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EE7F3D"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94274B"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B443CF" w14:textId="77777777" w:rsidR="00D65A05" w:rsidRPr="00E16334"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E16334">
              <w:rPr>
                <w:rFonts w:ascii="Calibri" w:hAnsi="Calibri" w:cs="Calibri"/>
                <w:b/>
                <w:bCs/>
                <w:color w:val="000000"/>
                <w:sz w:val="16"/>
                <w:szCs w:val="16"/>
                <w:lang w:val="en-GB"/>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B9A34B0" w14:textId="77777777" w:rsidR="00D65A05" w:rsidRPr="00E16334" w:rsidRDefault="00D65A05">
            <w:pPr>
              <w:rPr>
                <w:rFonts w:ascii="Calibri" w:hAnsi="Calibri" w:cs="Calibri"/>
                <w:b/>
                <w:bCs/>
                <w:color w:val="000000"/>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E431A2"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50EAB1"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Don't know</w:t>
            </w:r>
          </w:p>
        </w:tc>
      </w:tr>
      <w:tr w:rsidR="00D65A05" w:rsidRPr="00E16334" w14:paraId="6585E330"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3E94E39"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6A9FF3" w14:textId="77777777" w:rsidR="00D65A05" w:rsidRPr="00E16334"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E16334">
              <w:rPr>
                <w:rFonts w:ascii="Calibri" w:hAnsi="Calibri" w:cs="Calibri"/>
                <w:b/>
                <w:bCs/>
                <w:color w:val="BFBFBF" w:themeColor="background1" w:themeShade="BF"/>
                <w:sz w:val="16"/>
                <w:szCs w:val="16"/>
                <w:lang w:val="en-GB"/>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86EC71" w14:textId="77777777" w:rsidR="00D65A05" w:rsidRPr="00E16334"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E16334">
              <w:rPr>
                <w:rFonts w:ascii="Calibri" w:hAnsi="Calibri" w:cs="Calibri"/>
                <w:b/>
                <w:sz w:val="16"/>
                <w:szCs w:val="16"/>
                <w:lang w:val="en-GB"/>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29899C"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91085A"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6FA4701" w14:textId="77777777" w:rsidR="00D65A05" w:rsidRPr="00E16334"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82B0D4"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C68917" w14:textId="77777777" w:rsidR="00D65A05" w:rsidRPr="00E16334"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E16334">
              <w:rPr>
                <w:rFonts w:ascii="Calibri" w:hAnsi="Calibri" w:cs="Calibri"/>
                <w:b/>
                <w:color w:val="BFBFBF" w:themeColor="background1" w:themeShade="BF"/>
                <w:sz w:val="16"/>
                <w:szCs w:val="16"/>
                <w:lang w:val="en-GB"/>
              </w:rPr>
              <w:t>Don't know</w:t>
            </w:r>
          </w:p>
        </w:tc>
      </w:tr>
      <w:tr w:rsidR="00D65A05" w:rsidRPr="00E16334" w14:paraId="1E43FE31"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C698C3E"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35FE43"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684514" w14:textId="77777777" w:rsidR="00D65A05" w:rsidRPr="00E16334" w:rsidRDefault="00D65A05">
            <w:pPr>
              <w:pStyle w:val="NormalWeb"/>
              <w:spacing w:before="0" w:beforeAutospacing="0" w:after="0" w:afterAutospacing="0" w:line="256" w:lineRule="auto"/>
              <w:jc w:val="center"/>
              <w:rPr>
                <w:rFonts w:ascii="Calibri" w:hAnsi="Calibri" w:cs="Calibri"/>
                <w:b/>
                <w:bCs/>
                <w:color w:val="BFBFBF" w:themeColor="background1" w:themeShade="BF"/>
                <w:sz w:val="16"/>
                <w:szCs w:val="16"/>
                <w:lang w:val="en-GB"/>
              </w:rPr>
            </w:pPr>
            <w:r w:rsidRPr="00E16334">
              <w:rPr>
                <w:rFonts w:ascii="Calibri" w:hAnsi="Calibri" w:cs="Calibri"/>
                <w:b/>
                <w:bCs/>
                <w:color w:val="BFBFBF" w:themeColor="background1" w:themeShade="BF"/>
                <w:sz w:val="16"/>
                <w:szCs w:val="16"/>
                <w:lang w:val="en-GB"/>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2EE9F4"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D21FBE" w14:textId="77777777" w:rsidR="00D65A05" w:rsidRPr="00E16334"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E16334">
              <w:rPr>
                <w:rFonts w:ascii="Calibri" w:hAnsi="Calibri" w:cs="Calibri"/>
                <w:b/>
                <w:sz w:val="16"/>
                <w:szCs w:val="16"/>
                <w:lang w:val="en-GB"/>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718774B" w14:textId="77777777" w:rsidR="00D65A05" w:rsidRPr="00E16334"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A545B9"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709D00" w14:textId="77777777" w:rsidR="00D65A05" w:rsidRPr="00E16334"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E16334">
              <w:rPr>
                <w:rFonts w:ascii="Calibri" w:hAnsi="Calibri" w:cs="Calibri"/>
                <w:b/>
                <w:color w:val="D9D9D9" w:themeColor="background1" w:themeShade="D9"/>
                <w:sz w:val="16"/>
                <w:szCs w:val="16"/>
                <w:lang w:val="en-GB"/>
              </w:rPr>
              <w:t>Don't know</w:t>
            </w:r>
          </w:p>
        </w:tc>
      </w:tr>
      <w:tr w:rsidR="00D65A05" w:rsidRPr="00E16334" w14:paraId="23D6290E"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17B5493"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685CC6" w14:textId="77777777" w:rsidR="00D65A05" w:rsidRPr="00E16334"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E16334">
              <w:rPr>
                <w:rFonts w:ascii="Calibri" w:hAnsi="Calibri" w:cs="Calibri"/>
                <w:b/>
                <w:bCs/>
                <w:color w:val="BFBFBF" w:themeColor="background1" w:themeShade="BF"/>
                <w:sz w:val="16"/>
                <w:szCs w:val="16"/>
                <w:lang w:val="en-GB"/>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BBFBCF" w14:textId="77777777" w:rsidR="00D65A05" w:rsidRPr="00E16334"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E16334">
              <w:rPr>
                <w:rFonts w:ascii="Calibri" w:hAnsi="Calibri" w:cs="Calibri"/>
                <w:b/>
                <w:color w:val="000000" w:themeColor="text1"/>
                <w:sz w:val="16"/>
                <w:szCs w:val="16"/>
                <w:lang w:val="en-GB"/>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B812EA"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BA3EE6"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30BD79E" w14:textId="77777777" w:rsidR="00D65A05" w:rsidRPr="00E16334"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85BAEFA" w14:textId="77777777" w:rsidR="00D65A05" w:rsidRPr="00E16334" w:rsidRDefault="00D65A05">
            <w:pPr>
              <w:spacing w:after="0"/>
              <w:rPr>
                <w:sz w:val="20"/>
                <w:szCs w:val="20"/>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5479EB"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No included studies</w:t>
            </w:r>
          </w:p>
        </w:tc>
      </w:tr>
      <w:tr w:rsidR="00D65A05" w:rsidRPr="00E16334" w14:paraId="1EC61918"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9F1BB26"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A5A26D"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5538F0" w14:textId="77777777" w:rsidR="00D65A05" w:rsidRPr="00E16334"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E16334">
              <w:rPr>
                <w:rFonts w:ascii="Calibri" w:hAnsi="Calibri" w:cs="Calibri"/>
                <w:b/>
                <w:sz w:val="16"/>
                <w:szCs w:val="16"/>
                <w:lang w:val="en-GB"/>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764D70" w14:textId="77777777" w:rsidR="00D65A05" w:rsidRPr="00E16334" w:rsidRDefault="00D65A05">
            <w:pPr>
              <w:pStyle w:val="NormalWeb"/>
              <w:spacing w:before="0" w:beforeAutospacing="0" w:after="0" w:afterAutospacing="0" w:line="256" w:lineRule="auto"/>
              <w:jc w:val="center"/>
              <w:rPr>
                <w:rFonts w:ascii="Calibri" w:hAnsi="Calibri" w:cs="Calibri"/>
                <w:bCs/>
                <w:color w:val="000000"/>
                <w:sz w:val="16"/>
                <w:szCs w:val="16"/>
                <w:lang w:val="en-GB"/>
              </w:rPr>
            </w:pPr>
            <w:r w:rsidRPr="00E16334">
              <w:rPr>
                <w:rFonts w:ascii="Calibri" w:hAnsi="Calibri" w:cs="Calibri"/>
                <w:bCs/>
                <w:color w:val="000000"/>
                <w:sz w:val="16"/>
                <w:szCs w:val="16"/>
                <w:lang w:val="en-GB"/>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85C45D"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1CAF53B" w14:textId="77777777" w:rsidR="00D65A05" w:rsidRPr="00E16334"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22EC347" w14:textId="77777777" w:rsidR="00D65A05" w:rsidRPr="00E16334" w:rsidRDefault="00D65A05">
            <w:pPr>
              <w:spacing w:after="0"/>
              <w:rPr>
                <w:sz w:val="20"/>
                <w:szCs w:val="20"/>
                <w:lang w:val="en-GB"/>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7067BC0" w14:textId="77777777" w:rsidR="00D65A05" w:rsidRPr="00E16334" w:rsidRDefault="00D65A05">
            <w:pPr>
              <w:spacing w:after="0"/>
              <w:rPr>
                <w:sz w:val="20"/>
                <w:szCs w:val="20"/>
                <w:lang w:val="en-GB"/>
              </w:rPr>
            </w:pPr>
          </w:p>
        </w:tc>
      </w:tr>
      <w:tr w:rsidR="00D65A05" w:rsidRPr="00E16334" w14:paraId="721D96C6"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0BD64DE"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D3667F"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proofErr w:type="spellStart"/>
            <w:r w:rsidRPr="00E16334">
              <w:rPr>
                <w:rFonts w:ascii="Calibri" w:hAnsi="Calibri" w:cs="Calibri"/>
                <w:color w:val="AEAAAA"/>
                <w:sz w:val="16"/>
                <w:szCs w:val="16"/>
                <w:lang w:val="en-GB"/>
              </w:rPr>
              <w:t>Favors</w:t>
            </w:r>
            <w:proofErr w:type="spellEnd"/>
            <w:r w:rsidRPr="00E16334">
              <w:rPr>
                <w:rFonts w:ascii="Calibri" w:hAnsi="Calibri" w:cs="Calibri"/>
                <w:color w:val="AEAAAA"/>
                <w:sz w:val="16"/>
                <w:szCs w:val="16"/>
                <w:lang w:val="en-GB"/>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100BC7" w14:textId="77777777" w:rsidR="00D65A05" w:rsidRPr="00E16334"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E16334">
              <w:rPr>
                <w:rFonts w:ascii="Calibri" w:hAnsi="Calibri" w:cs="Calibri"/>
                <w:b/>
                <w:bCs/>
                <w:color w:val="BFBFBF" w:themeColor="background1" w:themeShade="BF"/>
                <w:sz w:val="16"/>
                <w:szCs w:val="16"/>
                <w:lang w:val="en-GB"/>
              </w:rPr>
              <w:t xml:space="preserve">Probably </w:t>
            </w:r>
            <w:proofErr w:type="spellStart"/>
            <w:r w:rsidRPr="00E16334">
              <w:rPr>
                <w:rFonts w:ascii="Calibri" w:hAnsi="Calibri" w:cs="Calibri"/>
                <w:b/>
                <w:bCs/>
                <w:color w:val="BFBFBF" w:themeColor="background1" w:themeShade="BF"/>
                <w:sz w:val="16"/>
                <w:szCs w:val="16"/>
                <w:lang w:val="en-GB"/>
              </w:rPr>
              <w:t>favors</w:t>
            </w:r>
            <w:proofErr w:type="spellEnd"/>
            <w:r w:rsidRPr="00E16334">
              <w:rPr>
                <w:rFonts w:ascii="Calibri" w:hAnsi="Calibri" w:cs="Calibri"/>
                <w:b/>
                <w:bCs/>
                <w:color w:val="BFBFBF" w:themeColor="background1" w:themeShade="BF"/>
                <w:sz w:val="16"/>
                <w:szCs w:val="16"/>
                <w:lang w:val="en-GB"/>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A08BA9" w14:textId="77777777" w:rsidR="00D65A05" w:rsidRPr="004B0F89"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4B0F89">
              <w:rPr>
                <w:rFonts w:ascii="Calibri" w:hAnsi="Calibri" w:cs="Calibri"/>
                <w:b/>
                <w:sz w:val="16"/>
                <w:szCs w:val="16"/>
                <w:lang w:val="en-GB"/>
              </w:rPr>
              <w:t xml:space="preserve">Does not </w:t>
            </w:r>
            <w:proofErr w:type="spellStart"/>
            <w:r w:rsidRPr="004B0F89">
              <w:rPr>
                <w:rFonts w:ascii="Calibri" w:hAnsi="Calibri" w:cs="Calibri"/>
                <w:b/>
                <w:sz w:val="16"/>
                <w:szCs w:val="16"/>
                <w:lang w:val="en-GB"/>
              </w:rPr>
              <w:t>favor</w:t>
            </w:r>
            <w:proofErr w:type="spellEnd"/>
            <w:r w:rsidRPr="004B0F89">
              <w:rPr>
                <w:rFonts w:ascii="Calibri" w:hAnsi="Calibri" w:cs="Calibri"/>
                <w:b/>
                <w:sz w:val="16"/>
                <w:szCs w:val="16"/>
                <w:lang w:val="en-GB"/>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1ABF57" w14:textId="77777777" w:rsidR="00D65A05" w:rsidRPr="004B0F89"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4B0F89">
              <w:rPr>
                <w:rFonts w:ascii="Calibri" w:hAnsi="Calibri" w:cs="Calibri"/>
                <w:color w:val="A6A6A6" w:themeColor="background1" w:themeShade="A6"/>
                <w:sz w:val="16"/>
                <w:szCs w:val="16"/>
                <w:lang w:val="en-GB"/>
              </w:rPr>
              <w:t xml:space="preserve">Probably </w:t>
            </w:r>
            <w:proofErr w:type="spellStart"/>
            <w:r w:rsidRPr="004B0F89">
              <w:rPr>
                <w:rFonts w:ascii="Calibri" w:hAnsi="Calibri" w:cs="Calibri"/>
                <w:color w:val="A6A6A6" w:themeColor="background1" w:themeShade="A6"/>
                <w:sz w:val="16"/>
                <w:szCs w:val="16"/>
                <w:lang w:val="en-GB"/>
              </w:rPr>
              <w:t>favors</w:t>
            </w:r>
            <w:proofErr w:type="spellEnd"/>
            <w:r w:rsidRPr="004B0F89">
              <w:rPr>
                <w:rFonts w:ascii="Calibri" w:hAnsi="Calibri" w:cs="Calibri"/>
                <w:color w:val="A6A6A6" w:themeColor="background1" w:themeShade="A6"/>
                <w:sz w:val="16"/>
                <w:szCs w:val="16"/>
                <w:lang w:val="en-GB"/>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2B4A7F"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proofErr w:type="spellStart"/>
            <w:r w:rsidRPr="00E16334">
              <w:rPr>
                <w:rFonts w:ascii="Calibri" w:hAnsi="Calibri" w:cs="Calibri"/>
                <w:color w:val="AEAAAA"/>
                <w:sz w:val="16"/>
                <w:szCs w:val="16"/>
                <w:lang w:val="en-GB"/>
              </w:rPr>
              <w:t>Favors</w:t>
            </w:r>
            <w:proofErr w:type="spellEnd"/>
            <w:r w:rsidRPr="00E16334">
              <w:rPr>
                <w:rFonts w:ascii="Calibri" w:hAnsi="Calibri" w:cs="Calibri"/>
                <w:color w:val="AEAAAA"/>
                <w:sz w:val="16"/>
                <w:szCs w:val="16"/>
                <w:lang w:val="en-GB"/>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D58E1A" w14:textId="77777777" w:rsidR="00D65A05" w:rsidRPr="00E16334"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E16334">
              <w:rPr>
                <w:rFonts w:ascii="Calibri" w:hAnsi="Calibri" w:cs="Calibri"/>
                <w:b/>
                <w:color w:val="D9D9D9" w:themeColor="background1" w:themeShade="D9"/>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B95C7A"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Don't know</w:t>
            </w:r>
          </w:p>
        </w:tc>
      </w:tr>
      <w:tr w:rsidR="00D65A05" w:rsidRPr="00E16334" w14:paraId="30595E73"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42E1DB1"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360191"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E6F1AA"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D1E65E"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BFBFBF" w:themeColor="background1" w:themeShade="BF"/>
                <w:sz w:val="16"/>
                <w:szCs w:val="16"/>
                <w:lang w:val="en-GB"/>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7F754C"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C3B396"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CD4635"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0B0205" w14:textId="77777777" w:rsidR="00D65A05" w:rsidRPr="00E16334"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E16334">
              <w:rPr>
                <w:rFonts w:ascii="Calibri" w:hAnsi="Calibri" w:cs="Calibri"/>
                <w:b/>
                <w:bCs/>
                <w:sz w:val="16"/>
                <w:szCs w:val="16"/>
                <w:lang w:val="en-GB"/>
              </w:rPr>
              <w:t>Don't know</w:t>
            </w:r>
          </w:p>
        </w:tc>
      </w:tr>
      <w:tr w:rsidR="00D65A05" w:rsidRPr="00E16334" w14:paraId="43B1A060"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F892A15"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204C54"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1D3783"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E78650"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18904A"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B644FEF" w14:textId="77777777" w:rsidR="00D65A05" w:rsidRPr="00E16334"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25B50A0" w14:textId="77777777" w:rsidR="00D65A05" w:rsidRPr="00E16334" w:rsidRDefault="00D65A05">
            <w:pPr>
              <w:spacing w:after="0"/>
              <w:rPr>
                <w:sz w:val="20"/>
                <w:szCs w:val="20"/>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30EAEE" w14:textId="77777777" w:rsidR="00D65A05" w:rsidRPr="00E16334"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E16334">
              <w:rPr>
                <w:rFonts w:ascii="Calibri" w:hAnsi="Calibri" w:cs="Calibri"/>
                <w:b/>
                <w:bCs/>
                <w:color w:val="000000"/>
                <w:sz w:val="16"/>
                <w:szCs w:val="16"/>
                <w:lang w:val="en-GB"/>
              </w:rPr>
              <w:t>No included studies</w:t>
            </w:r>
          </w:p>
        </w:tc>
      </w:tr>
      <w:tr w:rsidR="00D65A05" w:rsidRPr="00E16334" w14:paraId="0D01F5DE"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0625CA4"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88CA49"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proofErr w:type="spellStart"/>
            <w:r w:rsidRPr="00E16334">
              <w:rPr>
                <w:rFonts w:ascii="Calibri" w:hAnsi="Calibri" w:cs="Calibri"/>
                <w:color w:val="AEAAAA"/>
                <w:sz w:val="16"/>
                <w:szCs w:val="16"/>
                <w:lang w:val="en-GB"/>
              </w:rPr>
              <w:t>Favors</w:t>
            </w:r>
            <w:proofErr w:type="spellEnd"/>
            <w:r w:rsidRPr="00E16334">
              <w:rPr>
                <w:rFonts w:ascii="Calibri" w:hAnsi="Calibri" w:cs="Calibri"/>
                <w:color w:val="AEAAAA"/>
                <w:sz w:val="16"/>
                <w:szCs w:val="16"/>
                <w:lang w:val="en-GB"/>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C509AB"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 xml:space="preserve">Probably </w:t>
            </w:r>
            <w:proofErr w:type="spellStart"/>
            <w:r w:rsidRPr="00E16334">
              <w:rPr>
                <w:rFonts w:ascii="Calibri" w:hAnsi="Calibri" w:cs="Calibri"/>
                <w:color w:val="AEAAAA"/>
                <w:sz w:val="16"/>
                <w:szCs w:val="16"/>
                <w:lang w:val="en-GB"/>
              </w:rPr>
              <w:t>favors</w:t>
            </w:r>
            <w:proofErr w:type="spellEnd"/>
            <w:r w:rsidRPr="00E16334">
              <w:rPr>
                <w:rFonts w:ascii="Calibri" w:hAnsi="Calibri" w:cs="Calibri"/>
                <w:color w:val="AEAAAA"/>
                <w:sz w:val="16"/>
                <w:szCs w:val="16"/>
                <w:lang w:val="en-GB"/>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10B2F8"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 xml:space="preserve">Does not </w:t>
            </w:r>
            <w:proofErr w:type="spellStart"/>
            <w:r w:rsidRPr="00E16334">
              <w:rPr>
                <w:rFonts w:ascii="Calibri" w:hAnsi="Calibri" w:cs="Calibri"/>
                <w:color w:val="AEAAAA"/>
                <w:sz w:val="16"/>
                <w:szCs w:val="16"/>
                <w:lang w:val="en-GB"/>
              </w:rPr>
              <w:t>favor</w:t>
            </w:r>
            <w:proofErr w:type="spellEnd"/>
            <w:r w:rsidRPr="00E16334">
              <w:rPr>
                <w:rFonts w:ascii="Calibri" w:hAnsi="Calibri" w:cs="Calibri"/>
                <w:color w:val="AEAAAA"/>
                <w:sz w:val="16"/>
                <w:szCs w:val="16"/>
                <w:lang w:val="en-GB"/>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AEC9BC"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 xml:space="preserve">Probably </w:t>
            </w:r>
            <w:proofErr w:type="spellStart"/>
            <w:r w:rsidRPr="00E16334">
              <w:rPr>
                <w:rFonts w:ascii="Calibri" w:hAnsi="Calibri" w:cs="Calibri"/>
                <w:color w:val="AEAAAA"/>
                <w:sz w:val="16"/>
                <w:szCs w:val="16"/>
                <w:lang w:val="en-GB"/>
              </w:rPr>
              <w:t>favors</w:t>
            </w:r>
            <w:proofErr w:type="spellEnd"/>
            <w:r w:rsidRPr="00E16334">
              <w:rPr>
                <w:rFonts w:ascii="Calibri" w:hAnsi="Calibri" w:cs="Calibri"/>
                <w:color w:val="AEAAAA"/>
                <w:sz w:val="16"/>
                <w:szCs w:val="16"/>
                <w:lang w:val="en-GB"/>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7DEBAA"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proofErr w:type="spellStart"/>
            <w:r w:rsidRPr="00E16334">
              <w:rPr>
                <w:rFonts w:ascii="Calibri" w:hAnsi="Calibri" w:cs="Calibri"/>
                <w:color w:val="AEAAAA"/>
                <w:sz w:val="16"/>
                <w:szCs w:val="16"/>
                <w:lang w:val="en-GB"/>
              </w:rPr>
              <w:t>Favors</w:t>
            </w:r>
            <w:proofErr w:type="spellEnd"/>
            <w:r w:rsidRPr="00E16334">
              <w:rPr>
                <w:rFonts w:ascii="Calibri" w:hAnsi="Calibri" w:cs="Calibri"/>
                <w:color w:val="AEAAAA"/>
                <w:sz w:val="16"/>
                <w:szCs w:val="16"/>
                <w:lang w:val="en-GB"/>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C6C5B4"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9B686D" w14:textId="77777777" w:rsidR="00D65A05" w:rsidRPr="00E16334"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E16334">
              <w:rPr>
                <w:rFonts w:ascii="Calibri" w:hAnsi="Calibri" w:cs="Calibri"/>
                <w:b/>
                <w:bCs/>
                <w:color w:val="000000"/>
                <w:sz w:val="16"/>
                <w:szCs w:val="16"/>
                <w:lang w:val="en-GB"/>
              </w:rPr>
              <w:t>No included studies</w:t>
            </w:r>
          </w:p>
        </w:tc>
      </w:tr>
      <w:tr w:rsidR="00D65A05" w:rsidRPr="00E16334" w14:paraId="67C6E061"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F41F814"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D6D41C"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93FC88" w14:textId="77777777" w:rsidR="00D65A05" w:rsidRPr="0014230F"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14230F">
              <w:rPr>
                <w:rFonts w:ascii="Calibri" w:hAnsi="Calibri" w:cs="Calibri"/>
                <w:b/>
                <w:sz w:val="16"/>
                <w:szCs w:val="16"/>
                <w:lang w:val="en-GB"/>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4BB663" w14:textId="77777777" w:rsidR="00D65A05" w:rsidRPr="0014230F"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14230F">
              <w:rPr>
                <w:rFonts w:ascii="Calibri" w:hAnsi="Calibri" w:cs="Calibri"/>
                <w:color w:val="A6A6A6" w:themeColor="background1" w:themeShade="A6"/>
                <w:sz w:val="16"/>
                <w:szCs w:val="16"/>
                <w:lang w:val="en-GB"/>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A0CAA9"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8B6EF1"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2BDA36"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5F081B" w14:textId="77777777" w:rsidR="00D65A05" w:rsidRPr="00E16334"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E16334">
              <w:rPr>
                <w:rFonts w:ascii="Calibri" w:hAnsi="Calibri" w:cs="Calibri"/>
                <w:b/>
                <w:bCs/>
                <w:color w:val="D9D9D9" w:themeColor="background1" w:themeShade="D9"/>
                <w:sz w:val="16"/>
                <w:szCs w:val="16"/>
                <w:lang w:val="en-GB"/>
              </w:rPr>
              <w:t>Don't know</w:t>
            </w:r>
          </w:p>
        </w:tc>
      </w:tr>
      <w:tr w:rsidR="00D65A05" w:rsidRPr="00E16334" w14:paraId="025F837A"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39ACAA5"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5CFADF"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114289"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324F9E" w14:textId="77777777" w:rsidR="00D65A05" w:rsidRPr="00E16334"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E16334">
              <w:rPr>
                <w:rFonts w:ascii="Calibri" w:hAnsi="Calibri" w:cs="Calibri"/>
                <w:b/>
                <w:bCs/>
                <w:color w:val="000000"/>
                <w:sz w:val="16"/>
                <w:szCs w:val="16"/>
                <w:lang w:val="en-GB"/>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25560A"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36277DB" w14:textId="77777777" w:rsidR="00D65A05" w:rsidRPr="00E16334"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9CC534"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464204"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Don't know</w:t>
            </w:r>
          </w:p>
        </w:tc>
      </w:tr>
      <w:tr w:rsidR="00D65A05" w:rsidRPr="00E16334" w14:paraId="5EADD087"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54381A4"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D12B67"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7AC916"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813372" w14:textId="77777777" w:rsidR="00D65A05" w:rsidRPr="00E16334"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E16334">
              <w:rPr>
                <w:rFonts w:ascii="Calibri" w:hAnsi="Calibri" w:cs="Calibri"/>
                <w:b/>
                <w:bCs/>
                <w:color w:val="000000"/>
                <w:sz w:val="16"/>
                <w:szCs w:val="16"/>
                <w:lang w:val="en-GB"/>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9F902D"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06B009D" w14:textId="77777777" w:rsidR="00D65A05" w:rsidRPr="00E16334"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036106"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AE02C9"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Don't know</w:t>
            </w:r>
          </w:p>
        </w:tc>
      </w:tr>
    </w:tbl>
    <w:p w14:paraId="567F218B" w14:textId="4BA56530" w:rsidR="000526C3" w:rsidRPr="00E16334" w:rsidRDefault="00045AFF">
      <w:pPr>
        <w:pStyle w:val="Heading1"/>
        <w:spacing w:after="20" w:afterAutospacing="0"/>
        <w:divId w:val="1023363082"/>
        <w:rPr>
          <w:rFonts w:ascii="Calibri" w:eastAsia="Times New Roman" w:hAnsi="Calibri" w:cs="Calibri"/>
          <w:caps/>
          <w:color w:val="000000"/>
          <w:sz w:val="30"/>
          <w:szCs w:val="30"/>
          <w:lang w:val="en-GB"/>
        </w:rPr>
      </w:pPr>
      <w:r w:rsidRPr="00E16334">
        <w:rPr>
          <w:rFonts w:ascii="Calibri" w:eastAsia="Times New Roman" w:hAnsi="Calibri" w:cs="Calibri"/>
          <w:caps/>
          <w:color w:val="000000"/>
          <w:sz w:val="30"/>
          <w:szCs w:val="30"/>
          <w:lang w:val="en-GB"/>
        </w:rPr>
        <w:t>Type of recommendation</w:t>
      </w: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2884"/>
        <w:gridCol w:w="2883"/>
        <w:gridCol w:w="2883"/>
        <w:gridCol w:w="2883"/>
        <w:gridCol w:w="2883"/>
      </w:tblGrid>
      <w:tr w:rsidR="000526C3" w:rsidRPr="00E16334" w14:paraId="394DC68C" w14:textId="77777777" w:rsidTr="003E7CE0">
        <w:tc>
          <w:tcPr>
            <w:tcW w:w="1000" w:type="pct"/>
            <w:tcMar>
              <w:top w:w="75" w:type="dxa"/>
              <w:left w:w="0" w:type="dxa"/>
              <w:bottom w:w="0" w:type="dxa"/>
              <w:right w:w="0" w:type="dxa"/>
            </w:tcMar>
            <w:hideMark/>
          </w:tcPr>
          <w:p w14:paraId="6636BF6A" w14:textId="77777777" w:rsidR="000526C3" w:rsidRPr="00E16334" w:rsidRDefault="00045AFF">
            <w:pPr>
              <w:pStyle w:val="NormalWeb"/>
              <w:spacing w:before="0" w:beforeAutospacing="0" w:after="0" w:afterAutospacing="0"/>
              <w:jc w:val="center"/>
              <w:rPr>
                <w:rFonts w:ascii="Calibri" w:hAnsi="Calibri" w:cs="Calibri"/>
                <w:color w:val="000000"/>
                <w:sz w:val="16"/>
                <w:szCs w:val="16"/>
                <w:lang w:val="en-GB"/>
              </w:rPr>
            </w:pPr>
            <w:r w:rsidRPr="00E16334">
              <w:rPr>
                <w:rFonts w:ascii="Calibri" w:hAnsi="Calibri" w:cs="Calibri"/>
                <w:color w:val="000000"/>
                <w:sz w:val="16"/>
                <w:szCs w:val="16"/>
                <w:lang w:val="en-GB"/>
              </w:rPr>
              <w:t>Strong recommendation against the intervention</w:t>
            </w:r>
          </w:p>
        </w:tc>
        <w:tc>
          <w:tcPr>
            <w:tcW w:w="1000" w:type="pct"/>
            <w:tcBorders>
              <w:top w:val="single" w:sz="6" w:space="0" w:color="000000"/>
              <w:bottom w:val="nil"/>
            </w:tcBorders>
            <w:shd w:val="clear" w:color="auto" w:fill="auto"/>
            <w:tcMar>
              <w:top w:w="75" w:type="dxa"/>
              <w:left w:w="0" w:type="dxa"/>
              <w:bottom w:w="0" w:type="dxa"/>
              <w:right w:w="0" w:type="dxa"/>
            </w:tcMar>
            <w:hideMark/>
          </w:tcPr>
          <w:p w14:paraId="5D5A3141" w14:textId="77777777" w:rsidR="000526C3" w:rsidRPr="00DA1C21" w:rsidRDefault="00045AFF">
            <w:pPr>
              <w:pStyle w:val="NormalWeb"/>
              <w:spacing w:before="0" w:beforeAutospacing="0" w:after="0" w:afterAutospacing="0"/>
              <w:jc w:val="center"/>
              <w:rPr>
                <w:rFonts w:ascii="Calibri" w:hAnsi="Calibri" w:cs="Calibri"/>
                <w:b/>
                <w:bCs/>
                <w:color w:val="FFFFFF"/>
                <w:sz w:val="16"/>
                <w:szCs w:val="16"/>
                <w:lang w:val="en-GB"/>
              </w:rPr>
            </w:pPr>
            <w:r w:rsidRPr="00DA1C21">
              <w:rPr>
                <w:rFonts w:ascii="Calibri" w:hAnsi="Calibri" w:cs="Calibri"/>
                <w:b/>
                <w:bCs/>
                <w:color w:val="000000" w:themeColor="text1"/>
                <w:sz w:val="16"/>
                <w:szCs w:val="16"/>
                <w:lang w:val="en-GB"/>
              </w:rPr>
              <w:t>Conditional recommendation against the intervention</w:t>
            </w:r>
          </w:p>
        </w:tc>
        <w:tc>
          <w:tcPr>
            <w:tcW w:w="1000" w:type="pct"/>
            <w:tcMar>
              <w:top w:w="75" w:type="dxa"/>
              <w:left w:w="0" w:type="dxa"/>
              <w:bottom w:w="0" w:type="dxa"/>
              <w:right w:w="0" w:type="dxa"/>
            </w:tcMar>
            <w:hideMark/>
          </w:tcPr>
          <w:p w14:paraId="68206C18" w14:textId="77777777" w:rsidR="000526C3" w:rsidRPr="00E16334" w:rsidRDefault="00045AFF">
            <w:pPr>
              <w:pStyle w:val="NormalWeb"/>
              <w:spacing w:before="0" w:beforeAutospacing="0" w:after="0" w:afterAutospacing="0"/>
              <w:jc w:val="center"/>
              <w:rPr>
                <w:rFonts w:ascii="Calibri" w:hAnsi="Calibri" w:cs="Calibri"/>
                <w:color w:val="000000"/>
                <w:sz w:val="16"/>
                <w:szCs w:val="16"/>
                <w:lang w:val="en-GB"/>
              </w:rPr>
            </w:pPr>
            <w:r w:rsidRPr="00E16334">
              <w:rPr>
                <w:rFonts w:ascii="Calibri" w:hAnsi="Calibri" w:cs="Calibri"/>
                <w:color w:val="000000"/>
                <w:sz w:val="16"/>
                <w:szCs w:val="16"/>
                <w:lang w:val="en-GB"/>
              </w:rPr>
              <w:t>Conditional recommendation for either the intervention or the comparison</w:t>
            </w:r>
          </w:p>
        </w:tc>
        <w:tc>
          <w:tcPr>
            <w:tcW w:w="1000" w:type="pct"/>
            <w:tcBorders>
              <w:bottom w:val="nil"/>
            </w:tcBorders>
            <w:shd w:val="clear" w:color="auto" w:fill="auto"/>
            <w:tcMar>
              <w:top w:w="75" w:type="dxa"/>
              <w:left w:w="0" w:type="dxa"/>
              <w:bottom w:w="0" w:type="dxa"/>
              <w:right w:w="0" w:type="dxa"/>
            </w:tcMar>
            <w:hideMark/>
          </w:tcPr>
          <w:p w14:paraId="3EDFBA9F" w14:textId="77777777" w:rsidR="000526C3" w:rsidRPr="00DA1C21" w:rsidRDefault="00045AFF">
            <w:pPr>
              <w:pStyle w:val="NormalWeb"/>
              <w:spacing w:before="0" w:beforeAutospacing="0" w:after="0" w:afterAutospacing="0"/>
              <w:jc w:val="center"/>
              <w:rPr>
                <w:rFonts w:ascii="Calibri" w:hAnsi="Calibri" w:cs="Calibri"/>
                <w:color w:val="000000"/>
                <w:sz w:val="16"/>
                <w:szCs w:val="16"/>
                <w:lang w:val="en-GB"/>
              </w:rPr>
            </w:pPr>
            <w:r w:rsidRPr="00DA1C21">
              <w:rPr>
                <w:rFonts w:ascii="Calibri" w:hAnsi="Calibri" w:cs="Calibri"/>
                <w:color w:val="000000"/>
                <w:sz w:val="16"/>
                <w:szCs w:val="16"/>
                <w:lang w:val="en-GB"/>
              </w:rPr>
              <w:t>Conditional recommendation for the intervention</w:t>
            </w:r>
          </w:p>
        </w:tc>
        <w:tc>
          <w:tcPr>
            <w:tcW w:w="1000" w:type="pct"/>
            <w:tcMar>
              <w:top w:w="75" w:type="dxa"/>
              <w:left w:w="0" w:type="dxa"/>
              <w:bottom w:w="0" w:type="dxa"/>
              <w:right w:w="0" w:type="dxa"/>
            </w:tcMar>
            <w:hideMark/>
          </w:tcPr>
          <w:p w14:paraId="280740CD" w14:textId="77777777" w:rsidR="000526C3" w:rsidRPr="00E16334" w:rsidRDefault="00045AFF">
            <w:pPr>
              <w:pStyle w:val="NormalWeb"/>
              <w:spacing w:before="0" w:beforeAutospacing="0" w:after="0" w:afterAutospacing="0"/>
              <w:jc w:val="center"/>
              <w:rPr>
                <w:rFonts w:ascii="Calibri" w:hAnsi="Calibri" w:cs="Calibri"/>
                <w:color w:val="000000"/>
                <w:sz w:val="16"/>
                <w:szCs w:val="16"/>
                <w:lang w:val="en-GB"/>
              </w:rPr>
            </w:pPr>
            <w:r w:rsidRPr="00E16334">
              <w:rPr>
                <w:rFonts w:ascii="Calibri" w:hAnsi="Calibri" w:cs="Calibri"/>
                <w:color w:val="000000"/>
                <w:sz w:val="16"/>
                <w:szCs w:val="16"/>
                <w:lang w:val="en-GB"/>
              </w:rPr>
              <w:t>Strong recommendation for the intervention</w:t>
            </w:r>
          </w:p>
        </w:tc>
      </w:tr>
      <w:tr w:rsidR="000526C3" w:rsidRPr="00E16334" w14:paraId="0723B9D0" w14:textId="77777777" w:rsidTr="003E7CE0">
        <w:trPr>
          <w:trHeight w:val="146"/>
        </w:trPr>
        <w:tc>
          <w:tcPr>
            <w:tcW w:w="1000" w:type="pct"/>
            <w:tcMar>
              <w:top w:w="0" w:type="dxa"/>
              <w:left w:w="0" w:type="dxa"/>
              <w:bottom w:w="75" w:type="dxa"/>
              <w:right w:w="0" w:type="dxa"/>
            </w:tcMar>
            <w:hideMark/>
          </w:tcPr>
          <w:p w14:paraId="77C6CD09" w14:textId="17E44007" w:rsidR="000526C3" w:rsidRPr="00E16334" w:rsidRDefault="00045AFF">
            <w:pPr>
              <w:pStyle w:val="marker"/>
              <w:spacing w:before="0" w:beforeAutospacing="0" w:after="0" w:afterAutospacing="0"/>
              <w:jc w:val="center"/>
              <w:rPr>
                <w:color w:val="000000"/>
                <w:lang w:val="en-GB"/>
              </w:rPr>
            </w:pPr>
            <w:r w:rsidRPr="00E16334">
              <w:rPr>
                <w:color w:val="000000"/>
                <w:lang w:val="en-GB"/>
              </w:rPr>
              <w:t xml:space="preserve">○ </w:t>
            </w:r>
          </w:p>
        </w:tc>
        <w:tc>
          <w:tcPr>
            <w:tcW w:w="1000" w:type="pct"/>
            <w:tcBorders>
              <w:top w:val="nil"/>
              <w:bottom w:val="single" w:sz="6" w:space="0" w:color="000000"/>
            </w:tcBorders>
            <w:shd w:val="clear" w:color="auto" w:fill="auto"/>
            <w:tcMar>
              <w:top w:w="0" w:type="dxa"/>
              <w:left w:w="0" w:type="dxa"/>
              <w:bottom w:w="75" w:type="dxa"/>
              <w:right w:w="0" w:type="dxa"/>
            </w:tcMar>
            <w:hideMark/>
          </w:tcPr>
          <w:p w14:paraId="20B4CCDB" w14:textId="59F0281B" w:rsidR="000526C3" w:rsidRPr="00E16334" w:rsidRDefault="00DA1C21" w:rsidP="00DA1C21">
            <w:pPr>
              <w:pStyle w:val="marker"/>
              <w:spacing w:before="0" w:beforeAutospacing="0" w:after="0" w:afterAutospacing="0"/>
              <w:jc w:val="center"/>
              <w:rPr>
                <w:b/>
                <w:bCs/>
                <w:color w:val="FFFFFF"/>
                <w:sz w:val="16"/>
                <w:szCs w:val="16"/>
                <w:lang w:val="en-GB"/>
              </w:rPr>
            </w:pPr>
            <w:r w:rsidRPr="00E16334">
              <w:rPr>
                <w:rStyle w:val="checked-marker"/>
                <w:rFonts w:ascii="Calibri" w:eastAsia="Times New Roman" w:hAnsi="Calibri" w:cs="Calibri"/>
                <w:sz w:val="16"/>
                <w:szCs w:val="16"/>
                <w:lang w:val="en-GB"/>
              </w:rPr>
              <w:t>●</w:t>
            </w:r>
          </w:p>
        </w:tc>
        <w:tc>
          <w:tcPr>
            <w:tcW w:w="1000" w:type="pct"/>
            <w:tcMar>
              <w:top w:w="0" w:type="dxa"/>
              <w:left w:w="0" w:type="dxa"/>
              <w:bottom w:w="75" w:type="dxa"/>
              <w:right w:w="0" w:type="dxa"/>
            </w:tcMar>
            <w:hideMark/>
          </w:tcPr>
          <w:p w14:paraId="5323A754" w14:textId="374F4B47" w:rsidR="000526C3" w:rsidRPr="00E16334" w:rsidRDefault="0094121A">
            <w:pPr>
              <w:pStyle w:val="marker"/>
              <w:spacing w:before="0" w:beforeAutospacing="0" w:after="0" w:afterAutospacing="0"/>
              <w:jc w:val="center"/>
              <w:rPr>
                <w:color w:val="000000"/>
                <w:lang w:val="en-GB"/>
              </w:rPr>
            </w:pPr>
            <w:r w:rsidRPr="00E16334">
              <w:rPr>
                <w:color w:val="000000"/>
                <w:lang w:val="en-GB"/>
              </w:rPr>
              <w:t>○</w:t>
            </w:r>
          </w:p>
        </w:tc>
        <w:tc>
          <w:tcPr>
            <w:tcW w:w="1000" w:type="pct"/>
            <w:tcBorders>
              <w:top w:val="nil"/>
              <w:bottom w:val="single" w:sz="6" w:space="0" w:color="000000"/>
            </w:tcBorders>
            <w:shd w:val="clear" w:color="auto" w:fill="auto"/>
            <w:tcMar>
              <w:top w:w="0" w:type="dxa"/>
              <w:left w:w="0" w:type="dxa"/>
              <w:bottom w:w="75" w:type="dxa"/>
              <w:right w:w="0" w:type="dxa"/>
            </w:tcMar>
            <w:hideMark/>
          </w:tcPr>
          <w:p w14:paraId="19D71D15" w14:textId="56B21DC0" w:rsidR="000526C3" w:rsidRPr="00E16334" w:rsidRDefault="00DA1C21" w:rsidP="00DA1C21">
            <w:pPr>
              <w:pStyle w:val="marker"/>
              <w:spacing w:before="0" w:beforeAutospacing="0" w:after="0" w:afterAutospacing="0"/>
              <w:jc w:val="center"/>
              <w:rPr>
                <w:color w:val="000000"/>
                <w:lang w:val="en-GB"/>
              </w:rPr>
            </w:pPr>
            <w:r w:rsidRPr="00E16334">
              <w:rPr>
                <w:color w:val="000000"/>
                <w:lang w:val="en-GB"/>
              </w:rPr>
              <w:t>○</w:t>
            </w:r>
            <w:r w:rsidR="00045AFF" w:rsidRPr="00E16334">
              <w:rPr>
                <w:color w:val="000000"/>
                <w:lang w:val="en-GB"/>
              </w:rPr>
              <w:t xml:space="preserve"> </w:t>
            </w:r>
          </w:p>
        </w:tc>
        <w:tc>
          <w:tcPr>
            <w:tcW w:w="1000" w:type="pct"/>
            <w:tcMar>
              <w:top w:w="0" w:type="dxa"/>
              <w:left w:w="0" w:type="dxa"/>
              <w:bottom w:w="75" w:type="dxa"/>
              <w:right w:w="0" w:type="dxa"/>
            </w:tcMar>
            <w:hideMark/>
          </w:tcPr>
          <w:p w14:paraId="6C8360C1" w14:textId="77777777" w:rsidR="000526C3" w:rsidRPr="00E16334" w:rsidRDefault="00045AFF">
            <w:pPr>
              <w:pStyle w:val="marker"/>
              <w:spacing w:before="0" w:beforeAutospacing="0" w:after="0" w:afterAutospacing="0"/>
              <w:jc w:val="center"/>
              <w:rPr>
                <w:color w:val="000000"/>
                <w:lang w:val="en-GB"/>
              </w:rPr>
            </w:pPr>
            <w:r w:rsidRPr="00E16334">
              <w:rPr>
                <w:color w:val="000000"/>
                <w:lang w:val="en-GB"/>
              </w:rPr>
              <w:t xml:space="preserve">○ </w:t>
            </w:r>
          </w:p>
        </w:tc>
      </w:tr>
    </w:tbl>
    <w:p w14:paraId="009C110C" w14:textId="77777777" w:rsidR="000526C3" w:rsidRPr="00E16334" w:rsidRDefault="000526C3">
      <w:pPr>
        <w:divId w:val="1708216111"/>
        <w:rPr>
          <w:rFonts w:ascii="Calibri" w:eastAsia="Times New Roman" w:hAnsi="Calibri" w:cs="Calibri"/>
          <w:color w:val="000000"/>
          <w:sz w:val="16"/>
          <w:szCs w:val="16"/>
          <w:lang w:val="en-GB"/>
        </w:rPr>
      </w:pPr>
    </w:p>
    <w:p w14:paraId="1449BFA6" w14:textId="77777777" w:rsidR="00C40CDA" w:rsidRDefault="00C40CDA">
      <w:pPr>
        <w:rPr>
          <w:rFonts w:ascii="Calibri" w:eastAsia="Times New Roman" w:hAnsi="Calibri" w:cs="Calibri"/>
          <w:b/>
          <w:bCs/>
          <w:caps/>
          <w:color w:val="000000"/>
          <w:kern w:val="36"/>
          <w:sz w:val="30"/>
          <w:szCs w:val="30"/>
          <w:lang w:val="en-GB"/>
        </w:rPr>
      </w:pPr>
      <w:r>
        <w:rPr>
          <w:rFonts w:ascii="Calibri" w:eastAsia="Times New Roman" w:hAnsi="Calibri" w:cs="Calibri"/>
          <w:caps/>
          <w:color w:val="000000"/>
          <w:sz w:val="30"/>
          <w:szCs w:val="30"/>
          <w:lang w:val="en-GB"/>
        </w:rPr>
        <w:br w:type="page"/>
      </w:r>
    </w:p>
    <w:p w14:paraId="7E469A79" w14:textId="25504A93" w:rsidR="000526C3" w:rsidRPr="00E16334" w:rsidRDefault="00045AFF">
      <w:pPr>
        <w:pStyle w:val="Heading1"/>
        <w:spacing w:after="20" w:afterAutospacing="0"/>
        <w:rPr>
          <w:rFonts w:ascii="Calibri" w:eastAsia="Times New Roman" w:hAnsi="Calibri" w:cs="Calibri"/>
          <w:caps/>
          <w:color w:val="000000"/>
          <w:sz w:val="30"/>
          <w:szCs w:val="30"/>
          <w:lang w:val="en-GB"/>
        </w:rPr>
      </w:pPr>
      <w:r w:rsidRPr="00E16334">
        <w:rPr>
          <w:rFonts w:ascii="Calibri" w:eastAsia="Times New Roman" w:hAnsi="Calibri" w:cs="Calibri"/>
          <w:caps/>
          <w:color w:val="000000"/>
          <w:sz w:val="30"/>
          <w:szCs w:val="30"/>
          <w:lang w:val="en-GB"/>
        </w:rPr>
        <w:lastRenderedPageBreak/>
        <w:t>Conclusions</w:t>
      </w: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0526C3" w:rsidRPr="00E16334" w14:paraId="4132F34D" w14:textId="77777777">
        <w:tc>
          <w:tcPr>
            <w:tcW w:w="0" w:type="auto"/>
            <w:shd w:val="clear" w:color="auto" w:fill="2E74B5"/>
            <w:tcMar>
              <w:top w:w="75" w:type="dxa"/>
              <w:left w:w="75" w:type="dxa"/>
              <w:bottom w:w="75" w:type="dxa"/>
              <w:right w:w="75" w:type="dxa"/>
            </w:tcMar>
            <w:hideMark/>
          </w:tcPr>
          <w:p w14:paraId="75A11F19" w14:textId="33034484" w:rsidR="000526C3" w:rsidRPr="00E16334" w:rsidRDefault="00045AFF">
            <w:pPr>
              <w:pStyle w:val="Heading2"/>
              <w:spacing w:before="0" w:beforeAutospacing="0" w:after="0" w:afterAutospacing="0"/>
              <w:rPr>
                <w:rFonts w:ascii="Calibri" w:eastAsia="Times New Roman" w:hAnsi="Calibri" w:cs="Calibri"/>
                <w:color w:val="FFFFFF"/>
                <w:sz w:val="26"/>
                <w:szCs w:val="26"/>
                <w:lang w:val="en-GB"/>
              </w:rPr>
            </w:pPr>
            <w:r w:rsidRPr="00E16334">
              <w:rPr>
                <w:rFonts w:ascii="Calibri" w:eastAsia="Times New Roman" w:hAnsi="Calibri" w:cs="Calibri"/>
                <w:color w:val="FFFFFF" w:themeColor="background1"/>
                <w:sz w:val="26"/>
                <w:szCs w:val="26"/>
                <w:lang w:val="en-GB"/>
              </w:rPr>
              <w:t>Recommendation</w:t>
            </w:r>
          </w:p>
        </w:tc>
      </w:tr>
      <w:tr w:rsidR="000526C3" w:rsidRPr="00E16334" w14:paraId="1EC8105E" w14:textId="77777777">
        <w:trPr>
          <w:trHeight w:val="1080"/>
        </w:trPr>
        <w:tc>
          <w:tcPr>
            <w:tcW w:w="0" w:type="auto"/>
            <w:tcMar>
              <w:top w:w="75" w:type="dxa"/>
              <w:left w:w="75" w:type="dxa"/>
              <w:bottom w:w="75" w:type="dxa"/>
              <w:right w:w="75" w:type="dxa"/>
            </w:tcMar>
            <w:hideMark/>
          </w:tcPr>
          <w:p w14:paraId="2A0862EE" w14:textId="577B7D45" w:rsidR="00605AAE" w:rsidRPr="003A41F0" w:rsidRDefault="00937D33" w:rsidP="00DA1C21">
            <w:pPr>
              <w:rPr>
                <w:rFonts w:ascii="Calibri" w:eastAsia="Times New Roman" w:hAnsi="Calibri" w:cs="Calibri"/>
                <w:b/>
                <w:sz w:val="20"/>
                <w:szCs w:val="16"/>
                <w:lang w:val="en-GB"/>
              </w:rPr>
            </w:pPr>
            <w:r w:rsidRPr="00E16334">
              <w:rPr>
                <w:rFonts w:ascii="Calibri" w:eastAsia="Times New Roman" w:hAnsi="Calibri" w:cs="Calibri"/>
                <w:b/>
                <w:sz w:val="20"/>
                <w:szCs w:val="16"/>
                <w:lang w:val="en-GB"/>
              </w:rPr>
              <w:t xml:space="preserve">We suggest </w:t>
            </w:r>
            <w:r w:rsidR="00DA1C21">
              <w:rPr>
                <w:rFonts w:ascii="Calibri" w:eastAsia="Times New Roman" w:hAnsi="Calibri" w:cs="Calibri"/>
                <w:b/>
                <w:sz w:val="20"/>
                <w:szCs w:val="16"/>
                <w:lang w:val="en-GB"/>
              </w:rPr>
              <w:t xml:space="preserve">against </w:t>
            </w:r>
            <w:r w:rsidR="0094121A" w:rsidRPr="00E16334">
              <w:rPr>
                <w:rFonts w:ascii="Calibri" w:eastAsia="Times New Roman" w:hAnsi="Calibri" w:cs="Calibri"/>
                <w:b/>
                <w:sz w:val="20"/>
                <w:szCs w:val="16"/>
                <w:lang w:val="en-GB"/>
              </w:rPr>
              <w:t xml:space="preserve">using </w:t>
            </w:r>
            <w:r w:rsidR="00233A7A">
              <w:rPr>
                <w:rFonts w:ascii="Calibri" w:eastAsia="Times New Roman" w:hAnsi="Calibri" w:cs="Calibri"/>
                <w:b/>
                <w:sz w:val="20"/>
                <w:szCs w:val="16"/>
                <w:lang w:val="en-GB"/>
              </w:rPr>
              <w:t>S-</w:t>
            </w:r>
            <w:r w:rsidR="00DA1C21">
              <w:rPr>
                <w:rFonts w:ascii="Calibri" w:eastAsia="Times New Roman" w:hAnsi="Calibri" w:cs="Calibri"/>
                <w:b/>
                <w:sz w:val="20"/>
                <w:szCs w:val="16"/>
                <w:lang w:val="en-GB"/>
              </w:rPr>
              <w:t>100B</w:t>
            </w:r>
            <w:r w:rsidR="00E16334">
              <w:rPr>
                <w:rFonts w:ascii="Calibri" w:eastAsia="Times New Roman" w:hAnsi="Calibri" w:cs="Calibri"/>
                <w:b/>
                <w:sz w:val="20"/>
                <w:szCs w:val="16"/>
                <w:lang w:val="en-GB"/>
              </w:rPr>
              <w:t xml:space="preserve"> </w:t>
            </w:r>
            <w:r w:rsidR="00742226">
              <w:rPr>
                <w:rFonts w:ascii="Calibri" w:eastAsia="Times New Roman" w:hAnsi="Calibri" w:cs="Calibri"/>
                <w:b/>
                <w:sz w:val="20"/>
                <w:szCs w:val="16"/>
                <w:lang w:val="en-GB"/>
              </w:rPr>
              <w:t xml:space="preserve">protein </w:t>
            </w:r>
            <w:r w:rsidR="0094121A" w:rsidRPr="00E16334">
              <w:rPr>
                <w:rFonts w:ascii="Calibri" w:eastAsia="Times New Roman" w:hAnsi="Calibri" w:cs="Calibri"/>
                <w:b/>
                <w:sz w:val="20"/>
                <w:szCs w:val="16"/>
                <w:lang w:val="en-GB"/>
              </w:rPr>
              <w:t xml:space="preserve">for predicting neurological outcome of </w:t>
            </w:r>
            <w:r w:rsidR="008D10FD" w:rsidRPr="00E16334">
              <w:rPr>
                <w:rFonts w:ascii="Calibri" w:eastAsia="Times New Roman" w:hAnsi="Calibri" w:cs="Calibri"/>
                <w:b/>
                <w:sz w:val="20"/>
                <w:szCs w:val="16"/>
                <w:lang w:val="en-GB"/>
              </w:rPr>
              <w:t xml:space="preserve">adults </w:t>
            </w:r>
            <w:r w:rsidR="0094121A" w:rsidRPr="00E16334">
              <w:rPr>
                <w:rFonts w:ascii="Calibri" w:eastAsia="Times New Roman" w:hAnsi="Calibri" w:cs="Calibri"/>
                <w:b/>
                <w:sz w:val="20"/>
                <w:szCs w:val="16"/>
                <w:lang w:val="en-GB"/>
              </w:rPr>
              <w:t xml:space="preserve">who are comatose </w:t>
            </w:r>
            <w:r w:rsidR="008D10FD" w:rsidRPr="00E16334">
              <w:rPr>
                <w:rFonts w:ascii="Calibri" w:eastAsia="Times New Roman" w:hAnsi="Calibri" w:cs="Calibri"/>
                <w:b/>
                <w:sz w:val="20"/>
                <w:szCs w:val="16"/>
                <w:lang w:val="en-GB"/>
              </w:rPr>
              <w:t>after cardiac arrest</w:t>
            </w:r>
            <w:r w:rsidRPr="00E16334">
              <w:rPr>
                <w:rFonts w:ascii="Calibri" w:eastAsia="Times New Roman" w:hAnsi="Calibri" w:cs="Calibri"/>
                <w:b/>
                <w:sz w:val="20"/>
                <w:szCs w:val="16"/>
                <w:lang w:val="en-GB"/>
              </w:rPr>
              <w:t xml:space="preserve"> (weak recommend</w:t>
            </w:r>
            <w:r w:rsidR="00457198" w:rsidRPr="00E16334">
              <w:rPr>
                <w:rFonts w:ascii="Calibri" w:eastAsia="Times New Roman" w:hAnsi="Calibri" w:cs="Calibri"/>
                <w:b/>
                <w:sz w:val="20"/>
                <w:szCs w:val="16"/>
                <w:lang w:val="en-GB"/>
              </w:rPr>
              <w:t>a</w:t>
            </w:r>
            <w:r w:rsidRPr="00E16334">
              <w:rPr>
                <w:rFonts w:ascii="Calibri" w:eastAsia="Times New Roman" w:hAnsi="Calibri" w:cs="Calibri"/>
                <w:b/>
                <w:sz w:val="20"/>
                <w:szCs w:val="16"/>
                <w:lang w:val="en-GB"/>
              </w:rPr>
              <w:t xml:space="preserve">tion, low-certainty evidence). </w:t>
            </w:r>
          </w:p>
        </w:tc>
      </w:tr>
      <w:tr w:rsidR="000526C3" w:rsidRPr="00E16334" w14:paraId="76FE742C" w14:textId="77777777">
        <w:tc>
          <w:tcPr>
            <w:tcW w:w="0" w:type="auto"/>
            <w:shd w:val="clear" w:color="auto" w:fill="2E74B5"/>
            <w:tcMar>
              <w:top w:w="75" w:type="dxa"/>
              <w:left w:w="75" w:type="dxa"/>
              <w:bottom w:w="75" w:type="dxa"/>
              <w:right w:w="75" w:type="dxa"/>
            </w:tcMar>
            <w:hideMark/>
          </w:tcPr>
          <w:p w14:paraId="763C00FA" w14:textId="77777777" w:rsidR="000526C3" w:rsidRPr="00E16334" w:rsidRDefault="00045AFF">
            <w:pPr>
              <w:pStyle w:val="Heading2"/>
              <w:spacing w:before="0" w:beforeAutospacing="0" w:after="0" w:afterAutospacing="0"/>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Justification</w:t>
            </w:r>
          </w:p>
        </w:tc>
      </w:tr>
      <w:tr w:rsidR="000526C3" w:rsidRPr="00E16334" w14:paraId="1169A6AC" w14:textId="77777777">
        <w:trPr>
          <w:trHeight w:val="1080"/>
        </w:trPr>
        <w:tc>
          <w:tcPr>
            <w:tcW w:w="0" w:type="auto"/>
            <w:tcMar>
              <w:top w:w="75" w:type="dxa"/>
              <w:left w:w="75" w:type="dxa"/>
              <w:bottom w:w="75" w:type="dxa"/>
              <w:right w:w="75" w:type="dxa"/>
            </w:tcMar>
            <w:hideMark/>
          </w:tcPr>
          <w:p w14:paraId="4909A0C6" w14:textId="1E753B6A" w:rsidR="000526C3" w:rsidRPr="00E16334" w:rsidRDefault="00DA1C21" w:rsidP="00DB0E73">
            <w:pPr>
              <w:spacing w:after="0"/>
              <w:rPr>
                <w:rFonts w:ascii="Calibri" w:eastAsia="Times New Roman" w:hAnsi="Calibri" w:cs="Calibri"/>
                <w:sz w:val="20"/>
                <w:szCs w:val="16"/>
                <w:lang w:val="en-GB"/>
              </w:rPr>
            </w:pPr>
            <w:r>
              <w:rPr>
                <w:rFonts w:ascii="Calibri" w:eastAsia="Times New Roman" w:hAnsi="Calibri" w:cs="Calibri"/>
                <w:sz w:val="20"/>
                <w:szCs w:val="16"/>
                <w:lang w:val="en-GB"/>
              </w:rPr>
              <w:t>Although the risk of self-fulfilling prophecy for S-100B</w:t>
            </w:r>
            <w:r w:rsidR="00742226">
              <w:rPr>
                <w:rFonts w:ascii="Calibri" w:eastAsia="Times New Roman" w:hAnsi="Calibri" w:cs="Calibri"/>
                <w:sz w:val="20"/>
                <w:szCs w:val="16"/>
                <w:lang w:val="en-GB"/>
              </w:rPr>
              <w:t xml:space="preserve"> protein</w:t>
            </w:r>
            <w:r>
              <w:rPr>
                <w:rFonts w:ascii="Calibri" w:eastAsia="Times New Roman" w:hAnsi="Calibri" w:cs="Calibri"/>
                <w:sz w:val="20"/>
                <w:szCs w:val="16"/>
                <w:lang w:val="en-GB"/>
              </w:rPr>
              <w:t xml:space="preserve"> is lower than </w:t>
            </w:r>
            <w:r w:rsidR="00DB0E73">
              <w:rPr>
                <w:rFonts w:ascii="Calibri" w:eastAsia="Times New Roman" w:hAnsi="Calibri" w:cs="Calibri"/>
                <w:sz w:val="20"/>
                <w:szCs w:val="16"/>
                <w:lang w:val="en-GB"/>
              </w:rPr>
              <w:t xml:space="preserve">that observed in </w:t>
            </w:r>
            <w:r>
              <w:rPr>
                <w:rFonts w:ascii="Calibri" w:eastAsia="Times New Roman" w:hAnsi="Calibri" w:cs="Calibri"/>
                <w:sz w:val="20"/>
                <w:szCs w:val="16"/>
                <w:lang w:val="en-GB"/>
              </w:rPr>
              <w:t xml:space="preserve">other predictors, the </w:t>
            </w:r>
            <w:r w:rsidR="003A41F0">
              <w:rPr>
                <w:rFonts w:ascii="Calibri" w:eastAsia="Times New Roman" w:hAnsi="Calibri" w:cs="Calibri"/>
                <w:sz w:val="20"/>
                <w:szCs w:val="16"/>
                <w:lang w:val="en-GB"/>
              </w:rPr>
              <w:t xml:space="preserve">evidence </w:t>
            </w:r>
            <w:r>
              <w:rPr>
                <w:rFonts w:ascii="Calibri" w:eastAsia="Times New Roman" w:hAnsi="Calibri" w:cs="Calibri"/>
                <w:sz w:val="20"/>
                <w:szCs w:val="16"/>
                <w:lang w:val="en-GB"/>
              </w:rPr>
              <w:t xml:space="preserve">is limited by the low number of available studies and the </w:t>
            </w:r>
            <w:r w:rsidR="003A41F0">
              <w:rPr>
                <w:rFonts w:ascii="Calibri" w:eastAsia="Times New Roman" w:hAnsi="Calibri" w:cs="Calibri"/>
                <w:sz w:val="20"/>
                <w:szCs w:val="16"/>
                <w:lang w:val="en-GB"/>
              </w:rPr>
              <w:t xml:space="preserve">wide variability of thresholds for 100% specificity across studies. </w:t>
            </w:r>
            <w:r>
              <w:rPr>
                <w:rFonts w:ascii="Calibri" w:eastAsia="Times New Roman" w:hAnsi="Calibri" w:cs="Calibri"/>
                <w:sz w:val="20"/>
                <w:szCs w:val="16"/>
                <w:lang w:val="en-GB"/>
              </w:rPr>
              <w:t xml:space="preserve">This may also be due to the presence of extracerebral sources of S-100B </w:t>
            </w:r>
            <w:r w:rsidR="00742226">
              <w:rPr>
                <w:rFonts w:ascii="Calibri" w:eastAsia="Times New Roman" w:hAnsi="Calibri" w:cs="Calibri"/>
                <w:sz w:val="20"/>
                <w:szCs w:val="16"/>
                <w:lang w:val="en-GB"/>
              </w:rPr>
              <w:t xml:space="preserve">protein </w:t>
            </w:r>
            <w:r>
              <w:rPr>
                <w:rFonts w:ascii="Calibri" w:eastAsia="Times New Roman" w:hAnsi="Calibri" w:cs="Calibri"/>
                <w:sz w:val="20"/>
                <w:szCs w:val="16"/>
                <w:lang w:val="en-GB"/>
              </w:rPr>
              <w:t xml:space="preserve">and possibly to indirectness. In fact, S-100B </w:t>
            </w:r>
            <w:r w:rsidR="00742226">
              <w:rPr>
                <w:rFonts w:ascii="Calibri" w:eastAsia="Times New Roman" w:hAnsi="Calibri" w:cs="Calibri"/>
                <w:sz w:val="20"/>
                <w:szCs w:val="16"/>
                <w:lang w:val="en-GB"/>
              </w:rPr>
              <w:t xml:space="preserve">protein </w:t>
            </w:r>
            <w:r>
              <w:rPr>
                <w:rFonts w:ascii="Calibri" w:eastAsia="Times New Roman" w:hAnsi="Calibri" w:cs="Calibri"/>
                <w:sz w:val="20"/>
                <w:szCs w:val="16"/>
                <w:lang w:val="en-GB"/>
              </w:rPr>
              <w:t xml:space="preserve">does not originate from the neurons, but from the glial cells.  </w:t>
            </w:r>
          </w:p>
        </w:tc>
      </w:tr>
    </w:tbl>
    <w:p w14:paraId="1D2BC6B0" w14:textId="77777777" w:rsidR="000526C3" w:rsidRPr="00E16334" w:rsidRDefault="000526C3">
      <w:pPr>
        <w:rPr>
          <w:rFonts w:ascii="Calibri" w:eastAsia="Times New Roman" w:hAnsi="Calibri" w:cs="Calibri"/>
          <w:vanish/>
          <w:color w:val="000000"/>
          <w:sz w:val="16"/>
          <w:szCs w:val="16"/>
          <w:lang w:val="en-GB"/>
        </w:rPr>
      </w:pP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0526C3" w:rsidRPr="00E16334" w14:paraId="3BB222E2" w14:textId="77777777">
        <w:tc>
          <w:tcPr>
            <w:tcW w:w="0" w:type="auto"/>
            <w:shd w:val="clear" w:color="auto" w:fill="2E74B5"/>
            <w:tcMar>
              <w:top w:w="75" w:type="dxa"/>
              <w:left w:w="75" w:type="dxa"/>
              <w:bottom w:w="75" w:type="dxa"/>
              <w:right w:w="75" w:type="dxa"/>
            </w:tcMar>
            <w:hideMark/>
          </w:tcPr>
          <w:p w14:paraId="33721C3D" w14:textId="77777777" w:rsidR="000526C3" w:rsidRPr="00E16334" w:rsidRDefault="00045AFF">
            <w:pPr>
              <w:pStyle w:val="Heading2"/>
              <w:spacing w:before="0" w:beforeAutospacing="0" w:after="0" w:afterAutospacing="0"/>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Subgroup considerations</w:t>
            </w:r>
          </w:p>
        </w:tc>
      </w:tr>
      <w:tr w:rsidR="000526C3" w:rsidRPr="00E16334" w14:paraId="55FEACA4" w14:textId="77777777" w:rsidTr="00DB0E73">
        <w:trPr>
          <w:trHeight w:val="550"/>
        </w:trPr>
        <w:tc>
          <w:tcPr>
            <w:tcW w:w="0" w:type="auto"/>
            <w:tcMar>
              <w:top w:w="75" w:type="dxa"/>
              <w:left w:w="75" w:type="dxa"/>
              <w:bottom w:w="75" w:type="dxa"/>
              <w:right w:w="75" w:type="dxa"/>
            </w:tcMar>
          </w:tcPr>
          <w:p w14:paraId="16264A57" w14:textId="3242B870" w:rsidR="000526C3" w:rsidRPr="00E16334" w:rsidRDefault="001D5268">
            <w:pPr>
              <w:rPr>
                <w:rFonts w:ascii="Calibri" w:eastAsia="Times New Roman" w:hAnsi="Calibri" w:cs="Calibri"/>
                <w:sz w:val="16"/>
                <w:szCs w:val="16"/>
                <w:lang w:val="en-GB"/>
              </w:rPr>
            </w:pPr>
            <w:r w:rsidRPr="00E16334">
              <w:rPr>
                <w:rFonts w:ascii="Calibri" w:eastAsia="Times New Roman" w:hAnsi="Calibri" w:cs="Calibri"/>
                <w:sz w:val="16"/>
                <w:szCs w:val="16"/>
                <w:lang w:val="en-GB"/>
              </w:rPr>
              <w:t>None</w:t>
            </w:r>
            <w:r w:rsidR="0072690F">
              <w:rPr>
                <w:rFonts w:ascii="Calibri" w:eastAsia="Times New Roman" w:hAnsi="Calibri" w:cs="Calibri"/>
                <w:sz w:val="16"/>
                <w:szCs w:val="16"/>
                <w:lang w:val="en-GB"/>
              </w:rPr>
              <w:t>.</w:t>
            </w:r>
          </w:p>
        </w:tc>
      </w:tr>
      <w:tr w:rsidR="000526C3" w:rsidRPr="00E16334" w14:paraId="5FB273B6" w14:textId="77777777">
        <w:tc>
          <w:tcPr>
            <w:tcW w:w="0" w:type="auto"/>
            <w:shd w:val="clear" w:color="auto" w:fill="2E74B5"/>
            <w:tcMar>
              <w:top w:w="75" w:type="dxa"/>
              <w:left w:w="75" w:type="dxa"/>
              <w:bottom w:w="75" w:type="dxa"/>
              <w:right w:w="75" w:type="dxa"/>
            </w:tcMar>
            <w:hideMark/>
          </w:tcPr>
          <w:p w14:paraId="67A5D392" w14:textId="77777777" w:rsidR="000526C3" w:rsidRPr="00E16334" w:rsidRDefault="00045AFF">
            <w:pPr>
              <w:pStyle w:val="Heading2"/>
              <w:spacing w:before="0" w:beforeAutospacing="0" w:after="0" w:afterAutospacing="0"/>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Implementation considerations</w:t>
            </w:r>
          </w:p>
        </w:tc>
      </w:tr>
    </w:tbl>
    <w:p w14:paraId="5A867D40" w14:textId="16F734CD" w:rsidR="000526C3" w:rsidRPr="00E16334" w:rsidRDefault="00FC46C2">
      <w:pPr>
        <w:rPr>
          <w:rFonts w:ascii="Calibri" w:eastAsia="Times New Roman" w:hAnsi="Calibri" w:cs="Calibri"/>
          <w:vanish/>
          <w:color w:val="000000"/>
          <w:sz w:val="16"/>
          <w:szCs w:val="16"/>
          <w:lang w:val="en-GB"/>
        </w:rPr>
      </w:pPr>
      <w:r>
        <w:rPr>
          <w:rFonts w:ascii="Calibri" w:eastAsia="Times New Roman" w:hAnsi="Calibri" w:cs="Calibri"/>
          <w:vanish/>
          <w:color w:val="000000"/>
          <w:sz w:val="16"/>
          <w:szCs w:val="16"/>
          <w:lang w:val="en-GB"/>
        </w:rPr>
        <w:t>Measurement of S-100B requires a specific equipment.</w:t>
      </w:r>
    </w:p>
    <w:p w14:paraId="48935D58" w14:textId="77777777" w:rsidR="001D5268" w:rsidRPr="00E16334" w:rsidRDefault="001D5268">
      <w:pPr>
        <w:rPr>
          <w:rFonts w:ascii="Calibri" w:eastAsia="Times New Roman" w:hAnsi="Calibri" w:cs="Calibri"/>
          <w:vanish/>
          <w:color w:val="000000"/>
          <w:sz w:val="16"/>
          <w:szCs w:val="16"/>
          <w:lang w:val="en-GB"/>
        </w:rPr>
      </w:pP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0526C3" w:rsidRPr="00E16334" w14:paraId="6C620209" w14:textId="77777777">
        <w:tc>
          <w:tcPr>
            <w:tcW w:w="0" w:type="auto"/>
            <w:shd w:val="clear" w:color="auto" w:fill="2E74B5"/>
            <w:tcMar>
              <w:top w:w="75" w:type="dxa"/>
              <w:left w:w="75" w:type="dxa"/>
              <w:bottom w:w="75" w:type="dxa"/>
              <w:right w:w="75" w:type="dxa"/>
            </w:tcMar>
            <w:hideMark/>
          </w:tcPr>
          <w:p w14:paraId="747FF835" w14:textId="77777777" w:rsidR="000526C3" w:rsidRPr="00E16334" w:rsidRDefault="00045AFF">
            <w:pPr>
              <w:pStyle w:val="Heading2"/>
              <w:spacing w:before="0" w:beforeAutospacing="0" w:after="0" w:afterAutospacing="0"/>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Monitoring and evaluation</w:t>
            </w:r>
          </w:p>
        </w:tc>
      </w:tr>
      <w:tr w:rsidR="000526C3" w:rsidRPr="00E16334" w14:paraId="01D967A4" w14:textId="77777777" w:rsidTr="00FC46C2">
        <w:trPr>
          <w:trHeight w:val="457"/>
        </w:trPr>
        <w:tc>
          <w:tcPr>
            <w:tcW w:w="0" w:type="auto"/>
            <w:tcMar>
              <w:top w:w="75" w:type="dxa"/>
              <w:left w:w="75" w:type="dxa"/>
              <w:bottom w:w="75" w:type="dxa"/>
              <w:right w:w="75" w:type="dxa"/>
            </w:tcMar>
            <w:hideMark/>
          </w:tcPr>
          <w:p w14:paraId="06F50BFC" w14:textId="44AA64A6" w:rsidR="000526C3" w:rsidRPr="00E16334" w:rsidRDefault="00742226">
            <w:pPr>
              <w:rPr>
                <w:rFonts w:ascii="Calibri" w:eastAsia="Times New Roman" w:hAnsi="Calibri" w:cs="Calibri"/>
                <w:sz w:val="16"/>
                <w:szCs w:val="16"/>
                <w:lang w:val="en-GB"/>
              </w:rPr>
            </w:pPr>
            <w:r>
              <w:rPr>
                <w:rFonts w:ascii="Calibri" w:eastAsia="Times New Roman" w:hAnsi="Calibri" w:cs="Calibri"/>
                <w:sz w:val="16"/>
                <w:szCs w:val="16"/>
                <w:lang w:val="en-GB"/>
              </w:rPr>
              <w:t>N</w:t>
            </w:r>
            <w:r w:rsidR="00756B9C" w:rsidRPr="00E16334">
              <w:rPr>
                <w:rFonts w:ascii="Calibri" w:eastAsia="Times New Roman" w:hAnsi="Calibri" w:cs="Calibri"/>
                <w:sz w:val="16"/>
                <w:szCs w:val="16"/>
                <w:lang w:val="en-GB"/>
              </w:rPr>
              <w:t>one</w:t>
            </w:r>
            <w:r w:rsidR="0072690F">
              <w:rPr>
                <w:rFonts w:ascii="Calibri" w:eastAsia="Times New Roman" w:hAnsi="Calibri" w:cs="Calibri"/>
                <w:sz w:val="16"/>
                <w:szCs w:val="16"/>
                <w:lang w:val="en-GB"/>
              </w:rPr>
              <w:t>.</w:t>
            </w:r>
          </w:p>
        </w:tc>
      </w:tr>
      <w:tr w:rsidR="000526C3" w:rsidRPr="00E16334" w14:paraId="595729C7" w14:textId="77777777">
        <w:tc>
          <w:tcPr>
            <w:tcW w:w="0" w:type="auto"/>
            <w:shd w:val="clear" w:color="auto" w:fill="2E74B5"/>
            <w:tcMar>
              <w:top w:w="75" w:type="dxa"/>
              <w:left w:w="75" w:type="dxa"/>
              <w:bottom w:w="75" w:type="dxa"/>
              <w:right w:w="75" w:type="dxa"/>
            </w:tcMar>
            <w:hideMark/>
          </w:tcPr>
          <w:p w14:paraId="4D5F3A94" w14:textId="77777777" w:rsidR="000526C3" w:rsidRPr="00E16334" w:rsidRDefault="00045AFF">
            <w:pPr>
              <w:pStyle w:val="Heading2"/>
              <w:spacing w:before="0" w:beforeAutospacing="0" w:after="0" w:afterAutospacing="0"/>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Research priorities</w:t>
            </w:r>
          </w:p>
        </w:tc>
      </w:tr>
      <w:tr w:rsidR="000526C3" w:rsidRPr="00E16334" w14:paraId="052C420F" w14:textId="77777777">
        <w:trPr>
          <w:trHeight w:val="1080"/>
        </w:trPr>
        <w:tc>
          <w:tcPr>
            <w:tcW w:w="0" w:type="auto"/>
            <w:tcMar>
              <w:top w:w="75" w:type="dxa"/>
              <w:left w:w="75" w:type="dxa"/>
              <w:bottom w:w="75" w:type="dxa"/>
              <w:right w:w="75" w:type="dxa"/>
            </w:tcMar>
            <w:hideMark/>
          </w:tcPr>
          <w:p w14:paraId="6A4571D1" w14:textId="758E6253" w:rsidR="002A7E52" w:rsidRPr="00E16334" w:rsidRDefault="0064632E" w:rsidP="00DA1C21">
            <w:pPr>
              <w:pStyle w:val="public-draftstyledefault-unorderedlistitem"/>
              <w:rPr>
                <w:rFonts w:ascii="Calibri" w:eastAsia="Times New Roman" w:hAnsi="Calibri" w:cs="Calibri"/>
                <w:sz w:val="20"/>
                <w:szCs w:val="16"/>
                <w:lang w:val="en-GB"/>
              </w:rPr>
            </w:pPr>
            <w:r>
              <w:rPr>
                <w:rFonts w:ascii="Calibri" w:eastAsia="Times New Roman" w:hAnsi="Calibri" w:cs="Calibri"/>
                <w:sz w:val="20"/>
                <w:szCs w:val="16"/>
                <w:lang w:val="en-GB"/>
              </w:rPr>
              <w:t>Large cohort s</w:t>
            </w:r>
            <w:r w:rsidR="001D5268" w:rsidRPr="00E16334">
              <w:rPr>
                <w:rFonts w:ascii="Calibri" w:eastAsia="Times New Roman" w:hAnsi="Calibri" w:cs="Calibri"/>
                <w:sz w:val="20"/>
                <w:szCs w:val="16"/>
                <w:lang w:val="en-GB"/>
              </w:rPr>
              <w:t xml:space="preserve">tudies </w:t>
            </w:r>
            <w:r>
              <w:rPr>
                <w:rFonts w:ascii="Calibri" w:eastAsia="Times New Roman" w:hAnsi="Calibri" w:cs="Calibri"/>
                <w:sz w:val="20"/>
                <w:szCs w:val="16"/>
                <w:lang w:val="en-GB"/>
              </w:rPr>
              <w:t xml:space="preserve">are desirable to identify a consistent </w:t>
            </w:r>
            <w:r w:rsidR="00DA1C21">
              <w:rPr>
                <w:rFonts w:ascii="Calibri" w:eastAsia="Times New Roman" w:hAnsi="Calibri" w:cs="Calibri"/>
                <w:sz w:val="20"/>
                <w:szCs w:val="16"/>
                <w:lang w:val="en-GB"/>
              </w:rPr>
              <w:t>S-100B</w:t>
            </w:r>
            <w:r w:rsidR="00742226">
              <w:rPr>
                <w:rFonts w:ascii="Calibri" w:eastAsia="Times New Roman" w:hAnsi="Calibri" w:cs="Calibri"/>
                <w:sz w:val="20"/>
                <w:szCs w:val="16"/>
                <w:lang w:val="en-GB"/>
              </w:rPr>
              <w:t xml:space="preserve"> protein</w:t>
            </w:r>
            <w:r>
              <w:rPr>
                <w:rFonts w:ascii="Calibri" w:eastAsia="Times New Roman" w:hAnsi="Calibri" w:cs="Calibri"/>
                <w:sz w:val="20"/>
                <w:szCs w:val="16"/>
                <w:lang w:val="en-GB"/>
              </w:rPr>
              <w:t xml:space="preserve"> threshold for predicting poor neurological outcome </w:t>
            </w:r>
            <w:r w:rsidR="001D5268" w:rsidRPr="00E16334">
              <w:rPr>
                <w:rFonts w:ascii="Calibri" w:eastAsia="Times New Roman" w:hAnsi="Calibri" w:cs="Calibri"/>
                <w:sz w:val="20"/>
                <w:szCs w:val="16"/>
                <w:lang w:val="en-GB"/>
              </w:rPr>
              <w:t xml:space="preserve">after cardiac arrest. </w:t>
            </w:r>
          </w:p>
        </w:tc>
      </w:tr>
    </w:tbl>
    <w:p w14:paraId="0DEEF8D8" w14:textId="77777777" w:rsidR="00045AFF" w:rsidRPr="00E16334" w:rsidRDefault="00045AFF">
      <w:pPr>
        <w:rPr>
          <w:rFonts w:eastAsia="Times New Roman"/>
          <w:lang w:val="en-GB"/>
        </w:rPr>
      </w:pPr>
    </w:p>
    <w:sectPr w:rsidR="00045AFF" w:rsidRPr="00E16334">
      <w:pgSz w:w="15840" w:h="12240" w:orient="landscape"/>
      <w:pgMar w:top="720" w:right="720" w:bottom="720" w:left="72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F6973"/>
    <w:multiLevelType w:val="multilevel"/>
    <w:tmpl w:val="57EA2A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4AF041A"/>
    <w:multiLevelType w:val="multilevel"/>
    <w:tmpl w:val="2348E5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760324B6"/>
    <w:multiLevelType w:val="multilevel"/>
    <w:tmpl w:val="3C54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C7"/>
    <w:rsid w:val="0000361A"/>
    <w:rsid w:val="00007791"/>
    <w:rsid w:val="000244C2"/>
    <w:rsid w:val="00045AFF"/>
    <w:rsid w:val="000524C8"/>
    <w:rsid w:val="000526C3"/>
    <w:rsid w:val="00071DF5"/>
    <w:rsid w:val="000752BE"/>
    <w:rsid w:val="00085851"/>
    <w:rsid w:val="000E1322"/>
    <w:rsid w:val="000F41CF"/>
    <w:rsid w:val="001146B3"/>
    <w:rsid w:val="00130B30"/>
    <w:rsid w:val="0014230F"/>
    <w:rsid w:val="00145E59"/>
    <w:rsid w:val="001472EF"/>
    <w:rsid w:val="001A365A"/>
    <w:rsid w:val="001C455C"/>
    <w:rsid w:val="001D5268"/>
    <w:rsid w:val="001E34D9"/>
    <w:rsid w:val="001F5D76"/>
    <w:rsid w:val="00207A48"/>
    <w:rsid w:val="00233A7A"/>
    <w:rsid w:val="00270546"/>
    <w:rsid w:val="00274B1F"/>
    <w:rsid w:val="002A111C"/>
    <w:rsid w:val="002A7E52"/>
    <w:rsid w:val="002C660A"/>
    <w:rsid w:val="002C7D86"/>
    <w:rsid w:val="002D7F5E"/>
    <w:rsid w:val="003016F3"/>
    <w:rsid w:val="00342122"/>
    <w:rsid w:val="00363A75"/>
    <w:rsid w:val="0039117B"/>
    <w:rsid w:val="003953AD"/>
    <w:rsid w:val="00396BD4"/>
    <w:rsid w:val="003A41F0"/>
    <w:rsid w:val="003C25B6"/>
    <w:rsid w:val="003D1891"/>
    <w:rsid w:val="003E139F"/>
    <w:rsid w:val="003E7CE0"/>
    <w:rsid w:val="00457198"/>
    <w:rsid w:val="00494440"/>
    <w:rsid w:val="004B0F89"/>
    <w:rsid w:val="004B4CFF"/>
    <w:rsid w:val="004C24CC"/>
    <w:rsid w:val="00507A54"/>
    <w:rsid w:val="0051157F"/>
    <w:rsid w:val="00522AA3"/>
    <w:rsid w:val="0052566F"/>
    <w:rsid w:val="005433BC"/>
    <w:rsid w:val="005467BC"/>
    <w:rsid w:val="00557635"/>
    <w:rsid w:val="00561343"/>
    <w:rsid w:val="0056303A"/>
    <w:rsid w:val="00567EDE"/>
    <w:rsid w:val="00597673"/>
    <w:rsid w:val="005A2BC8"/>
    <w:rsid w:val="005B480C"/>
    <w:rsid w:val="005B7F5A"/>
    <w:rsid w:val="005E0638"/>
    <w:rsid w:val="005E4D8E"/>
    <w:rsid w:val="005F2DE2"/>
    <w:rsid w:val="00605AAE"/>
    <w:rsid w:val="0064632E"/>
    <w:rsid w:val="00646B5D"/>
    <w:rsid w:val="00660C41"/>
    <w:rsid w:val="006618FD"/>
    <w:rsid w:val="00667B78"/>
    <w:rsid w:val="0068451F"/>
    <w:rsid w:val="006A5864"/>
    <w:rsid w:val="006D0D5A"/>
    <w:rsid w:val="006D34DE"/>
    <w:rsid w:val="006D6EF2"/>
    <w:rsid w:val="006F1070"/>
    <w:rsid w:val="0072690F"/>
    <w:rsid w:val="00742226"/>
    <w:rsid w:val="00745D65"/>
    <w:rsid w:val="00751296"/>
    <w:rsid w:val="00756B9C"/>
    <w:rsid w:val="007660FE"/>
    <w:rsid w:val="0078785D"/>
    <w:rsid w:val="007A0601"/>
    <w:rsid w:val="007A3BBF"/>
    <w:rsid w:val="007A788F"/>
    <w:rsid w:val="007C005A"/>
    <w:rsid w:val="007E4881"/>
    <w:rsid w:val="007E4A2B"/>
    <w:rsid w:val="007E5312"/>
    <w:rsid w:val="007E633F"/>
    <w:rsid w:val="00804AA3"/>
    <w:rsid w:val="00815EF0"/>
    <w:rsid w:val="008414C6"/>
    <w:rsid w:val="00841C7E"/>
    <w:rsid w:val="00842E96"/>
    <w:rsid w:val="0085642B"/>
    <w:rsid w:val="008828A3"/>
    <w:rsid w:val="00891685"/>
    <w:rsid w:val="008A45A1"/>
    <w:rsid w:val="008A5E4F"/>
    <w:rsid w:val="008C6F92"/>
    <w:rsid w:val="008C7C2A"/>
    <w:rsid w:val="008D10FD"/>
    <w:rsid w:val="008E06F7"/>
    <w:rsid w:val="008E2D18"/>
    <w:rsid w:val="00901098"/>
    <w:rsid w:val="00913F7A"/>
    <w:rsid w:val="00914CF7"/>
    <w:rsid w:val="00916446"/>
    <w:rsid w:val="0092326D"/>
    <w:rsid w:val="00936B02"/>
    <w:rsid w:val="00937D33"/>
    <w:rsid w:val="0094121A"/>
    <w:rsid w:val="00943BED"/>
    <w:rsid w:val="00953837"/>
    <w:rsid w:val="00973943"/>
    <w:rsid w:val="009A3DAE"/>
    <w:rsid w:val="00A25891"/>
    <w:rsid w:val="00A420B8"/>
    <w:rsid w:val="00A44CBB"/>
    <w:rsid w:val="00A7377E"/>
    <w:rsid w:val="00A86318"/>
    <w:rsid w:val="00A96752"/>
    <w:rsid w:val="00AA606B"/>
    <w:rsid w:val="00AE3DC7"/>
    <w:rsid w:val="00B067A8"/>
    <w:rsid w:val="00B35531"/>
    <w:rsid w:val="00B5515F"/>
    <w:rsid w:val="00B56F74"/>
    <w:rsid w:val="00B74C67"/>
    <w:rsid w:val="00B77B2A"/>
    <w:rsid w:val="00BB76CA"/>
    <w:rsid w:val="00BC73B0"/>
    <w:rsid w:val="00BD1B8F"/>
    <w:rsid w:val="00BF484A"/>
    <w:rsid w:val="00C07182"/>
    <w:rsid w:val="00C11442"/>
    <w:rsid w:val="00C2212D"/>
    <w:rsid w:val="00C2704F"/>
    <w:rsid w:val="00C40CDA"/>
    <w:rsid w:val="00C96548"/>
    <w:rsid w:val="00CB330B"/>
    <w:rsid w:val="00CC5B95"/>
    <w:rsid w:val="00CD19C5"/>
    <w:rsid w:val="00CD2D3A"/>
    <w:rsid w:val="00D04304"/>
    <w:rsid w:val="00D22C4F"/>
    <w:rsid w:val="00D27370"/>
    <w:rsid w:val="00D46BDA"/>
    <w:rsid w:val="00D53CF7"/>
    <w:rsid w:val="00D60383"/>
    <w:rsid w:val="00D64898"/>
    <w:rsid w:val="00D65A05"/>
    <w:rsid w:val="00DA1C21"/>
    <w:rsid w:val="00DB0E73"/>
    <w:rsid w:val="00DB660C"/>
    <w:rsid w:val="00DC64DC"/>
    <w:rsid w:val="00DE3B0E"/>
    <w:rsid w:val="00DE5B24"/>
    <w:rsid w:val="00DF5220"/>
    <w:rsid w:val="00DF621B"/>
    <w:rsid w:val="00E00A1E"/>
    <w:rsid w:val="00E1306F"/>
    <w:rsid w:val="00E158DE"/>
    <w:rsid w:val="00E16334"/>
    <w:rsid w:val="00E67559"/>
    <w:rsid w:val="00E70057"/>
    <w:rsid w:val="00E84F9D"/>
    <w:rsid w:val="00E90755"/>
    <w:rsid w:val="00E93513"/>
    <w:rsid w:val="00E94CF1"/>
    <w:rsid w:val="00EA3716"/>
    <w:rsid w:val="00EB4059"/>
    <w:rsid w:val="00ED38E6"/>
    <w:rsid w:val="00EE6686"/>
    <w:rsid w:val="00F119C1"/>
    <w:rsid w:val="00F16DBB"/>
    <w:rsid w:val="00F40AC1"/>
    <w:rsid w:val="00F4626A"/>
    <w:rsid w:val="00FA1570"/>
    <w:rsid w:val="00FB6FFC"/>
    <w:rsid w:val="00FC46C2"/>
    <w:rsid w:val="00FC63EB"/>
    <w:rsid w:val="00FE4DED"/>
    <w:rsid w:val="00FF1B9C"/>
    <w:rsid w:val="00FF64D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18EBD"/>
  <w15:docId w15:val="{2FC035AE-D678-2E49-B62A-4CD46F6E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character" w:customStyle="1" w:styleId="label">
    <w:name w:val="label"/>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character" w:customStyle="1" w:styleId="cell">
    <w:name w:val="cell"/>
    <w:basedOn w:val="DefaultParagraphFont"/>
  </w:style>
  <w:style w:type="character" w:customStyle="1" w:styleId="block">
    <w:name w:val="block"/>
    <w:basedOn w:val="DefaultParagraphFont"/>
  </w:style>
  <w:style w:type="character" w:customStyle="1" w:styleId="cell-value">
    <w:name w:val="cell-value"/>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ublic-draftstyledefault-unorderedlistitem">
    <w:name w:val="public-draftstyledefault-unorderedlistitem"/>
    <w:basedOn w:val="Normal"/>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45E59"/>
    <w:rPr>
      <w:sz w:val="16"/>
      <w:szCs w:val="16"/>
    </w:rPr>
  </w:style>
  <w:style w:type="paragraph" w:styleId="CommentText">
    <w:name w:val="annotation text"/>
    <w:basedOn w:val="Normal"/>
    <w:link w:val="CommentTextChar"/>
    <w:uiPriority w:val="99"/>
    <w:semiHidden/>
    <w:unhideWhenUsed/>
    <w:rsid w:val="00145E59"/>
    <w:pPr>
      <w:spacing w:line="240" w:lineRule="auto"/>
    </w:pPr>
    <w:rPr>
      <w:sz w:val="20"/>
      <w:szCs w:val="20"/>
    </w:rPr>
  </w:style>
  <w:style w:type="character" w:customStyle="1" w:styleId="CommentTextChar">
    <w:name w:val="Comment Text Char"/>
    <w:basedOn w:val="DefaultParagraphFont"/>
    <w:link w:val="CommentText"/>
    <w:uiPriority w:val="99"/>
    <w:semiHidden/>
    <w:rsid w:val="00145E59"/>
    <w:rPr>
      <w:sz w:val="20"/>
      <w:szCs w:val="20"/>
    </w:rPr>
  </w:style>
  <w:style w:type="paragraph" w:styleId="CommentSubject">
    <w:name w:val="annotation subject"/>
    <w:basedOn w:val="CommentText"/>
    <w:next w:val="CommentText"/>
    <w:link w:val="CommentSubjectChar"/>
    <w:uiPriority w:val="99"/>
    <w:semiHidden/>
    <w:unhideWhenUsed/>
    <w:rsid w:val="00145E59"/>
    <w:rPr>
      <w:b/>
      <w:bCs/>
    </w:rPr>
  </w:style>
  <w:style w:type="character" w:customStyle="1" w:styleId="CommentSubjectChar">
    <w:name w:val="Comment Subject Char"/>
    <w:basedOn w:val="CommentTextChar"/>
    <w:link w:val="CommentSubject"/>
    <w:uiPriority w:val="99"/>
    <w:semiHidden/>
    <w:rsid w:val="00145E59"/>
    <w:rPr>
      <w:b/>
      <w:bCs/>
      <w:sz w:val="20"/>
      <w:szCs w:val="20"/>
    </w:rPr>
  </w:style>
  <w:style w:type="paragraph" w:styleId="BalloonText">
    <w:name w:val="Balloon Text"/>
    <w:basedOn w:val="Normal"/>
    <w:link w:val="BalloonTextChar"/>
    <w:uiPriority w:val="99"/>
    <w:semiHidden/>
    <w:unhideWhenUsed/>
    <w:rsid w:val="00145E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5E5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0511">
      <w:marLeft w:val="0"/>
      <w:marRight w:val="0"/>
      <w:marTop w:val="0"/>
      <w:marBottom w:val="0"/>
      <w:divBdr>
        <w:top w:val="none" w:sz="0" w:space="0" w:color="auto"/>
        <w:left w:val="none" w:sz="0" w:space="0" w:color="auto"/>
        <w:bottom w:val="none" w:sz="0" w:space="0" w:color="auto"/>
        <w:right w:val="none" w:sz="0" w:space="0" w:color="auto"/>
      </w:divBdr>
      <w:divsChild>
        <w:div w:id="1365057702">
          <w:marLeft w:val="0"/>
          <w:marRight w:val="0"/>
          <w:marTop w:val="0"/>
          <w:marBottom w:val="0"/>
          <w:divBdr>
            <w:top w:val="none" w:sz="0" w:space="0" w:color="auto"/>
            <w:left w:val="none" w:sz="0" w:space="0" w:color="auto"/>
            <w:bottom w:val="none" w:sz="0" w:space="0" w:color="auto"/>
            <w:right w:val="none" w:sz="0" w:space="0" w:color="auto"/>
          </w:divBdr>
          <w:divsChild>
            <w:div w:id="1708216111">
              <w:marLeft w:val="0"/>
              <w:marRight w:val="0"/>
              <w:marTop w:val="0"/>
              <w:marBottom w:val="0"/>
              <w:divBdr>
                <w:top w:val="none" w:sz="0" w:space="0" w:color="auto"/>
                <w:left w:val="none" w:sz="0" w:space="0" w:color="auto"/>
                <w:bottom w:val="none" w:sz="0" w:space="0" w:color="auto"/>
                <w:right w:val="none" w:sz="0" w:space="0" w:color="auto"/>
              </w:divBdr>
              <w:divsChild>
                <w:div w:id="1643074509">
                  <w:marLeft w:val="0"/>
                  <w:marRight w:val="0"/>
                  <w:marTop w:val="0"/>
                  <w:marBottom w:val="0"/>
                  <w:divBdr>
                    <w:top w:val="none" w:sz="0" w:space="0" w:color="auto"/>
                    <w:left w:val="none" w:sz="0" w:space="0" w:color="auto"/>
                    <w:bottom w:val="none" w:sz="0" w:space="0" w:color="auto"/>
                    <w:right w:val="none" w:sz="0" w:space="0" w:color="auto"/>
                  </w:divBdr>
                  <w:divsChild>
                    <w:div w:id="1347438940">
                      <w:marLeft w:val="0"/>
                      <w:marRight w:val="0"/>
                      <w:marTop w:val="0"/>
                      <w:marBottom w:val="0"/>
                      <w:divBdr>
                        <w:top w:val="none" w:sz="0" w:space="0" w:color="auto"/>
                        <w:left w:val="none" w:sz="0" w:space="0" w:color="auto"/>
                        <w:bottom w:val="none" w:sz="0" w:space="0" w:color="auto"/>
                        <w:right w:val="none" w:sz="0" w:space="0" w:color="auto"/>
                      </w:divBdr>
                      <w:divsChild>
                        <w:div w:id="1154420397">
                          <w:marLeft w:val="0"/>
                          <w:marRight w:val="0"/>
                          <w:marTop w:val="0"/>
                          <w:marBottom w:val="0"/>
                          <w:divBdr>
                            <w:top w:val="none" w:sz="0" w:space="0" w:color="auto"/>
                            <w:left w:val="none" w:sz="0" w:space="0" w:color="auto"/>
                            <w:bottom w:val="none" w:sz="0" w:space="0" w:color="auto"/>
                            <w:right w:val="none" w:sz="0" w:space="0" w:color="auto"/>
                          </w:divBdr>
                          <w:divsChild>
                            <w:div w:id="359357255">
                              <w:marLeft w:val="0"/>
                              <w:marRight w:val="0"/>
                              <w:marTop w:val="0"/>
                              <w:marBottom w:val="0"/>
                              <w:divBdr>
                                <w:top w:val="none" w:sz="0" w:space="0" w:color="auto"/>
                                <w:left w:val="none" w:sz="0" w:space="0" w:color="auto"/>
                                <w:bottom w:val="none" w:sz="0" w:space="0" w:color="auto"/>
                                <w:right w:val="none" w:sz="0" w:space="0" w:color="auto"/>
                              </w:divBdr>
                            </w:div>
                          </w:divsChild>
                        </w:div>
                        <w:div w:id="1454210466">
                          <w:marLeft w:val="0"/>
                          <w:marRight w:val="0"/>
                          <w:marTop w:val="0"/>
                          <w:marBottom w:val="0"/>
                          <w:divBdr>
                            <w:top w:val="none" w:sz="0" w:space="0" w:color="auto"/>
                            <w:left w:val="none" w:sz="0" w:space="0" w:color="auto"/>
                            <w:bottom w:val="none" w:sz="0" w:space="0" w:color="auto"/>
                            <w:right w:val="none" w:sz="0" w:space="0" w:color="auto"/>
                          </w:divBdr>
                          <w:divsChild>
                            <w:div w:id="168251607">
                              <w:marLeft w:val="0"/>
                              <w:marRight w:val="0"/>
                              <w:marTop w:val="0"/>
                              <w:marBottom w:val="0"/>
                              <w:divBdr>
                                <w:top w:val="none" w:sz="0" w:space="0" w:color="auto"/>
                                <w:left w:val="none" w:sz="0" w:space="0" w:color="auto"/>
                                <w:bottom w:val="none" w:sz="0" w:space="0" w:color="auto"/>
                                <w:right w:val="none" w:sz="0" w:space="0" w:color="auto"/>
                              </w:divBdr>
                              <w:divsChild>
                                <w:div w:id="1233587431">
                                  <w:marLeft w:val="0"/>
                                  <w:marRight w:val="0"/>
                                  <w:marTop w:val="0"/>
                                  <w:marBottom w:val="0"/>
                                  <w:divBdr>
                                    <w:top w:val="none" w:sz="0" w:space="0" w:color="auto"/>
                                    <w:left w:val="none" w:sz="0" w:space="0" w:color="auto"/>
                                    <w:bottom w:val="none" w:sz="0" w:space="0" w:color="auto"/>
                                    <w:right w:val="none" w:sz="0" w:space="0" w:color="auto"/>
                                  </w:divBdr>
                                  <w:divsChild>
                                    <w:div w:id="1019694224">
                                      <w:marLeft w:val="0"/>
                                      <w:marRight w:val="0"/>
                                      <w:marTop w:val="0"/>
                                      <w:marBottom w:val="0"/>
                                      <w:divBdr>
                                        <w:top w:val="none" w:sz="0" w:space="0" w:color="auto"/>
                                        <w:left w:val="none" w:sz="0" w:space="0" w:color="auto"/>
                                        <w:bottom w:val="none" w:sz="0" w:space="0" w:color="auto"/>
                                        <w:right w:val="none" w:sz="0" w:space="0" w:color="auto"/>
                                      </w:divBdr>
                                      <w:divsChild>
                                        <w:div w:id="3159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3478">
                          <w:marLeft w:val="0"/>
                          <w:marRight w:val="0"/>
                          <w:marTop w:val="0"/>
                          <w:marBottom w:val="0"/>
                          <w:divBdr>
                            <w:top w:val="none" w:sz="0" w:space="0" w:color="auto"/>
                            <w:left w:val="none" w:sz="0" w:space="0" w:color="auto"/>
                            <w:bottom w:val="none" w:sz="0" w:space="0" w:color="auto"/>
                            <w:right w:val="none" w:sz="0" w:space="0" w:color="auto"/>
                          </w:divBdr>
                          <w:divsChild>
                            <w:div w:id="1178814950">
                              <w:marLeft w:val="0"/>
                              <w:marRight w:val="0"/>
                              <w:marTop w:val="0"/>
                              <w:marBottom w:val="0"/>
                              <w:divBdr>
                                <w:top w:val="none" w:sz="0" w:space="0" w:color="auto"/>
                                <w:left w:val="none" w:sz="0" w:space="0" w:color="auto"/>
                                <w:bottom w:val="none" w:sz="0" w:space="0" w:color="auto"/>
                                <w:right w:val="none" w:sz="0" w:space="0" w:color="auto"/>
                              </w:divBdr>
                              <w:divsChild>
                                <w:div w:id="271282623">
                                  <w:marLeft w:val="0"/>
                                  <w:marRight w:val="0"/>
                                  <w:marTop w:val="0"/>
                                  <w:marBottom w:val="0"/>
                                  <w:divBdr>
                                    <w:top w:val="none" w:sz="0" w:space="0" w:color="auto"/>
                                    <w:left w:val="none" w:sz="0" w:space="0" w:color="auto"/>
                                    <w:bottom w:val="none" w:sz="0" w:space="0" w:color="auto"/>
                                    <w:right w:val="none" w:sz="0" w:space="0" w:color="auto"/>
                                  </w:divBdr>
                                  <w:divsChild>
                                    <w:div w:id="462112556">
                                      <w:marLeft w:val="0"/>
                                      <w:marRight w:val="0"/>
                                      <w:marTop w:val="0"/>
                                      <w:marBottom w:val="0"/>
                                      <w:divBdr>
                                        <w:top w:val="none" w:sz="0" w:space="0" w:color="auto"/>
                                        <w:left w:val="none" w:sz="0" w:space="0" w:color="auto"/>
                                        <w:bottom w:val="none" w:sz="0" w:space="0" w:color="auto"/>
                                        <w:right w:val="none" w:sz="0" w:space="0" w:color="auto"/>
                                      </w:divBdr>
                                      <w:divsChild>
                                        <w:div w:id="234122655">
                                          <w:marLeft w:val="0"/>
                                          <w:marRight w:val="0"/>
                                          <w:marTop w:val="0"/>
                                          <w:marBottom w:val="0"/>
                                          <w:divBdr>
                                            <w:top w:val="none" w:sz="0" w:space="0" w:color="auto"/>
                                            <w:left w:val="none" w:sz="0" w:space="0" w:color="auto"/>
                                            <w:bottom w:val="none" w:sz="0" w:space="0" w:color="auto"/>
                                            <w:right w:val="none" w:sz="0" w:space="0" w:color="auto"/>
                                          </w:divBdr>
                                          <w:divsChild>
                                            <w:div w:id="1191845660">
                                              <w:marLeft w:val="0"/>
                                              <w:marRight w:val="0"/>
                                              <w:marTop w:val="0"/>
                                              <w:marBottom w:val="0"/>
                                              <w:divBdr>
                                                <w:top w:val="none" w:sz="0" w:space="0" w:color="auto"/>
                                                <w:left w:val="none" w:sz="0" w:space="0" w:color="auto"/>
                                                <w:bottom w:val="none" w:sz="0" w:space="0" w:color="auto"/>
                                                <w:right w:val="none" w:sz="0" w:space="0" w:color="auto"/>
                                              </w:divBdr>
                                              <w:divsChild>
                                                <w:div w:id="615141120">
                                                  <w:marLeft w:val="0"/>
                                                  <w:marRight w:val="0"/>
                                                  <w:marTop w:val="0"/>
                                                  <w:marBottom w:val="0"/>
                                                  <w:divBdr>
                                                    <w:top w:val="none" w:sz="0" w:space="0" w:color="auto"/>
                                                    <w:left w:val="none" w:sz="0" w:space="0" w:color="auto"/>
                                                    <w:bottom w:val="none" w:sz="0" w:space="0" w:color="auto"/>
                                                    <w:right w:val="none" w:sz="0" w:space="0" w:color="auto"/>
                                                  </w:divBdr>
                                                  <w:divsChild>
                                                    <w:div w:id="174004837">
                                                      <w:marLeft w:val="0"/>
                                                      <w:marRight w:val="0"/>
                                                      <w:marTop w:val="0"/>
                                                      <w:marBottom w:val="0"/>
                                                      <w:divBdr>
                                                        <w:top w:val="none" w:sz="0" w:space="0" w:color="auto"/>
                                                        <w:left w:val="none" w:sz="0" w:space="0" w:color="auto"/>
                                                        <w:bottom w:val="none" w:sz="0" w:space="0" w:color="auto"/>
                                                        <w:right w:val="none" w:sz="0" w:space="0" w:color="auto"/>
                                                      </w:divBdr>
                                                      <w:divsChild>
                                                        <w:div w:id="1831143048">
                                                          <w:marLeft w:val="0"/>
                                                          <w:marRight w:val="0"/>
                                                          <w:marTop w:val="0"/>
                                                          <w:marBottom w:val="0"/>
                                                          <w:divBdr>
                                                            <w:top w:val="none" w:sz="0" w:space="0" w:color="auto"/>
                                                            <w:left w:val="none" w:sz="0" w:space="0" w:color="auto"/>
                                                            <w:bottom w:val="none" w:sz="0" w:space="0" w:color="auto"/>
                                                            <w:right w:val="none" w:sz="0" w:space="0" w:color="auto"/>
                                                          </w:divBdr>
                                                          <w:divsChild>
                                                            <w:div w:id="457333869">
                                                              <w:marLeft w:val="0"/>
                                                              <w:marRight w:val="0"/>
                                                              <w:marTop w:val="0"/>
                                                              <w:marBottom w:val="0"/>
                                                              <w:divBdr>
                                                                <w:top w:val="none" w:sz="0" w:space="0" w:color="auto"/>
                                                                <w:left w:val="none" w:sz="0" w:space="0" w:color="auto"/>
                                                                <w:bottom w:val="none" w:sz="0" w:space="0" w:color="auto"/>
                                                                <w:right w:val="none" w:sz="0" w:space="0" w:color="auto"/>
                                                              </w:divBdr>
                                                              <w:divsChild>
                                                                <w:div w:id="1588690790">
                                                                  <w:marLeft w:val="0"/>
                                                                  <w:marRight w:val="0"/>
                                                                  <w:marTop w:val="0"/>
                                                                  <w:marBottom w:val="0"/>
                                                                  <w:divBdr>
                                                                    <w:top w:val="none" w:sz="0" w:space="0" w:color="auto"/>
                                                                    <w:left w:val="none" w:sz="0" w:space="0" w:color="auto"/>
                                                                    <w:bottom w:val="none" w:sz="0" w:space="0" w:color="auto"/>
                                                                    <w:right w:val="none" w:sz="0" w:space="0" w:color="auto"/>
                                                                  </w:divBdr>
                                                                  <w:divsChild>
                                                                    <w:div w:id="14402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18532">
                          <w:marLeft w:val="0"/>
                          <w:marRight w:val="0"/>
                          <w:marTop w:val="0"/>
                          <w:marBottom w:val="0"/>
                          <w:divBdr>
                            <w:top w:val="none" w:sz="0" w:space="0" w:color="auto"/>
                            <w:left w:val="none" w:sz="0" w:space="0" w:color="auto"/>
                            <w:bottom w:val="none" w:sz="0" w:space="0" w:color="auto"/>
                            <w:right w:val="none" w:sz="0" w:space="0" w:color="auto"/>
                          </w:divBdr>
                          <w:divsChild>
                            <w:div w:id="5403183">
                              <w:marLeft w:val="0"/>
                              <w:marRight w:val="0"/>
                              <w:marTop w:val="0"/>
                              <w:marBottom w:val="0"/>
                              <w:divBdr>
                                <w:top w:val="none" w:sz="0" w:space="0" w:color="auto"/>
                                <w:left w:val="none" w:sz="0" w:space="0" w:color="auto"/>
                                <w:bottom w:val="none" w:sz="0" w:space="0" w:color="auto"/>
                                <w:right w:val="none" w:sz="0" w:space="0" w:color="auto"/>
                              </w:divBdr>
                              <w:divsChild>
                                <w:div w:id="977076648">
                                  <w:marLeft w:val="0"/>
                                  <w:marRight w:val="0"/>
                                  <w:marTop w:val="0"/>
                                  <w:marBottom w:val="0"/>
                                  <w:divBdr>
                                    <w:top w:val="none" w:sz="0" w:space="0" w:color="auto"/>
                                    <w:left w:val="none" w:sz="0" w:space="0" w:color="auto"/>
                                    <w:bottom w:val="none" w:sz="0" w:space="0" w:color="auto"/>
                                    <w:right w:val="none" w:sz="0" w:space="0" w:color="auto"/>
                                  </w:divBdr>
                                  <w:divsChild>
                                    <w:div w:id="97798164">
                                      <w:marLeft w:val="0"/>
                                      <w:marRight w:val="0"/>
                                      <w:marTop w:val="0"/>
                                      <w:marBottom w:val="0"/>
                                      <w:divBdr>
                                        <w:top w:val="none" w:sz="0" w:space="0" w:color="auto"/>
                                        <w:left w:val="none" w:sz="0" w:space="0" w:color="auto"/>
                                        <w:bottom w:val="none" w:sz="0" w:space="0" w:color="auto"/>
                                        <w:right w:val="none" w:sz="0" w:space="0" w:color="auto"/>
                                      </w:divBdr>
                                      <w:divsChild>
                                        <w:div w:id="1992560501">
                                          <w:marLeft w:val="0"/>
                                          <w:marRight w:val="0"/>
                                          <w:marTop w:val="0"/>
                                          <w:marBottom w:val="0"/>
                                          <w:divBdr>
                                            <w:top w:val="none" w:sz="0" w:space="0" w:color="auto"/>
                                            <w:left w:val="none" w:sz="0" w:space="0" w:color="auto"/>
                                            <w:bottom w:val="none" w:sz="0" w:space="0" w:color="auto"/>
                                            <w:right w:val="none" w:sz="0" w:space="0" w:color="auto"/>
                                          </w:divBdr>
                                          <w:divsChild>
                                            <w:div w:id="190805727">
                                              <w:marLeft w:val="0"/>
                                              <w:marRight w:val="0"/>
                                              <w:marTop w:val="0"/>
                                              <w:marBottom w:val="0"/>
                                              <w:divBdr>
                                                <w:top w:val="none" w:sz="0" w:space="0" w:color="auto"/>
                                                <w:left w:val="none" w:sz="0" w:space="0" w:color="auto"/>
                                                <w:bottom w:val="none" w:sz="0" w:space="0" w:color="auto"/>
                                                <w:right w:val="none" w:sz="0" w:space="0" w:color="auto"/>
                                              </w:divBdr>
                                              <w:divsChild>
                                                <w:div w:id="994190212">
                                                  <w:marLeft w:val="0"/>
                                                  <w:marRight w:val="0"/>
                                                  <w:marTop w:val="0"/>
                                                  <w:marBottom w:val="0"/>
                                                  <w:divBdr>
                                                    <w:top w:val="none" w:sz="0" w:space="0" w:color="auto"/>
                                                    <w:left w:val="none" w:sz="0" w:space="0" w:color="auto"/>
                                                    <w:bottom w:val="none" w:sz="0" w:space="0" w:color="auto"/>
                                                    <w:right w:val="none" w:sz="0" w:space="0" w:color="auto"/>
                                                  </w:divBdr>
                                                  <w:divsChild>
                                                    <w:div w:id="1887332788">
                                                      <w:marLeft w:val="0"/>
                                                      <w:marRight w:val="0"/>
                                                      <w:marTop w:val="0"/>
                                                      <w:marBottom w:val="0"/>
                                                      <w:divBdr>
                                                        <w:top w:val="none" w:sz="0" w:space="0" w:color="auto"/>
                                                        <w:left w:val="none" w:sz="0" w:space="0" w:color="auto"/>
                                                        <w:bottom w:val="none" w:sz="0" w:space="0" w:color="auto"/>
                                                        <w:right w:val="none" w:sz="0" w:space="0" w:color="auto"/>
                                                      </w:divBdr>
                                                      <w:divsChild>
                                                        <w:div w:id="375667499">
                                                          <w:marLeft w:val="0"/>
                                                          <w:marRight w:val="0"/>
                                                          <w:marTop w:val="0"/>
                                                          <w:marBottom w:val="0"/>
                                                          <w:divBdr>
                                                            <w:top w:val="none" w:sz="0" w:space="0" w:color="auto"/>
                                                            <w:left w:val="none" w:sz="0" w:space="0" w:color="auto"/>
                                                            <w:bottom w:val="none" w:sz="0" w:space="0" w:color="auto"/>
                                                            <w:right w:val="none" w:sz="0" w:space="0" w:color="auto"/>
                                                          </w:divBdr>
                                                          <w:divsChild>
                                                            <w:div w:id="1228154186">
                                                              <w:marLeft w:val="0"/>
                                                              <w:marRight w:val="0"/>
                                                              <w:marTop w:val="0"/>
                                                              <w:marBottom w:val="0"/>
                                                              <w:divBdr>
                                                                <w:top w:val="none" w:sz="0" w:space="0" w:color="auto"/>
                                                                <w:left w:val="none" w:sz="0" w:space="0" w:color="auto"/>
                                                                <w:bottom w:val="none" w:sz="0" w:space="0" w:color="auto"/>
                                                                <w:right w:val="none" w:sz="0" w:space="0" w:color="auto"/>
                                                              </w:divBdr>
                                                              <w:divsChild>
                                                                <w:div w:id="7495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111035">
                          <w:marLeft w:val="0"/>
                          <w:marRight w:val="0"/>
                          <w:marTop w:val="0"/>
                          <w:marBottom w:val="0"/>
                          <w:divBdr>
                            <w:top w:val="none" w:sz="0" w:space="0" w:color="auto"/>
                            <w:left w:val="none" w:sz="0" w:space="0" w:color="auto"/>
                            <w:bottom w:val="none" w:sz="0" w:space="0" w:color="auto"/>
                            <w:right w:val="none" w:sz="0" w:space="0" w:color="auto"/>
                          </w:divBdr>
                          <w:divsChild>
                            <w:div w:id="1034427418">
                              <w:marLeft w:val="0"/>
                              <w:marRight w:val="0"/>
                              <w:marTop w:val="0"/>
                              <w:marBottom w:val="0"/>
                              <w:divBdr>
                                <w:top w:val="none" w:sz="0" w:space="0" w:color="auto"/>
                                <w:left w:val="none" w:sz="0" w:space="0" w:color="auto"/>
                                <w:bottom w:val="none" w:sz="0" w:space="0" w:color="auto"/>
                                <w:right w:val="none" w:sz="0" w:space="0" w:color="auto"/>
                              </w:divBdr>
                            </w:div>
                          </w:divsChild>
                        </w:div>
                        <w:div w:id="1173640938">
                          <w:marLeft w:val="0"/>
                          <w:marRight w:val="0"/>
                          <w:marTop w:val="0"/>
                          <w:marBottom w:val="0"/>
                          <w:divBdr>
                            <w:top w:val="none" w:sz="0" w:space="0" w:color="auto"/>
                            <w:left w:val="none" w:sz="0" w:space="0" w:color="auto"/>
                            <w:bottom w:val="none" w:sz="0" w:space="0" w:color="auto"/>
                            <w:right w:val="none" w:sz="0" w:space="0" w:color="auto"/>
                          </w:divBdr>
                          <w:divsChild>
                            <w:div w:id="1848446158">
                              <w:marLeft w:val="0"/>
                              <w:marRight w:val="0"/>
                              <w:marTop w:val="0"/>
                              <w:marBottom w:val="0"/>
                              <w:divBdr>
                                <w:top w:val="none" w:sz="0" w:space="0" w:color="auto"/>
                                <w:left w:val="none" w:sz="0" w:space="0" w:color="auto"/>
                                <w:bottom w:val="none" w:sz="0" w:space="0" w:color="auto"/>
                                <w:right w:val="none" w:sz="0" w:space="0" w:color="auto"/>
                              </w:divBdr>
                              <w:divsChild>
                                <w:div w:id="829515249">
                                  <w:marLeft w:val="0"/>
                                  <w:marRight w:val="0"/>
                                  <w:marTop w:val="0"/>
                                  <w:marBottom w:val="0"/>
                                  <w:divBdr>
                                    <w:top w:val="none" w:sz="0" w:space="0" w:color="auto"/>
                                    <w:left w:val="none" w:sz="0" w:space="0" w:color="auto"/>
                                    <w:bottom w:val="none" w:sz="0" w:space="0" w:color="auto"/>
                                    <w:right w:val="none" w:sz="0" w:space="0" w:color="auto"/>
                                  </w:divBdr>
                                  <w:divsChild>
                                    <w:div w:id="438064442">
                                      <w:marLeft w:val="0"/>
                                      <w:marRight w:val="0"/>
                                      <w:marTop w:val="0"/>
                                      <w:marBottom w:val="0"/>
                                      <w:divBdr>
                                        <w:top w:val="none" w:sz="0" w:space="0" w:color="auto"/>
                                        <w:left w:val="none" w:sz="0" w:space="0" w:color="auto"/>
                                        <w:bottom w:val="none" w:sz="0" w:space="0" w:color="auto"/>
                                        <w:right w:val="none" w:sz="0" w:space="0" w:color="auto"/>
                                      </w:divBdr>
                                      <w:divsChild>
                                        <w:div w:id="8148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14919">
                          <w:marLeft w:val="0"/>
                          <w:marRight w:val="0"/>
                          <w:marTop w:val="0"/>
                          <w:marBottom w:val="0"/>
                          <w:divBdr>
                            <w:top w:val="none" w:sz="0" w:space="0" w:color="auto"/>
                            <w:left w:val="none" w:sz="0" w:space="0" w:color="auto"/>
                            <w:bottom w:val="none" w:sz="0" w:space="0" w:color="auto"/>
                            <w:right w:val="none" w:sz="0" w:space="0" w:color="auto"/>
                          </w:divBdr>
                          <w:divsChild>
                            <w:div w:id="595603316">
                              <w:marLeft w:val="0"/>
                              <w:marRight w:val="0"/>
                              <w:marTop w:val="0"/>
                              <w:marBottom w:val="0"/>
                              <w:divBdr>
                                <w:top w:val="none" w:sz="0" w:space="0" w:color="auto"/>
                                <w:left w:val="none" w:sz="0" w:space="0" w:color="auto"/>
                                <w:bottom w:val="none" w:sz="0" w:space="0" w:color="auto"/>
                                <w:right w:val="none" w:sz="0" w:space="0" w:color="auto"/>
                              </w:divBdr>
                              <w:divsChild>
                                <w:div w:id="1740902956">
                                  <w:marLeft w:val="0"/>
                                  <w:marRight w:val="0"/>
                                  <w:marTop w:val="0"/>
                                  <w:marBottom w:val="0"/>
                                  <w:divBdr>
                                    <w:top w:val="none" w:sz="0" w:space="0" w:color="auto"/>
                                    <w:left w:val="none" w:sz="0" w:space="0" w:color="auto"/>
                                    <w:bottom w:val="none" w:sz="0" w:space="0" w:color="auto"/>
                                    <w:right w:val="none" w:sz="0" w:space="0" w:color="auto"/>
                                  </w:divBdr>
                                  <w:divsChild>
                                    <w:div w:id="590479463">
                                      <w:marLeft w:val="0"/>
                                      <w:marRight w:val="0"/>
                                      <w:marTop w:val="0"/>
                                      <w:marBottom w:val="0"/>
                                      <w:divBdr>
                                        <w:top w:val="none" w:sz="0" w:space="0" w:color="auto"/>
                                        <w:left w:val="none" w:sz="0" w:space="0" w:color="auto"/>
                                        <w:bottom w:val="none" w:sz="0" w:space="0" w:color="auto"/>
                                        <w:right w:val="none" w:sz="0" w:space="0" w:color="auto"/>
                                      </w:divBdr>
                                      <w:divsChild>
                                        <w:div w:id="988359193">
                                          <w:marLeft w:val="0"/>
                                          <w:marRight w:val="0"/>
                                          <w:marTop w:val="0"/>
                                          <w:marBottom w:val="0"/>
                                          <w:divBdr>
                                            <w:top w:val="none" w:sz="0" w:space="0" w:color="auto"/>
                                            <w:left w:val="none" w:sz="0" w:space="0" w:color="auto"/>
                                            <w:bottom w:val="none" w:sz="0" w:space="0" w:color="auto"/>
                                            <w:right w:val="none" w:sz="0" w:space="0" w:color="auto"/>
                                          </w:divBdr>
                                          <w:divsChild>
                                            <w:div w:id="1745838295">
                                              <w:marLeft w:val="0"/>
                                              <w:marRight w:val="0"/>
                                              <w:marTop w:val="0"/>
                                              <w:marBottom w:val="0"/>
                                              <w:divBdr>
                                                <w:top w:val="none" w:sz="0" w:space="0" w:color="auto"/>
                                                <w:left w:val="none" w:sz="0" w:space="0" w:color="auto"/>
                                                <w:bottom w:val="none" w:sz="0" w:space="0" w:color="auto"/>
                                                <w:right w:val="none" w:sz="0" w:space="0" w:color="auto"/>
                                              </w:divBdr>
                                              <w:divsChild>
                                                <w:div w:id="975573559">
                                                  <w:marLeft w:val="0"/>
                                                  <w:marRight w:val="0"/>
                                                  <w:marTop w:val="0"/>
                                                  <w:marBottom w:val="0"/>
                                                  <w:divBdr>
                                                    <w:top w:val="none" w:sz="0" w:space="0" w:color="auto"/>
                                                    <w:left w:val="none" w:sz="0" w:space="0" w:color="auto"/>
                                                    <w:bottom w:val="none" w:sz="0" w:space="0" w:color="auto"/>
                                                    <w:right w:val="none" w:sz="0" w:space="0" w:color="auto"/>
                                                  </w:divBdr>
                                                  <w:divsChild>
                                                    <w:div w:id="445664453">
                                                      <w:marLeft w:val="0"/>
                                                      <w:marRight w:val="0"/>
                                                      <w:marTop w:val="0"/>
                                                      <w:marBottom w:val="0"/>
                                                      <w:divBdr>
                                                        <w:top w:val="none" w:sz="0" w:space="0" w:color="auto"/>
                                                        <w:left w:val="none" w:sz="0" w:space="0" w:color="auto"/>
                                                        <w:bottom w:val="none" w:sz="0" w:space="0" w:color="auto"/>
                                                        <w:right w:val="none" w:sz="0" w:space="0" w:color="auto"/>
                                                      </w:divBdr>
                                                      <w:divsChild>
                                                        <w:div w:id="1568496830">
                                                          <w:marLeft w:val="0"/>
                                                          <w:marRight w:val="0"/>
                                                          <w:marTop w:val="0"/>
                                                          <w:marBottom w:val="0"/>
                                                          <w:divBdr>
                                                            <w:top w:val="none" w:sz="0" w:space="0" w:color="auto"/>
                                                            <w:left w:val="none" w:sz="0" w:space="0" w:color="auto"/>
                                                            <w:bottom w:val="none" w:sz="0" w:space="0" w:color="auto"/>
                                                            <w:right w:val="none" w:sz="0" w:space="0" w:color="auto"/>
                                                          </w:divBdr>
                                                          <w:divsChild>
                                                            <w:div w:id="2079087995">
                                                              <w:marLeft w:val="0"/>
                                                              <w:marRight w:val="0"/>
                                                              <w:marTop w:val="0"/>
                                                              <w:marBottom w:val="0"/>
                                                              <w:divBdr>
                                                                <w:top w:val="none" w:sz="0" w:space="0" w:color="auto"/>
                                                                <w:left w:val="none" w:sz="0" w:space="0" w:color="auto"/>
                                                                <w:bottom w:val="none" w:sz="0" w:space="0" w:color="auto"/>
                                                                <w:right w:val="none" w:sz="0" w:space="0" w:color="auto"/>
                                                              </w:divBdr>
                                                              <w:divsChild>
                                                                <w:div w:id="355011234">
                                                                  <w:marLeft w:val="0"/>
                                                                  <w:marRight w:val="0"/>
                                                                  <w:marTop w:val="0"/>
                                                                  <w:marBottom w:val="0"/>
                                                                  <w:divBdr>
                                                                    <w:top w:val="none" w:sz="0" w:space="0" w:color="auto"/>
                                                                    <w:left w:val="none" w:sz="0" w:space="0" w:color="auto"/>
                                                                    <w:bottom w:val="none" w:sz="0" w:space="0" w:color="auto"/>
                                                                    <w:right w:val="none" w:sz="0" w:space="0" w:color="auto"/>
                                                                  </w:divBdr>
                                                                  <w:divsChild>
                                                                    <w:div w:id="1119299845">
                                                                      <w:marLeft w:val="0"/>
                                                                      <w:marRight w:val="0"/>
                                                                      <w:marTop w:val="0"/>
                                                                      <w:marBottom w:val="0"/>
                                                                      <w:divBdr>
                                                                        <w:top w:val="none" w:sz="0" w:space="0" w:color="auto"/>
                                                                        <w:left w:val="none" w:sz="0" w:space="0" w:color="auto"/>
                                                                        <w:bottom w:val="none" w:sz="0" w:space="0" w:color="auto"/>
                                                                        <w:right w:val="none" w:sz="0" w:space="0" w:color="auto"/>
                                                                      </w:divBdr>
                                                                      <w:divsChild>
                                                                        <w:div w:id="17162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7160">
                          <w:marLeft w:val="0"/>
                          <w:marRight w:val="0"/>
                          <w:marTop w:val="0"/>
                          <w:marBottom w:val="0"/>
                          <w:divBdr>
                            <w:top w:val="none" w:sz="0" w:space="0" w:color="auto"/>
                            <w:left w:val="none" w:sz="0" w:space="0" w:color="auto"/>
                            <w:bottom w:val="none" w:sz="0" w:space="0" w:color="auto"/>
                            <w:right w:val="none" w:sz="0" w:space="0" w:color="auto"/>
                          </w:divBdr>
                          <w:divsChild>
                            <w:div w:id="44918028">
                              <w:marLeft w:val="0"/>
                              <w:marRight w:val="0"/>
                              <w:marTop w:val="0"/>
                              <w:marBottom w:val="0"/>
                              <w:divBdr>
                                <w:top w:val="none" w:sz="0" w:space="0" w:color="auto"/>
                                <w:left w:val="none" w:sz="0" w:space="0" w:color="auto"/>
                                <w:bottom w:val="none" w:sz="0" w:space="0" w:color="auto"/>
                                <w:right w:val="none" w:sz="0" w:space="0" w:color="auto"/>
                              </w:divBdr>
                              <w:divsChild>
                                <w:div w:id="1669748198">
                                  <w:marLeft w:val="0"/>
                                  <w:marRight w:val="0"/>
                                  <w:marTop w:val="0"/>
                                  <w:marBottom w:val="0"/>
                                  <w:divBdr>
                                    <w:top w:val="none" w:sz="0" w:space="0" w:color="auto"/>
                                    <w:left w:val="none" w:sz="0" w:space="0" w:color="auto"/>
                                    <w:bottom w:val="none" w:sz="0" w:space="0" w:color="auto"/>
                                    <w:right w:val="none" w:sz="0" w:space="0" w:color="auto"/>
                                  </w:divBdr>
                                  <w:divsChild>
                                    <w:div w:id="1472944594">
                                      <w:marLeft w:val="0"/>
                                      <w:marRight w:val="0"/>
                                      <w:marTop w:val="0"/>
                                      <w:marBottom w:val="0"/>
                                      <w:divBdr>
                                        <w:top w:val="none" w:sz="0" w:space="0" w:color="auto"/>
                                        <w:left w:val="none" w:sz="0" w:space="0" w:color="auto"/>
                                        <w:bottom w:val="none" w:sz="0" w:space="0" w:color="auto"/>
                                        <w:right w:val="none" w:sz="0" w:space="0" w:color="auto"/>
                                      </w:divBdr>
                                      <w:divsChild>
                                        <w:div w:id="2019111722">
                                          <w:marLeft w:val="0"/>
                                          <w:marRight w:val="0"/>
                                          <w:marTop w:val="0"/>
                                          <w:marBottom w:val="0"/>
                                          <w:divBdr>
                                            <w:top w:val="none" w:sz="0" w:space="0" w:color="auto"/>
                                            <w:left w:val="none" w:sz="0" w:space="0" w:color="auto"/>
                                            <w:bottom w:val="none" w:sz="0" w:space="0" w:color="auto"/>
                                            <w:right w:val="none" w:sz="0" w:space="0" w:color="auto"/>
                                          </w:divBdr>
                                          <w:divsChild>
                                            <w:div w:id="1884710652">
                                              <w:marLeft w:val="0"/>
                                              <w:marRight w:val="0"/>
                                              <w:marTop w:val="0"/>
                                              <w:marBottom w:val="0"/>
                                              <w:divBdr>
                                                <w:top w:val="none" w:sz="0" w:space="0" w:color="auto"/>
                                                <w:left w:val="none" w:sz="0" w:space="0" w:color="auto"/>
                                                <w:bottom w:val="none" w:sz="0" w:space="0" w:color="auto"/>
                                                <w:right w:val="none" w:sz="0" w:space="0" w:color="auto"/>
                                              </w:divBdr>
                                              <w:divsChild>
                                                <w:div w:id="1732189245">
                                                  <w:marLeft w:val="0"/>
                                                  <w:marRight w:val="0"/>
                                                  <w:marTop w:val="0"/>
                                                  <w:marBottom w:val="0"/>
                                                  <w:divBdr>
                                                    <w:top w:val="none" w:sz="0" w:space="0" w:color="auto"/>
                                                    <w:left w:val="none" w:sz="0" w:space="0" w:color="auto"/>
                                                    <w:bottom w:val="none" w:sz="0" w:space="0" w:color="auto"/>
                                                    <w:right w:val="none" w:sz="0" w:space="0" w:color="auto"/>
                                                  </w:divBdr>
                                                  <w:divsChild>
                                                    <w:div w:id="1799687668">
                                                      <w:marLeft w:val="0"/>
                                                      <w:marRight w:val="0"/>
                                                      <w:marTop w:val="0"/>
                                                      <w:marBottom w:val="0"/>
                                                      <w:divBdr>
                                                        <w:top w:val="none" w:sz="0" w:space="0" w:color="auto"/>
                                                        <w:left w:val="none" w:sz="0" w:space="0" w:color="auto"/>
                                                        <w:bottom w:val="none" w:sz="0" w:space="0" w:color="auto"/>
                                                        <w:right w:val="none" w:sz="0" w:space="0" w:color="auto"/>
                                                      </w:divBdr>
                                                      <w:divsChild>
                                                        <w:div w:id="1559248156">
                                                          <w:marLeft w:val="0"/>
                                                          <w:marRight w:val="0"/>
                                                          <w:marTop w:val="0"/>
                                                          <w:marBottom w:val="0"/>
                                                          <w:divBdr>
                                                            <w:top w:val="none" w:sz="0" w:space="0" w:color="auto"/>
                                                            <w:left w:val="none" w:sz="0" w:space="0" w:color="auto"/>
                                                            <w:bottom w:val="none" w:sz="0" w:space="0" w:color="auto"/>
                                                            <w:right w:val="none" w:sz="0" w:space="0" w:color="auto"/>
                                                          </w:divBdr>
                                                          <w:divsChild>
                                                            <w:div w:id="865216444">
                                                              <w:marLeft w:val="0"/>
                                                              <w:marRight w:val="0"/>
                                                              <w:marTop w:val="0"/>
                                                              <w:marBottom w:val="0"/>
                                                              <w:divBdr>
                                                                <w:top w:val="none" w:sz="0" w:space="0" w:color="auto"/>
                                                                <w:left w:val="none" w:sz="0" w:space="0" w:color="auto"/>
                                                                <w:bottom w:val="none" w:sz="0" w:space="0" w:color="auto"/>
                                                                <w:right w:val="none" w:sz="0" w:space="0" w:color="auto"/>
                                                              </w:divBdr>
                                                              <w:divsChild>
                                                                <w:div w:id="11849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280293">
                          <w:marLeft w:val="0"/>
                          <w:marRight w:val="0"/>
                          <w:marTop w:val="0"/>
                          <w:marBottom w:val="0"/>
                          <w:divBdr>
                            <w:top w:val="none" w:sz="0" w:space="0" w:color="auto"/>
                            <w:left w:val="none" w:sz="0" w:space="0" w:color="auto"/>
                            <w:bottom w:val="none" w:sz="0" w:space="0" w:color="auto"/>
                            <w:right w:val="none" w:sz="0" w:space="0" w:color="auto"/>
                          </w:divBdr>
                          <w:divsChild>
                            <w:div w:id="1120804374">
                              <w:marLeft w:val="0"/>
                              <w:marRight w:val="0"/>
                              <w:marTop w:val="0"/>
                              <w:marBottom w:val="0"/>
                              <w:divBdr>
                                <w:top w:val="none" w:sz="0" w:space="0" w:color="auto"/>
                                <w:left w:val="none" w:sz="0" w:space="0" w:color="auto"/>
                                <w:bottom w:val="none" w:sz="0" w:space="0" w:color="auto"/>
                                <w:right w:val="none" w:sz="0" w:space="0" w:color="auto"/>
                              </w:divBdr>
                            </w:div>
                          </w:divsChild>
                        </w:div>
                        <w:div w:id="549071405">
                          <w:marLeft w:val="0"/>
                          <w:marRight w:val="0"/>
                          <w:marTop w:val="0"/>
                          <w:marBottom w:val="0"/>
                          <w:divBdr>
                            <w:top w:val="none" w:sz="0" w:space="0" w:color="auto"/>
                            <w:left w:val="none" w:sz="0" w:space="0" w:color="auto"/>
                            <w:bottom w:val="none" w:sz="0" w:space="0" w:color="auto"/>
                            <w:right w:val="none" w:sz="0" w:space="0" w:color="auto"/>
                          </w:divBdr>
                          <w:divsChild>
                            <w:div w:id="1935743062">
                              <w:marLeft w:val="0"/>
                              <w:marRight w:val="0"/>
                              <w:marTop w:val="0"/>
                              <w:marBottom w:val="0"/>
                              <w:divBdr>
                                <w:top w:val="none" w:sz="0" w:space="0" w:color="auto"/>
                                <w:left w:val="none" w:sz="0" w:space="0" w:color="auto"/>
                                <w:bottom w:val="none" w:sz="0" w:space="0" w:color="auto"/>
                                <w:right w:val="none" w:sz="0" w:space="0" w:color="auto"/>
                              </w:divBdr>
                              <w:divsChild>
                                <w:div w:id="1657802569">
                                  <w:marLeft w:val="0"/>
                                  <w:marRight w:val="0"/>
                                  <w:marTop w:val="0"/>
                                  <w:marBottom w:val="0"/>
                                  <w:divBdr>
                                    <w:top w:val="none" w:sz="0" w:space="0" w:color="auto"/>
                                    <w:left w:val="none" w:sz="0" w:space="0" w:color="auto"/>
                                    <w:bottom w:val="none" w:sz="0" w:space="0" w:color="auto"/>
                                    <w:right w:val="none" w:sz="0" w:space="0" w:color="auto"/>
                                  </w:divBdr>
                                  <w:divsChild>
                                    <w:div w:id="1664629033">
                                      <w:marLeft w:val="0"/>
                                      <w:marRight w:val="0"/>
                                      <w:marTop w:val="0"/>
                                      <w:marBottom w:val="0"/>
                                      <w:divBdr>
                                        <w:top w:val="none" w:sz="0" w:space="0" w:color="auto"/>
                                        <w:left w:val="none" w:sz="0" w:space="0" w:color="auto"/>
                                        <w:bottom w:val="none" w:sz="0" w:space="0" w:color="auto"/>
                                        <w:right w:val="none" w:sz="0" w:space="0" w:color="auto"/>
                                      </w:divBdr>
                                      <w:divsChild>
                                        <w:div w:id="17323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83721">
                          <w:marLeft w:val="0"/>
                          <w:marRight w:val="0"/>
                          <w:marTop w:val="0"/>
                          <w:marBottom w:val="0"/>
                          <w:divBdr>
                            <w:top w:val="none" w:sz="0" w:space="0" w:color="auto"/>
                            <w:left w:val="none" w:sz="0" w:space="0" w:color="auto"/>
                            <w:bottom w:val="none" w:sz="0" w:space="0" w:color="auto"/>
                            <w:right w:val="none" w:sz="0" w:space="0" w:color="auto"/>
                          </w:divBdr>
                          <w:divsChild>
                            <w:div w:id="396755427">
                              <w:marLeft w:val="0"/>
                              <w:marRight w:val="0"/>
                              <w:marTop w:val="0"/>
                              <w:marBottom w:val="0"/>
                              <w:divBdr>
                                <w:top w:val="none" w:sz="0" w:space="0" w:color="auto"/>
                                <w:left w:val="none" w:sz="0" w:space="0" w:color="auto"/>
                                <w:bottom w:val="none" w:sz="0" w:space="0" w:color="auto"/>
                                <w:right w:val="none" w:sz="0" w:space="0" w:color="auto"/>
                              </w:divBdr>
                              <w:divsChild>
                                <w:div w:id="1869445893">
                                  <w:marLeft w:val="0"/>
                                  <w:marRight w:val="0"/>
                                  <w:marTop w:val="0"/>
                                  <w:marBottom w:val="0"/>
                                  <w:divBdr>
                                    <w:top w:val="none" w:sz="0" w:space="0" w:color="auto"/>
                                    <w:left w:val="none" w:sz="0" w:space="0" w:color="auto"/>
                                    <w:bottom w:val="none" w:sz="0" w:space="0" w:color="auto"/>
                                    <w:right w:val="none" w:sz="0" w:space="0" w:color="auto"/>
                                  </w:divBdr>
                                  <w:divsChild>
                                    <w:div w:id="733747254">
                                      <w:marLeft w:val="0"/>
                                      <w:marRight w:val="0"/>
                                      <w:marTop w:val="0"/>
                                      <w:marBottom w:val="0"/>
                                      <w:divBdr>
                                        <w:top w:val="none" w:sz="0" w:space="0" w:color="auto"/>
                                        <w:left w:val="none" w:sz="0" w:space="0" w:color="auto"/>
                                        <w:bottom w:val="none" w:sz="0" w:space="0" w:color="auto"/>
                                        <w:right w:val="none" w:sz="0" w:space="0" w:color="auto"/>
                                      </w:divBdr>
                                      <w:divsChild>
                                        <w:div w:id="883251437">
                                          <w:marLeft w:val="0"/>
                                          <w:marRight w:val="0"/>
                                          <w:marTop w:val="0"/>
                                          <w:marBottom w:val="0"/>
                                          <w:divBdr>
                                            <w:top w:val="none" w:sz="0" w:space="0" w:color="auto"/>
                                            <w:left w:val="none" w:sz="0" w:space="0" w:color="auto"/>
                                            <w:bottom w:val="none" w:sz="0" w:space="0" w:color="auto"/>
                                            <w:right w:val="none" w:sz="0" w:space="0" w:color="auto"/>
                                          </w:divBdr>
                                          <w:divsChild>
                                            <w:div w:id="423841515">
                                              <w:marLeft w:val="0"/>
                                              <w:marRight w:val="0"/>
                                              <w:marTop w:val="0"/>
                                              <w:marBottom w:val="0"/>
                                              <w:divBdr>
                                                <w:top w:val="none" w:sz="0" w:space="0" w:color="auto"/>
                                                <w:left w:val="none" w:sz="0" w:space="0" w:color="auto"/>
                                                <w:bottom w:val="none" w:sz="0" w:space="0" w:color="auto"/>
                                                <w:right w:val="none" w:sz="0" w:space="0" w:color="auto"/>
                                              </w:divBdr>
                                              <w:divsChild>
                                                <w:div w:id="913971336">
                                                  <w:marLeft w:val="0"/>
                                                  <w:marRight w:val="0"/>
                                                  <w:marTop w:val="0"/>
                                                  <w:marBottom w:val="0"/>
                                                  <w:divBdr>
                                                    <w:top w:val="none" w:sz="0" w:space="0" w:color="auto"/>
                                                    <w:left w:val="none" w:sz="0" w:space="0" w:color="auto"/>
                                                    <w:bottom w:val="none" w:sz="0" w:space="0" w:color="auto"/>
                                                    <w:right w:val="none" w:sz="0" w:space="0" w:color="auto"/>
                                                  </w:divBdr>
                                                  <w:divsChild>
                                                    <w:div w:id="51658898">
                                                      <w:marLeft w:val="0"/>
                                                      <w:marRight w:val="0"/>
                                                      <w:marTop w:val="0"/>
                                                      <w:marBottom w:val="0"/>
                                                      <w:divBdr>
                                                        <w:top w:val="none" w:sz="0" w:space="0" w:color="auto"/>
                                                        <w:left w:val="none" w:sz="0" w:space="0" w:color="auto"/>
                                                        <w:bottom w:val="none" w:sz="0" w:space="0" w:color="auto"/>
                                                        <w:right w:val="none" w:sz="0" w:space="0" w:color="auto"/>
                                                      </w:divBdr>
                                                      <w:divsChild>
                                                        <w:div w:id="383339028">
                                                          <w:marLeft w:val="0"/>
                                                          <w:marRight w:val="0"/>
                                                          <w:marTop w:val="0"/>
                                                          <w:marBottom w:val="0"/>
                                                          <w:divBdr>
                                                            <w:top w:val="none" w:sz="0" w:space="0" w:color="auto"/>
                                                            <w:left w:val="none" w:sz="0" w:space="0" w:color="auto"/>
                                                            <w:bottom w:val="none" w:sz="0" w:space="0" w:color="auto"/>
                                                            <w:right w:val="none" w:sz="0" w:space="0" w:color="auto"/>
                                                          </w:divBdr>
                                                          <w:divsChild>
                                                            <w:div w:id="1068727939">
                                                              <w:marLeft w:val="0"/>
                                                              <w:marRight w:val="0"/>
                                                              <w:marTop w:val="0"/>
                                                              <w:marBottom w:val="0"/>
                                                              <w:divBdr>
                                                                <w:top w:val="none" w:sz="0" w:space="0" w:color="auto"/>
                                                                <w:left w:val="none" w:sz="0" w:space="0" w:color="auto"/>
                                                                <w:bottom w:val="none" w:sz="0" w:space="0" w:color="auto"/>
                                                                <w:right w:val="none" w:sz="0" w:space="0" w:color="auto"/>
                                                              </w:divBdr>
                                                              <w:divsChild>
                                                                <w:div w:id="1881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722735">
                          <w:marLeft w:val="0"/>
                          <w:marRight w:val="0"/>
                          <w:marTop w:val="0"/>
                          <w:marBottom w:val="0"/>
                          <w:divBdr>
                            <w:top w:val="none" w:sz="0" w:space="0" w:color="auto"/>
                            <w:left w:val="none" w:sz="0" w:space="0" w:color="auto"/>
                            <w:bottom w:val="none" w:sz="0" w:space="0" w:color="auto"/>
                            <w:right w:val="none" w:sz="0" w:space="0" w:color="auto"/>
                          </w:divBdr>
                          <w:divsChild>
                            <w:div w:id="1444689708">
                              <w:marLeft w:val="0"/>
                              <w:marRight w:val="0"/>
                              <w:marTop w:val="0"/>
                              <w:marBottom w:val="0"/>
                              <w:divBdr>
                                <w:top w:val="none" w:sz="0" w:space="0" w:color="auto"/>
                                <w:left w:val="none" w:sz="0" w:space="0" w:color="auto"/>
                                <w:bottom w:val="none" w:sz="0" w:space="0" w:color="auto"/>
                                <w:right w:val="none" w:sz="0" w:space="0" w:color="auto"/>
                              </w:divBdr>
                            </w:div>
                          </w:divsChild>
                        </w:div>
                        <w:div w:id="1471246446">
                          <w:marLeft w:val="0"/>
                          <w:marRight w:val="0"/>
                          <w:marTop w:val="0"/>
                          <w:marBottom w:val="0"/>
                          <w:divBdr>
                            <w:top w:val="none" w:sz="0" w:space="0" w:color="auto"/>
                            <w:left w:val="none" w:sz="0" w:space="0" w:color="auto"/>
                            <w:bottom w:val="none" w:sz="0" w:space="0" w:color="auto"/>
                            <w:right w:val="none" w:sz="0" w:space="0" w:color="auto"/>
                          </w:divBdr>
                          <w:divsChild>
                            <w:div w:id="106824096">
                              <w:marLeft w:val="0"/>
                              <w:marRight w:val="0"/>
                              <w:marTop w:val="0"/>
                              <w:marBottom w:val="0"/>
                              <w:divBdr>
                                <w:top w:val="none" w:sz="0" w:space="0" w:color="auto"/>
                                <w:left w:val="none" w:sz="0" w:space="0" w:color="auto"/>
                                <w:bottom w:val="none" w:sz="0" w:space="0" w:color="auto"/>
                                <w:right w:val="none" w:sz="0" w:space="0" w:color="auto"/>
                              </w:divBdr>
                              <w:divsChild>
                                <w:div w:id="113064197">
                                  <w:marLeft w:val="0"/>
                                  <w:marRight w:val="0"/>
                                  <w:marTop w:val="0"/>
                                  <w:marBottom w:val="0"/>
                                  <w:divBdr>
                                    <w:top w:val="none" w:sz="0" w:space="0" w:color="auto"/>
                                    <w:left w:val="none" w:sz="0" w:space="0" w:color="auto"/>
                                    <w:bottom w:val="none" w:sz="0" w:space="0" w:color="auto"/>
                                    <w:right w:val="none" w:sz="0" w:space="0" w:color="auto"/>
                                  </w:divBdr>
                                  <w:divsChild>
                                    <w:div w:id="1068042120">
                                      <w:marLeft w:val="0"/>
                                      <w:marRight w:val="0"/>
                                      <w:marTop w:val="0"/>
                                      <w:marBottom w:val="0"/>
                                      <w:divBdr>
                                        <w:top w:val="none" w:sz="0" w:space="0" w:color="auto"/>
                                        <w:left w:val="none" w:sz="0" w:space="0" w:color="auto"/>
                                        <w:bottom w:val="none" w:sz="0" w:space="0" w:color="auto"/>
                                        <w:right w:val="none" w:sz="0" w:space="0" w:color="auto"/>
                                      </w:divBdr>
                                      <w:divsChild>
                                        <w:div w:id="4005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09064">
                          <w:marLeft w:val="0"/>
                          <w:marRight w:val="0"/>
                          <w:marTop w:val="0"/>
                          <w:marBottom w:val="0"/>
                          <w:divBdr>
                            <w:top w:val="none" w:sz="0" w:space="0" w:color="auto"/>
                            <w:left w:val="none" w:sz="0" w:space="0" w:color="auto"/>
                            <w:bottom w:val="none" w:sz="0" w:space="0" w:color="auto"/>
                            <w:right w:val="none" w:sz="0" w:space="0" w:color="auto"/>
                          </w:divBdr>
                          <w:divsChild>
                            <w:div w:id="1512376013">
                              <w:marLeft w:val="0"/>
                              <w:marRight w:val="0"/>
                              <w:marTop w:val="0"/>
                              <w:marBottom w:val="0"/>
                              <w:divBdr>
                                <w:top w:val="none" w:sz="0" w:space="0" w:color="auto"/>
                                <w:left w:val="none" w:sz="0" w:space="0" w:color="auto"/>
                                <w:bottom w:val="none" w:sz="0" w:space="0" w:color="auto"/>
                                <w:right w:val="none" w:sz="0" w:space="0" w:color="auto"/>
                              </w:divBdr>
                              <w:divsChild>
                                <w:div w:id="971444501">
                                  <w:marLeft w:val="0"/>
                                  <w:marRight w:val="0"/>
                                  <w:marTop w:val="0"/>
                                  <w:marBottom w:val="0"/>
                                  <w:divBdr>
                                    <w:top w:val="none" w:sz="0" w:space="0" w:color="auto"/>
                                    <w:left w:val="none" w:sz="0" w:space="0" w:color="auto"/>
                                    <w:bottom w:val="none" w:sz="0" w:space="0" w:color="auto"/>
                                    <w:right w:val="none" w:sz="0" w:space="0" w:color="auto"/>
                                  </w:divBdr>
                                  <w:divsChild>
                                    <w:div w:id="634722077">
                                      <w:marLeft w:val="0"/>
                                      <w:marRight w:val="0"/>
                                      <w:marTop w:val="0"/>
                                      <w:marBottom w:val="0"/>
                                      <w:divBdr>
                                        <w:top w:val="none" w:sz="0" w:space="0" w:color="auto"/>
                                        <w:left w:val="none" w:sz="0" w:space="0" w:color="auto"/>
                                        <w:bottom w:val="none" w:sz="0" w:space="0" w:color="auto"/>
                                        <w:right w:val="none" w:sz="0" w:space="0" w:color="auto"/>
                                      </w:divBdr>
                                      <w:divsChild>
                                        <w:div w:id="1790902693">
                                          <w:marLeft w:val="0"/>
                                          <w:marRight w:val="0"/>
                                          <w:marTop w:val="0"/>
                                          <w:marBottom w:val="0"/>
                                          <w:divBdr>
                                            <w:top w:val="none" w:sz="0" w:space="0" w:color="auto"/>
                                            <w:left w:val="none" w:sz="0" w:space="0" w:color="auto"/>
                                            <w:bottom w:val="none" w:sz="0" w:space="0" w:color="auto"/>
                                            <w:right w:val="none" w:sz="0" w:space="0" w:color="auto"/>
                                          </w:divBdr>
                                          <w:divsChild>
                                            <w:div w:id="1070080395">
                                              <w:marLeft w:val="0"/>
                                              <w:marRight w:val="0"/>
                                              <w:marTop w:val="0"/>
                                              <w:marBottom w:val="0"/>
                                              <w:divBdr>
                                                <w:top w:val="none" w:sz="0" w:space="0" w:color="auto"/>
                                                <w:left w:val="none" w:sz="0" w:space="0" w:color="auto"/>
                                                <w:bottom w:val="none" w:sz="0" w:space="0" w:color="auto"/>
                                                <w:right w:val="none" w:sz="0" w:space="0" w:color="auto"/>
                                              </w:divBdr>
                                              <w:divsChild>
                                                <w:div w:id="1324891529">
                                                  <w:marLeft w:val="0"/>
                                                  <w:marRight w:val="0"/>
                                                  <w:marTop w:val="0"/>
                                                  <w:marBottom w:val="0"/>
                                                  <w:divBdr>
                                                    <w:top w:val="none" w:sz="0" w:space="0" w:color="auto"/>
                                                    <w:left w:val="none" w:sz="0" w:space="0" w:color="auto"/>
                                                    <w:bottom w:val="none" w:sz="0" w:space="0" w:color="auto"/>
                                                    <w:right w:val="none" w:sz="0" w:space="0" w:color="auto"/>
                                                  </w:divBdr>
                                                  <w:divsChild>
                                                    <w:div w:id="1711875687">
                                                      <w:marLeft w:val="0"/>
                                                      <w:marRight w:val="0"/>
                                                      <w:marTop w:val="0"/>
                                                      <w:marBottom w:val="0"/>
                                                      <w:divBdr>
                                                        <w:top w:val="none" w:sz="0" w:space="0" w:color="auto"/>
                                                        <w:left w:val="none" w:sz="0" w:space="0" w:color="auto"/>
                                                        <w:bottom w:val="none" w:sz="0" w:space="0" w:color="auto"/>
                                                        <w:right w:val="none" w:sz="0" w:space="0" w:color="auto"/>
                                                      </w:divBdr>
                                                      <w:divsChild>
                                                        <w:div w:id="1700350383">
                                                          <w:marLeft w:val="0"/>
                                                          <w:marRight w:val="0"/>
                                                          <w:marTop w:val="0"/>
                                                          <w:marBottom w:val="0"/>
                                                          <w:divBdr>
                                                            <w:top w:val="none" w:sz="0" w:space="0" w:color="auto"/>
                                                            <w:left w:val="none" w:sz="0" w:space="0" w:color="auto"/>
                                                            <w:bottom w:val="none" w:sz="0" w:space="0" w:color="auto"/>
                                                            <w:right w:val="none" w:sz="0" w:space="0" w:color="auto"/>
                                                          </w:divBdr>
                                                          <w:divsChild>
                                                            <w:div w:id="652954975">
                                                              <w:marLeft w:val="0"/>
                                                              <w:marRight w:val="0"/>
                                                              <w:marTop w:val="0"/>
                                                              <w:marBottom w:val="0"/>
                                                              <w:divBdr>
                                                                <w:top w:val="none" w:sz="0" w:space="0" w:color="auto"/>
                                                                <w:left w:val="none" w:sz="0" w:space="0" w:color="auto"/>
                                                                <w:bottom w:val="none" w:sz="0" w:space="0" w:color="auto"/>
                                                                <w:right w:val="none" w:sz="0" w:space="0" w:color="auto"/>
                                                              </w:divBdr>
                                                              <w:divsChild>
                                                                <w:div w:id="17772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082722">
                          <w:marLeft w:val="0"/>
                          <w:marRight w:val="0"/>
                          <w:marTop w:val="0"/>
                          <w:marBottom w:val="0"/>
                          <w:divBdr>
                            <w:top w:val="none" w:sz="0" w:space="0" w:color="auto"/>
                            <w:left w:val="none" w:sz="0" w:space="0" w:color="auto"/>
                            <w:bottom w:val="none" w:sz="0" w:space="0" w:color="auto"/>
                            <w:right w:val="none" w:sz="0" w:space="0" w:color="auto"/>
                          </w:divBdr>
                          <w:divsChild>
                            <w:div w:id="994839480">
                              <w:marLeft w:val="0"/>
                              <w:marRight w:val="0"/>
                              <w:marTop w:val="0"/>
                              <w:marBottom w:val="0"/>
                              <w:divBdr>
                                <w:top w:val="none" w:sz="0" w:space="0" w:color="auto"/>
                                <w:left w:val="none" w:sz="0" w:space="0" w:color="auto"/>
                                <w:bottom w:val="none" w:sz="0" w:space="0" w:color="auto"/>
                                <w:right w:val="none" w:sz="0" w:space="0" w:color="auto"/>
                              </w:divBdr>
                            </w:div>
                          </w:divsChild>
                        </w:div>
                        <w:div w:id="23025039">
                          <w:marLeft w:val="0"/>
                          <w:marRight w:val="0"/>
                          <w:marTop w:val="0"/>
                          <w:marBottom w:val="0"/>
                          <w:divBdr>
                            <w:top w:val="none" w:sz="0" w:space="0" w:color="auto"/>
                            <w:left w:val="none" w:sz="0" w:space="0" w:color="auto"/>
                            <w:bottom w:val="none" w:sz="0" w:space="0" w:color="auto"/>
                            <w:right w:val="none" w:sz="0" w:space="0" w:color="auto"/>
                          </w:divBdr>
                          <w:divsChild>
                            <w:div w:id="465127562">
                              <w:marLeft w:val="0"/>
                              <w:marRight w:val="0"/>
                              <w:marTop w:val="0"/>
                              <w:marBottom w:val="0"/>
                              <w:divBdr>
                                <w:top w:val="none" w:sz="0" w:space="0" w:color="auto"/>
                                <w:left w:val="none" w:sz="0" w:space="0" w:color="auto"/>
                                <w:bottom w:val="none" w:sz="0" w:space="0" w:color="auto"/>
                                <w:right w:val="none" w:sz="0" w:space="0" w:color="auto"/>
                              </w:divBdr>
                              <w:divsChild>
                                <w:div w:id="1394500949">
                                  <w:marLeft w:val="0"/>
                                  <w:marRight w:val="0"/>
                                  <w:marTop w:val="0"/>
                                  <w:marBottom w:val="0"/>
                                  <w:divBdr>
                                    <w:top w:val="none" w:sz="0" w:space="0" w:color="auto"/>
                                    <w:left w:val="none" w:sz="0" w:space="0" w:color="auto"/>
                                    <w:bottom w:val="none" w:sz="0" w:space="0" w:color="auto"/>
                                    <w:right w:val="none" w:sz="0" w:space="0" w:color="auto"/>
                                  </w:divBdr>
                                  <w:divsChild>
                                    <w:div w:id="357434213">
                                      <w:marLeft w:val="0"/>
                                      <w:marRight w:val="0"/>
                                      <w:marTop w:val="0"/>
                                      <w:marBottom w:val="0"/>
                                      <w:divBdr>
                                        <w:top w:val="none" w:sz="0" w:space="0" w:color="auto"/>
                                        <w:left w:val="none" w:sz="0" w:space="0" w:color="auto"/>
                                        <w:bottom w:val="none" w:sz="0" w:space="0" w:color="auto"/>
                                        <w:right w:val="none" w:sz="0" w:space="0" w:color="auto"/>
                                      </w:divBdr>
                                      <w:divsChild>
                                        <w:div w:id="21180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61346">
                          <w:marLeft w:val="0"/>
                          <w:marRight w:val="0"/>
                          <w:marTop w:val="0"/>
                          <w:marBottom w:val="0"/>
                          <w:divBdr>
                            <w:top w:val="none" w:sz="0" w:space="0" w:color="auto"/>
                            <w:left w:val="none" w:sz="0" w:space="0" w:color="auto"/>
                            <w:bottom w:val="none" w:sz="0" w:space="0" w:color="auto"/>
                            <w:right w:val="none" w:sz="0" w:space="0" w:color="auto"/>
                          </w:divBdr>
                          <w:divsChild>
                            <w:div w:id="1802772963">
                              <w:marLeft w:val="0"/>
                              <w:marRight w:val="0"/>
                              <w:marTop w:val="0"/>
                              <w:marBottom w:val="0"/>
                              <w:divBdr>
                                <w:top w:val="none" w:sz="0" w:space="0" w:color="auto"/>
                                <w:left w:val="none" w:sz="0" w:space="0" w:color="auto"/>
                                <w:bottom w:val="none" w:sz="0" w:space="0" w:color="auto"/>
                                <w:right w:val="none" w:sz="0" w:space="0" w:color="auto"/>
                              </w:divBdr>
                              <w:divsChild>
                                <w:div w:id="973873961">
                                  <w:marLeft w:val="0"/>
                                  <w:marRight w:val="0"/>
                                  <w:marTop w:val="0"/>
                                  <w:marBottom w:val="0"/>
                                  <w:divBdr>
                                    <w:top w:val="none" w:sz="0" w:space="0" w:color="auto"/>
                                    <w:left w:val="none" w:sz="0" w:space="0" w:color="auto"/>
                                    <w:bottom w:val="none" w:sz="0" w:space="0" w:color="auto"/>
                                    <w:right w:val="none" w:sz="0" w:space="0" w:color="auto"/>
                                  </w:divBdr>
                                  <w:divsChild>
                                    <w:div w:id="403114640">
                                      <w:marLeft w:val="0"/>
                                      <w:marRight w:val="0"/>
                                      <w:marTop w:val="0"/>
                                      <w:marBottom w:val="0"/>
                                      <w:divBdr>
                                        <w:top w:val="none" w:sz="0" w:space="0" w:color="auto"/>
                                        <w:left w:val="none" w:sz="0" w:space="0" w:color="auto"/>
                                        <w:bottom w:val="none" w:sz="0" w:space="0" w:color="auto"/>
                                        <w:right w:val="none" w:sz="0" w:space="0" w:color="auto"/>
                                      </w:divBdr>
                                      <w:divsChild>
                                        <w:div w:id="1697778272">
                                          <w:marLeft w:val="0"/>
                                          <w:marRight w:val="0"/>
                                          <w:marTop w:val="0"/>
                                          <w:marBottom w:val="0"/>
                                          <w:divBdr>
                                            <w:top w:val="none" w:sz="0" w:space="0" w:color="auto"/>
                                            <w:left w:val="none" w:sz="0" w:space="0" w:color="auto"/>
                                            <w:bottom w:val="none" w:sz="0" w:space="0" w:color="auto"/>
                                            <w:right w:val="none" w:sz="0" w:space="0" w:color="auto"/>
                                          </w:divBdr>
                                          <w:divsChild>
                                            <w:div w:id="2079741213">
                                              <w:marLeft w:val="0"/>
                                              <w:marRight w:val="0"/>
                                              <w:marTop w:val="0"/>
                                              <w:marBottom w:val="0"/>
                                              <w:divBdr>
                                                <w:top w:val="none" w:sz="0" w:space="0" w:color="auto"/>
                                                <w:left w:val="none" w:sz="0" w:space="0" w:color="auto"/>
                                                <w:bottom w:val="none" w:sz="0" w:space="0" w:color="auto"/>
                                                <w:right w:val="none" w:sz="0" w:space="0" w:color="auto"/>
                                              </w:divBdr>
                                              <w:divsChild>
                                                <w:div w:id="562183823">
                                                  <w:marLeft w:val="0"/>
                                                  <w:marRight w:val="0"/>
                                                  <w:marTop w:val="0"/>
                                                  <w:marBottom w:val="0"/>
                                                  <w:divBdr>
                                                    <w:top w:val="none" w:sz="0" w:space="0" w:color="auto"/>
                                                    <w:left w:val="none" w:sz="0" w:space="0" w:color="auto"/>
                                                    <w:bottom w:val="none" w:sz="0" w:space="0" w:color="auto"/>
                                                    <w:right w:val="none" w:sz="0" w:space="0" w:color="auto"/>
                                                  </w:divBdr>
                                                  <w:divsChild>
                                                    <w:div w:id="1133256076">
                                                      <w:marLeft w:val="0"/>
                                                      <w:marRight w:val="0"/>
                                                      <w:marTop w:val="0"/>
                                                      <w:marBottom w:val="0"/>
                                                      <w:divBdr>
                                                        <w:top w:val="none" w:sz="0" w:space="0" w:color="auto"/>
                                                        <w:left w:val="none" w:sz="0" w:space="0" w:color="auto"/>
                                                        <w:bottom w:val="none" w:sz="0" w:space="0" w:color="auto"/>
                                                        <w:right w:val="none" w:sz="0" w:space="0" w:color="auto"/>
                                                      </w:divBdr>
                                                      <w:divsChild>
                                                        <w:div w:id="179247818">
                                                          <w:marLeft w:val="0"/>
                                                          <w:marRight w:val="0"/>
                                                          <w:marTop w:val="0"/>
                                                          <w:marBottom w:val="0"/>
                                                          <w:divBdr>
                                                            <w:top w:val="none" w:sz="0" w:space="0" w:color="auto"/>
                                                            <w:left w:val="none" w:sz="0" w:space="0" w:color="auto"/>
                                                            <w:bottom w:val="none" w:sz="0" w:space="0" w:color="auto"/>
                                                            <w:right w:val="none" w:sz="0" w:space="0" w:color="auto"/>
                                                          </w:divBdr>
                                                          <w:divsChild>
                                                            <w:div w:id="1649439379">
                                                              <w:marLeft w:val="0"/>
                                                              <w:marRight w:val="0"/>
                                                              <w:marTop w:val="0"/>
                                                              <w:marBottom w:val="0"/>
                                                              <w:divBdr>
                                                                <w:top w:val="none" w:sz="0" w:space="0" w:color="auto"/>
                                                                <w:left w:val="none" w:sz="0" w:space="0" w:color="auto"/>
                                                                <w:bottom w:val="none" w:sz="0" w:space="0" w:color="auto"/>
                                                                <w:right w:val="none" w:sz="0" w:space="0" w:color="auto"/>
                                                              </w:divBdr>
                                                              <w:divsChild>
                                                                <w:div w:id="1794246409">
                                                                  <w:marLeft w:val="0"/>
                                                                  <w:marRight w:val="0"/>
                                                                  <w:marTop w:val="0"/>
                                                                  <w:marBottom w:val="0"/>
                                                                  <w:divBdr>
                                                                    <w:top w:val="none" w:sz="0" w:space="0" w:color="auto"/>
                                                                    <w:left w:val="none" w:sz="0" w:space="0" w:color="auto"/>
                                                                    <w:bottom w:val="none" w:sz="0" w:space="0" w:color="auto"/>
                                                                    <w:right w:val="none" w:sz="0" w:space="0" w:color="auto"/>
                                                                  </w:divBdr>
                                                                  <w:divsChild>
                                                                    <w:div w:id="194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4830294">
                          <w:marLeft w:val="0"/>
                          <w:marRight w:val="0"/>
                          <w:marTop w:val="0"/>
                          <w:marBottom w:val="0"/>
                          <w:divBdr>
                            <w:top w:val="none" w:sz="0" w:space="0" w:color="auto"/>
                            <w:left w:val="none" w:sz="0" w:space="0" w:color="auto"/>
                            <w:bottom w:val="none" w:sz="0" w:space="0" w:color="auto"/>
                            <w:right w:val="none" w:sz="0" w:space="0" w:color="auto"/>
                          </w:divBdr>
                          <w:divsChild>
                            <w:div w:id="865022726">
                              <w:marLeft w:val="0"/>
                              <w:marRight w:val="0"/>
                              <w:marTop w:val="0"/>
                              <w:marBottom w:val="0"/>
                              <w:divBdr>
                                <w:top w:val="none" w:sz="0" w:space="0" w:color="auto"/>
                                <w:left w:val="none" w:sz="0" w:space="0" w:color="auto"/>
                                <w:bottom w:val="none" w:sz="0" w:space="0" w:color="auto"/>
                                <w:right w:val="none" w:sz="0" w:space="0" w:color="auto"/>
                              </w:divBdr>
                              <w:divsChild>
                                <w:div w:id="99185493">
                                  <w:marLeft w:val="0"/>
                                  <w:marRight w:val="0"/>
                                  <w:marTop w:val="0"/>
                                  <w:marBottom w:val="0"/>
                                  <w:divBdr>
                                    <w:top w:val="none" w:sz="0" w:space="0" w:color="auto"/>
                                    <w:left w:val="none" w:sz="0" w:space="0" w:color="auto"/>
                                    <w:bottom w:val="none" w:sz="0" w:space="0" w:color="auto"/>
                                    <w:right w:val="none" w:sz="0" w:space="0" w:color="auto"/>
                                  </w:divBdr>
                                  <w:divsChild>
                                    <w:div w:id="824391464">
                                      <w:marLeft w:val="0"/>
                                      <w:marRight w:val="0"/>
                                      <w:marTop w:val="0"/>
                                      <w:marBottom w:val="0"/>
                                      <w:divBdr>
                                        <w:top w:val="none" w:sz="0" w:space="0" w:color="auto"/>
                                        <w:left w:val="none" w:sz="0" w:space="0" w:color="auto"/>
                                        <w:bottom w:val="none" w:sz="0" w:space="0" w:color="auto"/>
                                        <w:right w:val="none" w:sz="0" w:space="0" w:color="auto"/>
                                      </w:divBdr>
                                      <w:divsChild>
                                        <w:div w:id="1073235117">
                                          <w:marLeft w:val="0"/>
                                          <w:marRight w:val="0"/>
                                          <w:marTop w:val="0"/>
                                          <w:marBottom w:val="0"/>
                                          <w:divBdr>
                                            <w:top w:val="none" w:sz="0" w:space="0" w:color="auto"/>
                                            <w:left w:val="none" w:sz="0" w:space="0" w:color="auto"/>
                                            <w:bottom w:val="none" w:sz="0" w:space="0" w:color="auto"/>
                                            <w:right w:val="none" w:sz="0" w:space="0" w:color="auto"/>
                                          </w:divBdr>
                                          <w:divsChild>
                                            <w:div w:id="2050521098">
                                              <w:marLeft w:val="0"/>
                                              <w:marRight w:val="0"/>
                                              <w:marTop w:val="0"/>
                                              <w:marBottom w:val="0"/>
                                              <w:divBdr>
                                                <w:top w:val="none" w:sz="0" w:space="0" w:color="auto"/>
                                                <w:left w:val="none" w:sz="0" w:space="0" w:color="auto"/>
                                                <w:bottom w:val="none" w:sz="0" w:space="0" w:color="auto"/>
                                                <w:right w:val="none" w:sz="0" w:space="0" w:color="auto"/>
                                              </w:divBdr>
                                              <w:divsChild>
                                                <w:div w:id="593435509">
                                                  <w:marLeft w:val="0"/>
                                                  <w:marRight w:val="0"/>
                                                  <w:marTop w:val="0"/>
                                                  <w:marBottom w:val="0"/>
                                                  <w:divBdr>
                                                    <w:top w:val="none" w:sz="0" w:space="0" w:color="auto"/>
                                                    <w:left w:val="none" w:sz="0" w:space="0" w:color="auto"/>
                                                    <w:bottom w:val="none" w:sz="0" w:space="0" w:color="auto"/>
                                                    <w:right w:val="none" w:sz="0" w:space="0" w:color="auto"/>
                                                  </w:divBdr>
                                                  <w:divsChild>
                                                    <w:div w:id="1756054857">
                                                      <w:marLeft w:val="0"/>
                                                      <w:marRight w:val="0"/>
                                                      <w:marTop w:val="0"/>
                                                      <w:marBottom w:val="0"/>
                                                      <w:divBdr>
                                                        <w:top w:val="none" w:sz="0" w:space="0" w:color="auto"/>
                                                        <w:left w:val="none" w:sz="0" w:space="0" w:color="auto"/>
                                                        <w:bottom w:val="none" w:sz="0" w:space="0" w:color="auto"/>
                                                        <w:right w:val="none" w:sz="0" w:space="0" w:color="auto"/>
                                                      </w:divBdr>
                                                      <w:divsChild>
                                                        <w:div w:id="594366876">
                                                          <w:marLeft w:val="0"/>
                                                          <w:marRight w:val="0"/>
                                                          <w:marTop w:val="0"/>
                                                          <w:marBottom w:val="0"/>
                                                          <w:divBdr>
                                                            <w:top w:val="none" w:sz="0" w:space="0" w:color="auto"/>
                                                            <w:left w:val="none" w:sz="0" w:space="0" w:color="auto"/>
                                                            <w:bottom w:val="none" w:sz="0" w:space="0" w:color="auto"/>
                                                            <w:right w:val="none" w:sz="0" w:space="0" w:color="auto"/>
                                                          </w:divBdr>
                                                          <w:divsChild>
                                                            <w:div w:id="695352268">
                                                              <w:marLeft w:val="0"/>
                                                              <w:marRight w:val="0"/>
                                                              <w:marTop w:val="0"/>
                                                              <w:marBottom w:val="0"/>
                                                              <w:divBdr>
                                                                <w:top w:val="none" w:sz="0" w:space="0" w:color="auto"/>
                                                                <w:left w:val="none" w:sz="0" w:space="0" w:color="auto"/>
                                                                <w:bottom w:val="none" w:sz="0" w:space="0" w:color="auto"/>
                                                                <w:right w:val="none" w:sz="0" w:space="0" w:color="auto"/>
                                                              </w:divBdr>
                                                              <w:divsChild>
                                                                <w:div w:id="13123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765524">
                          <w:marLeft w:val="0"/>
                          <w:marRight w:val="0"/>
                          <w:marTop w:val="0"/>
                          <w:marBottom w:val="0"/>
                          <w:divBdr>
                            <w:top w:val="none" w:sz="0" w:space="0" w:color="auto"/>
                            <w:left w:val="none" w:sz="0" w:space="0" w:color="auto"/>
                            <w:bottom w:val="none" w:sz="0" w:space="0" w:color="auto"/>
                            <w:right w:val="none" w:sz="0" w:space="0" w:color="auto"/>
                          </w:divBdr>
                          <w:divsChild>
                            <w:div w:id="1288773641">
                              <w:marLeft w:val="0"/>
                              <w:marRight w:val="0"/>
                              <w:marTop w:val="0"/>
                              <w:marBottom w:val="0"/>
                              <w:divBdr>
                                <w:top w:val="none" w:sz="0" w:space="0" w:color="auto"/>
                                <w:left w:val="none" w:sz="0" w:space="0" w:color="auto"/>
                                <w:bottom w:val="none" w:sz="0" w:space="0" w:color="auto"/>
                                <w:right w:val="none" w:sz="0" w:space="0" w:color="auto"/>
                              </w:divBdr>
                            </w:div>
                          </w:divsChild>
                        </w:div>
                        <w:div w:id="716778320">
                          <w:marLeft w:val="0"/>
                          <w:marRight w:val="0"/>
                          <w:marTop w:val="0"/>
                          <w:marBottom w:val="0"/>
                          <w:divBdr>
                            <w:top w:val="none" w:sz="0" w:space="0" w:color="auto"/>
                            <w:left w:val="none" w:sz="0" w:space="0" w:color="auto"/>
                            <w:bottom w:val="none" w:sz="0" w:space="0" w:color="auto"/>
                            <w:right w:val="none" w:sz="0" w:space="0" w:color="auto"/>
                          </w:divBdr>
                          <w:divsChild>
                            <w:div w:id="795564229">
                              <w:marLeft w:val="0"/>
                              <w:marRight w:val="0"/>
                              <w:marTop w:val="0"/>
                              <w:marBottom w:val="0"/>
                              <w:divBdr>
                                <w:top w:val="none" w:sz="0" w:space="0" w:color="auto"/>
                                <w:left w:val="none" w:sz="0" w:space="0" w:color="auto"/>
                                <w:bottom w:val="none" w:sz="0" w:space="0" w:color="auto"/>
                                <w:right w:val="none" w:sz="0" w:space="0" w:color="auto"/>
                              </w:divBdr>
                              <w:divsChild>
                                <w:div w:id="1133988080">
                                  <w:marLeft w:val="0"/>
                                  <w:marRight w:val="0"/>
                                  <w:marTop w:val="0"/>
                                  <w:marBottom w:val="0"/>
                                  <w:divBdr>
                                    <w:top w:val="none" w:sz="0" w:space="0" w:color="auto"/>
                                    <w:left w:val="none" w:sz="0" w:space="0" w:color="auto"/>
                                    <w:bottom w:val="none" w:sz="0" w:space="0" w:color="auto"/>
                                    <w:right w:val="none" w:sz="0" w:space="0" w:color="auto"/>
                                  </w:divBdr>
                                  <w:divsChild>
                                    <w:div w:id="2030793431">
                                      <w:marLeft w:val="0"/>
                                      <w:marRight w:val="0"/>
                                      <w:marTop w:val="0"/>
                                      <w:marBottom w:val="0"/>
                                      <w:divBdr>
                                        <w:top w:val="none" w:sz="0" w:space="0" w:color="auto"/>
                                        <w:left w:val="none" w:sz="0" w:space="0" w:color="auto"/>
                                        <w:bottom w:val="none" w:sz="0" w:space="0" w:color="auto"/>
                                        <w:right w:val="none" w:sz="0" w:space="0" w:color="auto"/>
                                      </w:divBdr>
                                      <w:divsChild>
                                        <w:div w:id="15921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886661">
                          <w:marLeft w:val="0"/>
                          <w:marRight w:val="0"/>
                          <w:marTop w:val="0"/>
                          <w:marBottom w:val="0"/>
                          <w:divBdr>
                            <w:top w:val="none" w:sz="0" w:space="0" w:color="auto"/>
                            <w:left w:val="none" w:sz="0" w:space="0" w:color="auto"/>
                            <w:bottom w:val="none" w:sz="0" w:space="0" w:color="auto"/>
                            <w:right w:val="none" w:sz="0" w:space="0" w:color="auto"/>
                          </w:divBdr>
                          <w:divsChild>
                            <w:div w:id="765658639">
                              <w:marLeft w:val="0"/>
                              <w:marRight w:val="0"/>
                              <w:marTop w:val="0"/>
                              <w:marBottom w:val="0"/>
                              <w:divBdr>
                                <w:top w:val="none" w:sz="0" w:space="0" w:color="auto"/>
                                <w:left w:val="none" w:sz="0" w:space="0" w:color="auto"/>
                                <w:bottom w:val="none" w:sz="0" w:space="0" w:color="auto"/>
                                <w:right w:val="none" w:sz="0" w:space="0" w:color="auto"/>
                              </w:divBdr>
                              <w:divsChild>
                                <w:div w:id="901021686">
                                  <w:marLeft w:val="0"/>
                                  <w:marRight w:val="0"/>
                                  <w:marTop w:val="0"/>
                                  <w:marBottom w:val="0"/>
                                  <w:divBdr>
                                    <w:top w:val="none" w:sz="0" w:space="0" w:color="auto"/>
                                    <w:left w:val="none" w:sz="0" w:space="0" w:color="auto"/>
                                    <w:bottom w:val="none" w:sz="0" w:space="0" w:color="auto"/>
                                    <w:right w:val="none" w:sz="0" w:space="0" w:color="auto"/>
                                  </w:divBdr>
                                  <w:divsChild>
                                    <w:div w:id="1991665319">
                                      <w:marLeft w:val="0"/>
                                      <w:marRight w:val="0"/>
                                      <w:marTop w:val="0"/>
                                      <w:marBottom w:val="0"/>
                                      <w:divBdr>
                                        <w:top w:val="none" w:sz="0" w:space="0" w:color="auto"/>
                                        <w:left w:val="none" w:sz="0" w:space="0" w:color="auto"/>
                                        <w:bottom w:val="none" w:sz="0" w:space="0" w:color="auto"/>
                                        <w:right w:val="none" w:sz="0" w:space="0" w:color="auto"/>
                                      </w:divBdr>
                                      <w:divsChild>
                                        <w:div w:id="1733964520">
                                          <w:marLeft w:val="0"/>
                                          <w:marRight w:val="0"/>
                                          <w:marTop w:val="0"/>
                                          <w:marBottom w:val="0"/>
                                          <w:divBdr>
                                            <w:top w:val="none" w:sz="0" w:space="0" w:color="auto"/>
                                            <w:left w:val="none" w:sz="0" w:space="0" w:color="auto"/>
                                            <w:bottom w:val="none" w:sz="0" w:space="0" w:color="auto"/>
                                            <w:right w:val="none" w:sz="0" w:space="0" w:color="auto"/>
                                          </w:divBdr>
                                          <w:divsChild>
                                            <w:div w:id="1246497989">
                                              <w:marLeft w:val="0"/>
                                              <w:marRight w:val="0"/>
                                              <w:marTop w:val="0"/>
                                              <w:marBottom w:val="0"/>
                                              <w:divBdr>
                                                <w:top w:val="none" w:sz="0" w:space="0" w:color="auto"/>
                                                <w:left w:val="none" w:sz="0" w:space="0" w:color="auto"/>
                                                <w:bottom w:val="none" w:sz="0" w:space="0" w:color="auto"/>
                                                <w:right w:val="none" w:sz="0" w:space="0" w:color="auto"/>
                                              </w:divBdr>
                                              <w:divsChild>
                                                <w:div w:id="1913806463">
                                                  <w:marLeft w:val="0"/>
                                                  <w:marRight w:val="0"/>
                                                  <w:marTop w:val="0"/>
                                                  <w:marBottom w:val="0"/>
                                                  <w:divBdr>
                                                    <w:top w:val="none" w:sz="0" w:space="0" w:color="auto"/>
                                                    <w:left w:val="none" w:sz="0" w:space="0" w:color="auto"/>
                                                    <w:bottom w:val="none" w:sz="0" w:space="0" w:color="auto"/>
                                                    <w:right w:val="none" w:sz="0" w:space="0" w:color="auto"/>
                                                  </w:divBdr>
                                                  <w:divsChild>
                                                    <w:div w:id="915090111">
                                                      <w:marLeft w:val="0"/>
                                                      <w:marRight w:val="0"/>
                                                      <w:marTop w:val="0"/>
                                                      <w:marBottom w:val="0"/>
                                                      <w:divBdr>
                                                        <w:top w:val="none" w:sz="0" w:space="0" w:color="auto"/>
                                                        <w:left w:val="none" w:sz="0" w:space="0" w:color="auto"/>
                                                        <w:bottom w:val="none" w:sz="0" w:space="0" w:color="auto"/>
                                                        <w:right w:val="none" w:sz="0" w:space="0" w:color="auto"/>
                                                      </w:divBdr>
                                                      <w:divsChild>
                                                        <w:div w:id="1740667610">
                                                          <w:marLeft w:val="0"/>
                                                          <w:marRight w:val="0"/>
                                                          <w:marTop w:val="0"/>
                                                          <w:marBottom w:val="0"/>
                                                          <w:divBdr>
                                                            <w:top w:val="none" w:sz="0" w:space="0" w:color="auto"/>
                                                            <w:left w:val="none" w:sz="0" w:space="0" w:color="auto"/>
                                                            <w:bottom w:val="none" w:sz="0" w:space="0" w:color="auto"/>
                                                            <w:right w:val="none" w:sz="0" w:space="0" w:color="auto"/>
                                                          </w:divBdr>
                                                          <w:divsChild>
                                                            <w:div w:id="2016885496">
                                                              <w:marLeft w:val="0"/>
                                                              <w:marRight w:val="0"/>
                                                              <w:marTop w:val="0"/>
                                                              <w:marBottom w:val="0"/>
                                                              <w:divBdr>
                                                                <w:top w:val="none" w:sz="0" w:space="0" w:color="auto"/>
                                                                <w:left w:val="none" w:sz="0" w:space="0" w:color="auto"/>
                                                                <w:bottom w:val="none" w:sz="0" w:space="0" w:color="auto"/>
                                                                <w:right w:val="none" w:sz="0" w:space="0" w:color="auto"/>
                                                              </w:divBdr>
                                                              <w:divsChild>
                                                                <w:div w:id="13210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911758">
                          <w:marLeft w:val="0"/>
                          <w:marRight w:val="0"/>
                          <w:marTop w:val="0"/>
                          <w:marBottom w:val="0"/>
                          <w:divBdr>
                            <w:top w:val="none" w:sz="0" w:space="0" w:color="auto"/>
                            <w:left w:val="none" w:sz="0" w:space="0" w:color="auto"/>
                            <w:bottom w:val="none" w:sz="0" w:space="0" w:color="auto"/>
                            <w:right w:val="none" w:sz="0" w:space="0" w:color="auto"/>
                          </w:divBdr>
                          <w:divsChild>
                            <w:div w:id="1700618431">
                              <w:marLeft w:val="0"/>
                              <w:marRight w:val="0"/>
                              <w:marTop w:val="0"/>
                              <w:marBottom w:val="0"/>
                              <w:divBdr>
                                <w:top w:val="none" w:sz="0" w:space="0" w:color="auto"/>
                                <w:left w:val="none" w:sz="0" w:space="0" w:color="auto"/>
                                <w:bottom w:val="none" w:sz="0" w:space="0" w:color="auto"/>
                                <w:right w:val="none" w:sz="0" w:space="0" w:color="auto"/>
                              </w:divBdr>
                            </w:div>
                          </w:divsChild>
                        </w:div>
                        <w:div w:id="1356419562">
                          <w:marLeft w:val="0"/>
                          <w:marRight w:val="0"/>
                          <w:marTop w:val="0"/>
                          <w:marBottom w:val="0"/>
                          <w:divBdr>
                            <w:top w:val="none" w:sz="0" w:space="0" w:color="auto"/>
                            <w:left w:val="none" w:sz="0" w:space="0" w:color="auto"/>
                            <w:bottom w:val="none" w:sz="0" w:space="0" w:color="auto"/>
                            <w:right w:val="none" w:sz="0" w:space="0" w:color="auto"/>
                          </w:divBdr>
                          <w:divsChild>
                            <w:div w:id="530263919">
                              <w:marLeft w:val="0"/>
                              <w:marRight w:val="0"/>
                              <w:marTop w:val="0"/>
                              <w:marBottom w:val="0"/>
                              <w:divBdr>
                                <w:top w:val="none" w:sz="0" w:space="0" w:color="auto"/>
                                <w:left w:val="none" w:sz="0" w:space="0" w:color="auto"/>
                                <w:bottom w:val="none" w:sz="0" w:space="0" w:color="auto"/>
                                <w:right w:val="none" w:sz="0" w:space="0" w:color="auto"/>
                              </w:divBdr>
                              <w:divsChild>
                                <w:div w:id="927688615">
                                  <w:marLeft w:val="0"/>
                                  <w:marRight w:val="0"/>
                                  <w:marTop w:val="0"/>
                                  <w:marBottom w:val="0"/>
                                  <w:divBdr>
                                    <w:top w:val="none" w:sz="0" w:space="0" w:color="auto"/>
                                    <w:left w:val="none" w:sz="0" w:space="0" w:color="auto"/>
                                    <w:bottom w:val="none" w:sz="0" w:space="0" w:color="auto"/>
                                    <w:right w:val="none" w:sz="0" w:space="0" w:color="auto"/>
                                  </w:divBdr>
                                  <w:divsChild>
                                    <w:div w:id="1653369912">
                                      <w:marLeft w:val="0"/>
                                      <w:marRight w:val="0"/>
                                      <w:marTop w:val="0"/>
                                      <w:marBottom w:val="0"/>
                                      <w:divBdr>
                                        <w:top w:val="none" w:sz="0" w:space="0" w:color="auto"/>
                                        <w:left w:val="none" w:sz="0" w:space="0" w:color="auto"/>
                                        <w:bottom w:val="none" w:sz="0" w:space="0" w:color="auto"/>
                                        <w:right w:val="none" w:sz="0" w:space="0" w:color="auto"/>
                                      </w:divBdr>
                                      <w:divsChild>
                                        <w:div w:id="8849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5902">
                          <w:marLeft w:val="0"/>
                          <w:marRight w:val="0"/>
                          <w:marTop w:val="0"/>
                          <w:marBottom w:val="0"/>
                          <w:divBdr>
                            <w:top w:val="none" w:sz="0" w:space="0" w:color="auto"/>
                            <w:left w:val="none" w:sz="0" w:space="0" w:color="auto"/>
                            <w:bottom w:val="none" w:sz="0" w:space="0" w:color="auto"/>
                            <w:right w:val="none" w:sz="0" w:space="0" w:color="auto"/>
                          </w:divBdr>
                          <w:divsChild>
                            <w:div w:id="1319840534">
                              <w:marLeft w:val="0"/>
                              <w:marRight w:val="0"/>
                              <w:marTop w:val="0"/>
                              <w:marBottom w:val="0"/>
                              <w:divBdr>
                                <w:top w:val="none" w:sz="0" w:space="0" w:color="auto"/>
                                <w:left w:val="none" w:sz="0" w:space="0" w:color="auto"/>
                                <w:bottom w:val="none" w:sz="0" w:space="0" w:color="auto"/>
                                <w:right w:val="none" w:sz="0" w:space="0" w:color="auto"/>
                              </w:divBdr>
                              <w:divsChild>
                                <w:div w:id="934678805">
                                  <w:marLeft w:val="0"/>
                                  <w:marRight w:val="0"/>
                                  <w:marTop w:val="0"/>
                                  <w:marBottom w:val="0"/>
                                  <w:divBdr>
                                    <w:top w:val="none" w:sz="0" w:space="0" w:color="auto"/>
                                    <w:left w:val="none" w:sz="0" w:space="0" w:color="auto"/>
                                    <w:bottom w:val="none" w:sz="0" w:space="0" w:color="auto"/>
                                    <w:right w:val="none" w:sz="0" w:space="0" w:color="auto"/>
                                  </w:divBdr>
                                  <w:divsChild>
                                    <w:div w:id="1768043879">
                                      <w:marLeft w:val="0"/>
                                      <w:marRight w:val="0"/>
                                      <w:marTop w:val="0"/>
                                      <w:marBottom w:val="0"/>
                                      <w:divBdr>
                                        <w:top w:val="none" w:sz="0" w:space="0" w:color="auto"/>
                                        <w:left w:val="none" w:sz="0" w:space="0" w:color="auto"/>
                                        <w:bottom w:val="none" w:sz="0" w:space="0" w:color="auto"/>
                                        <w:right w:val="none" w:sz="0" w:space="0" w:color="auto"/>
                                      </w:divBdr>
                                      <w:divsChild>
                                        <w:div w:id="1753042442">
                                          <w:marLeft w:val="0"/>
                                          <w:marRight w:val="0"/>
                                          <w:marTop w:val="0"/>
                                          <w:marBottom w:val="0"/>
                                          <w:divBdr>
                                            <w:top w:val="none" w:sz="0" w:space="0" w:color="auto"/>
                                            <w:left w:val="none" w:sz="0" w:space="0" w:color="auto"/>
                                            <w:bottom w:val="none" w:sz="0" w:space="0" w:color="auto"/>
                                            <w:right w:val="none" w:sz="0" w:space="0" w:color="auto"/>
                                          </w:divBdr>
                                          <w:divsChild>
                                            <w:div w:id="954675623">
                                              <w:marLeft w:val="0"/>
                                              <w:marRight w:val="0"/>
                                              <w:marTop w:val="0"/>
                                              <w:marBottom w:val="0"/>
                                              <w:divBdr>
                                                <w:top w:val="none" w:sz="0" w:space="0" w:color="auto"/>
                                                <w:left w:val="none" w:sz="0" w:space="0" w:color="auto"/>
                                                <w:bottom w:val="none" w:sz="0" w:space="0" w:color="auto"/>
                                                <w:right w:val="none" w:sz="0" w:space="0" w:color="auto"/>
                                              </w:divBdr>
                                              <w:divsChild>
                                                <w:div w:id="910385640">
                                                  <w:marLeft w:val="0"/>
                                                  <w:marRight w:val="0"/>
                                                  <w:marTop w:val="0"/>
                                                  <w:marBottom w:val="0"/>
                                                  <w:divBdr>
                                                    <w:top w:val="none" w:sz="0" w:space="0" w:color="auto"/>
                                                    <w:left w:val="none" w:sz="0" w:space="0" w:color="auto"/>
                                                    <w:bottom w:val="none" w:sz="0" w:space="0" w:color="auto"/>
                                                    <w:right w:val="none" w:sz="0" w:space="0" w:color="auto"/>
                                                  </w:divBdr>
                                                  <w:divsChild>
                                                    <w:div w:id="431361833">
                                                      <w:marLeft w:val="0"/>
                                                      <w:marRight w:val="0"/>
                                                      <w:marTop w:val="0"/>
                                                      <w:marBottom w:val="0"/>
                                                      <w:divBdr>
                                                        <w:top w:val="none" w:sz="0" w:space="0" w:color="auto"/>
                                                        <w:left w:val="none" w:sz="0" w:space="0" w:color="auto"/>
                                                        <w:bottom w:val="none" w:sz="0" w:space="0" w:color="auto"/>
                                                        <w:right w:val="none" w:sz="0" w:space="0" w:color="auto"/>
                                                      </w:divBdr>
                                                      <w:divsChild>
                                                        <w:div w:id="502011262">
                                                          <w:marLeft w:val="0"/>
                                                          <w:marRight w:val="0"/>
                                                          <w:marTop w:val="0"/>
                                                          <w:marBottom w:val="0"/>
                                                          <w:divBdr>
                                                            <w:top w:val="none" w:sz="0" w:space="0" w:color="auto"/>
                                                            <w:left w:val="none" w:sz="0" w:space="0" w:color="auto"/>
                                                            <w:bottom w:val="none" w:sz="0" w:space="0" w:color="auto"/>
                                                            <w:right w:val="none" w:sz="0" w:space="0" w:color="auto"/>
                                                          </w:divBdr>
                                                          <w:divsChild>
                                                            <w:div w:id="1653023307">
                                                              <w:marLeft w:val="0"/>
                                                              <w:marRight w:val="0"/>
                                                              <w:marTop w:val="0"/>
                                                              <w:marBottom w:val="0"/>
                                                              <w:divBdr>
                                                                <w:top w:val="none" w:sz="0" w:space="0" w:color="auto"/>
                                                                <w:left w:val="none" w:sz="0" w:space="0" w:color="auto"/>
                                                                <w:bottom w:val="none" w:sz="0" w:space="0" w:color="auto"/>
                                                                <w:right w:val="none" w:sz="0" w:space="0" w:color="auto"/>
                                                              </w:divBdr>
                                                              <w:divsChild>
                                                                <w:div w:id="653218557">
                                                                  <w:marLeft w:val="0"/>
                                                                  <w:marRight w:val="0"/>
                                                                  <w:marTop w:val="0"/>
                                                                  <w:marBottom w:val="0"/>
                                                                  <w:divBdr>
                                                                    <w:top w:val="none" w:sz="0" w:space="0" w:color="auto"/>
                                                                    <w:left w:val="none" w:sz="0" w:space="0" w:color="auto"/>
                                                                    <w:bottom w:val="none" w:sz="0" w:space="0" w:color="auto"/>
                                                                    <w:right w:val="none" w:sz="0" w:space="0" w:color="auto"/>
                                                                  </w:divBdr>
                                                                  <w:divsChild>
                                                                    <w:div w:id="8137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31263">
                          <w:marLeft w:val="0"/>
                          <w:marRight w:val="0"/>
                          <w:marTop w:val="0"/>
                          <w:marBottom w:val="0"/>
                          <w:divBdr>
                            <w:top w:val="none" w:sz="0" w:space="0" w:color="auto"/>
                            <w:left w:val="none" w:sz="0" w:space="0" w:color="auto"/>
                            <w:bottom w:val="none" w:sz="0" w:space="0" w:color="auto"/>
                            <w:right w:val="none" w:sz="0" w:space="0" w:color="auto"/>
                          </w:divBdr>
                          <w:divsChild>
                            <w:div w:id="474294288">
                              <w:marLeft w:val="0"/>
                              <w:marRight w:val="0"/>
                              <w:marTop w:val="0"/>
                              <w:marBottom w:val="0"/>
                              <w:divBdr>
                                <w:top w:val="none" w:sz="0" w:space="0" w:color="auto"/>
                                <w:left w:val="none" w:sz="0" w:space="0" w:color="auto"/>
                                <w:bottom w:val="none" w:sz="0" w:space="0" w:color="auto"/>
                                <w:right w:val="none" w:sz="0" w:space="0" w:color="auto"/>
                              </w:divBdr>
                              <w:divsChild>
                                <w:div w:id="268240437">
                                  <w:marLeft w:val="0"/>
                                  <w:marRight w:val="0"/>
                                  <w:marTop w:val="0"/>
                                  <w:marBottom w:val="0"/>
                                  <w:divBdr>
                                    <w:top w:val="none" w:sz="0" w:space="0" w:color="auto"/>
                                    <w:left w:val="none" w:sz="0" w:space="0" w:color="auto"/>
                                    <w:bottom w:val="none" w:sz="0" w:space="0" w:color="auto"/>
                                    <w:right w:val="none" w:sz="0" w:space="0" w:color="auto"/>
                                  </w:divBdr>
                                  <w:divsChild>
                                    <w:div w:id="980690964">
                                      <w:marLeft w:val="0"/>
                                      <w:marRight w:val="0"/>
                                      <w:marTop w:val="0"/>
                                      <w:marBottom w:val="0"/>
                                      <w:divBdr>
                                        <w:top w:val="none" w:sz="0" w:space="0" w:color="auto"/>
                                        <w:left w:val="none" w:sz="0" w:space="0" w:color="auto"/>
                                        <w:bottom w:val="none" w:sz="0" w:space="0" w:color="auto"/>
                                        <w:right w:val="none" w:sz="0" w:space="0" w:color="auto"/>
                                      </w:divBdr>
                                      <w:divsChild>
                                        <w:div w:id="819006523">
                                          <w:marLeft w:val="0"/>
                                          <w:marRight w:val="0"/>
                                          <w:marTop w:val="0"/>
                                          <w:marBottom w:val="0"/>
                                          <w:divBdr>
                                            <w:top w:val="none" w:sz="0" w:space="0" w:color="auto"/>
                                            <w:left w:val="none" w:sz="0" w:space="0" w:color="auto"/>
                                            <w:bottom w:val="none" w:sz="0" w:space="0" w:color="auto"/>
                                            <w:right w:val="none" w:sz="0" w:space="0" w:color="auto"/>
                                          </w:divBdr>
                                          <w:divsChild>
                                            <w:div w:id="1775008411">
                                              <w:marLeft w:val="0"/>
                                              <w:marRight w:val="0"/>
                                              <w:marTop w:val="0"/>
                                              <w:marBottom w:val="0"/>
                                              <w:divBdr>
                                                <w:top w:val="none" w:sz="0" w:space="0" w:color="auto"/>
                                                <w:left w:val="none" w:sz="0" w:space="0" w:color="auto"/>
                                                <w:bottom w:val="none" w:sz="0" w:space="0" w:color="auto"/>
                                                <w:right w:val="none" w:sz="0" w:space="0" w:color="auto"/>
                                              </w:divBdr>
                                              <w:divsChild>
                                                <w:div w:id="571282756">
                                                  <w:marLeft w:val="0"/>
                                                  <w:marRight w:val="0"/>
                                                  <w:marTop w:val="0"/>
                                                  <w:marBottom w:val="0"/>
                                                  <w:divBdr>
                                                    <w:top w:val="none" w:sz="0" w:space="0" w:color="auto"/>
                                                    <w:left w:val="none" w:sz="0" w:space="0" w:color="auto"/>
                                                    <w:bottom w:val="none" w:sz="0" w:space="0" w:color="auto"/>
                                                    <w:right w:val="none" w:sz="0" w:space="0" w:color="auto"/>
                                                  </w:divBdr>
                                                  <w:divsChild>
                                                    <w:div w:id="1729261530">
                                                      <w:marLeft w:val="0"/>
                                                      <w:marRight w:val="0"/>
                                                      <w:marTop w:val="0"/>
                                                      <w:marBottom w:val="0"/>
                                                      <w:divBdr>
                                                        <w:top w:val="none" w:sz="0" w:space="0" w:color="auto"/>
                                                        <w:left w:val="none" w:sz="0" w:space="0" w:color="auto"/>
                                                        <w:bottom w:val="none" w:sz="0" w:space="0" w:color="auto"/>
                                                        <w:right w:val="none" w:sz="0" w:space="0" w:color="auto"/>
                                                      </w:divBdr>
                                                      <w:divsChild>
                                                        <w:div w:id="1882014847">
                                                          <w:marLeft w:val="0"/>
                                                          <w:marRight w:val="0"/>
                                                          <w:marTop w:val="0"/>
                                                          <w:marBottom w:val="0"/>
                                                          <w:divBdr>
                                                            <w:top w:val="none" w:sz="0" w:space="0" w:color="auto"/>
                                                            <w:left w:val="none" w:sz="0" w:space="0" w:color="auto"/>
                                                            <w:bottom w:val="none" w:sz="0" w:space="0" w:color="auto"/>
                                                            <w:right w:val="none" w:sz="0" w:space="0" w:color="auto"/>
                                                          </w:divBdr>
                                                          <w:divsChild>
                                                            <w:div w:id="1345935526">
                                                              <w:marLeft w:val="0"/>
                                                              <w:marRight w:val="0"/>
                                                              <w:marTop w:val="0"/>
                                                              <w:marBottom w:val="0"/>
                                                              <w:divBdr>
                                                                <w:top w:val="none" w:sz="0" w:space="0" w:color="auto"/>
                                                                <w:left w:val="none" w:sz="0" w:space="0" w:color="auto"/>
                                                                <w:bottom w:val="none" w:sz="0" w:space="0" w:color="auto"/>
                                                                <w:right w:val="none" w:sz="0" w:space="0" w:color="auto"/>
                                                              </w:divBdr>
                                                              <w:divsChild>
                                                                <w:div w:id="509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73699">
                          <w:marLeft w:val="0"/>
                          <w:marRight w:val="0"/>
                          <w:marTop w:val="0"/>
                          <w:marBottom w:val="0"/>
                          <w:divBdr>
                            <w:top w:val="none" w:sz="0" w:space="0" w:color="auto"/>
                            <w:left w:val="none" w:sz="0" w:space="0" w:color="auto"/>
                            <w:bottom w:val="none" w:sz="0" w:space="0" w:color="auto"/>
                            <w:right w:val="none" w:sz="0" w:space="0" w:color="auto"/>
                          </w:divBdr>
                          <w:divsChild>
                            <w:div w:id="709034868">
                              <w:marLeft w:val="0"/>
                              <w:marRight w:val="0"/>
                              <w:marTop w:val="0"/>
                              <w:marBottom w:val="0"/>
                              <w:divBdr>
                                <w:top w:val="none" w:sz="0" w:space="0" w:color="auto"/>
                                <w:left w:val="none" w:sz="0" w:space="0" w:color="auto"/>
                                <w:bottom w:val="none" w:sz="0" w:space="0" w:color="auto"/>
                                <w:right w:val="none" w:sz="0" w:space="0" w:color="auto"/>
                              </w:divBdr>
                            </w:div>
                          </w:divsChild>
                        </w:div>
                        <w:div w:id="1010185095">
                          <w:marLeft w:val="0"/>
                          <w:marRight w:val="0"/>
                          <w:marTop w:val="0"/>
                          <w:marBottom w:val="0"/>
                          <w:divBdr>
                            <w:top w:val="none" w:sz="0" w:space="0" w:color="auto"/>
                            <w:left w:val="none" w:sz="0" w:space="0" w:color="auto"/>
                            <w:bottom w:val="none" w:sz="0" w:space="0" w:color="auto"/>
                            <w:right w:val="none" w:sz="0" w:space="0" w:color="auto"/>
                          </w:divBdr>
                          <w:divsChild>
                            <w:div w:id="1994750949">
                              <w:marLeft w:val="0"/>
                              <w:marRight w:val="0"/>
                              <w:marTop w:val="0"/>
                              <w:marBottom w:val="0"/>
                              <w:divBdr>
                                <w:top w:val="none" w:sz="0" w:space="0" w:color="auto"/>
                                <w:left w:val="none" w:sz="0" w:space="0" w:color="auto"/>
                                <w:bottom w:val="none" w:sz="0" w:space="0" w:color="auto"/>
                                <w:right w:val="none" w:sz="0" w:space="0" w:color="auto"/>
                              </w:divBdr>
                              <w:divsChild>
                                <w:div w:id="1919554881">
                                  <w:marLeft w:val="0"/>
                                  <w:marRight w:val="0"/>
                                  <w:marTop w:val="0"/>
                                  <w:marBottom w:val="0"/>
                                  <w:divBdr>
                                    <w:top w:val="none" w:sz="0" w:space="0" w:color="auto"/>
                                    <w:left w:val="none" w:sz="0" w:space="0" w:color="auto"/>
                                    <w:bottom w:val="none" w:sz="0" w:space="0" w:color="auto"/>
                                    <w:right w:val="none" w:sz="0" w:space="0" w:color="auto"/>
                                  </w:divBdr>
                                  <w:divsChild>
                                    <w:div w:id="522398412">
                                      <w:marLeft w:val="0"/>
                                      <w:marRight w:val="0"/>
                                      <w:marTop w:val="0"/>
                                      <w:marBottom w:val="0"/>
                                      <w:divBdr>
                                        <w:top w:val="none" w:sz="0" w:space="0" w:color="auto"/>
                                        <w:left w:val="none" w:sz="0" w:space="0" w:color="auto"/>
                                        <w:bottom w:val="none" w:sz="0" w:space="0" w:color="auto"/>
                                        <w:right w:val="none" w:sz="0" w:space="0" w:color="auto"/>
                                      </w:divBdr>
                                      <w:divsChild>
                                        <w:div w:id="4250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77600">
                          <w:marLeft w:val="0"/>
                          <w:marRight w:val="0"/>
                          <w:marTop w:val="0"/>
                          <w:marBottom w:val="0"/>
                          <w:divBdr>
                            <w:top w:val="none" w:sz="0" w:space="0" w:color="auto"/>
                            <w:left w:val="none" w:sz="0" w:space="0" w:color="auto"/>
                            <w:bottom w:val="none" w:sz="0" w:space="0" w:color="auto"/>
                            <w:right w:val="none" w:sz="0" w:space="0" w:color="auto"/>
                          </w:divBdr>
                          <w:divsChild>
                            <w:div w:id="775559574">
                              <w:marLeft w:val="0"/>
                              <w:marRight w:val="0"/>
                              <w:marTop w:val="0"/>
                              <w:marBottom w:val="0"/>
                              <w:divBdr>
                                <w:top w:val="none" w:sz="0" w:space="0" w:color="auto"/>
                                <w:left w:val="none" w:sz="0" w:space="0" w:color="auto"/>
                                <w:bottom w:val="none" w:sz="0" w:space="0" w:color="auto"/>
                                <w:right w:val="none" w:sz="0" w:space="0" w:color="auto"/>
                              </w:divBdr>
                              <w:divsChild>
                                <w:div w:id="1708262138">
                                  <w:marLeft w:val="0"/>
                                  <w:marRight w:val="0"/>
                                  <w:marTop w:val="0"/>
                                  <w:marBottom w:val="0"/>
                                  <w:divBdr>
                                    <w:top w:val="none" w:sz="0" w:space="0" w:color="auto"/>
                                    <w:left w:val="none" w:sz="0" w:space="0" w:color="auto"/>
                                    <w:bottom w:val="none" w:sz="0" w:space="0" w:color="auto"/>
                                    <w:right w:val="none" w:sz="0" w:space="0" w:color="auto"/>
                                  </w:divBdr>
                                  <w:divsChild>
                                    <w:div w:id="2045210124">
                                      <w:marLeft w:val="0"/>
                                      <w:marRight w:val="0"/>
                                      <w:marTop w:val="0"/>
                                      <w:marBottom w:val="0"/>
                                      <w:divBdr>
                                        <w:top w:val="none" w:sz="0" w:space="0" w:color="auto"/>
                                        <w:left w:val="none" w:sz="0" w:space="0" w:color="auto"/>
                                        <w:bottom w:val="none" w:sz="0" w:space="0" w:color="auto"/>
                                        <w:right w:val="none" w:sz="0" w:space="0" w:color="auto"/>
                                      </w:divBdr>
                                      <w:divsChild>
                                        <w:div w:id="1976836752">
                                          <w:marLeft w:val="0"/>
                                          <w:marRight w:val="0"/>
                                          <w:marTop w:val="0"/>
                                          <w:marBottom w:val="0"/>
                                          <w:divBdr>
                                            <w:top w:val="none" w:sz="0" w:space="0" w:color="auto"/>
                                            <w:left w:val="none" w:sz="0" w:space="0" w:color="auto"/>
                                            <w:bottom w:val="none" w:sz="0" w:space="0" w:color="auto"/>
                                            <w:right w:val="none" w:sz="0" w:space="0" w:color="auto"/>
                                          </w:divBdr>
                                          <w:divsChild>
                                            <w:div w:id="1747266182">
                                              <w:marLeft w:val="0"/>
                                              <w:marRight w:val="0"/>
                                              <w:marTop w:val="0"/>
                                              <w:marBottom w:val="0"/>
                                              <w:divBdr>
                                                <w:top w:val="none" w:sz="0" w:space="0" w:color="auto"/>
                                                <w:left w:val="none" w:sz="0" w:space="0" w:color="auto"/>
                                                <w:bottom w:val="none" w:sz="0" w:space="0" w:color="auto"/>
                                                <w:right w:val="none" w:sz="0" w:space="0" w:color="auto"/>
                                              </w:divBdr>
                                              <w:divsChild>
                                                <w:div w:id="1155416942">
                                                  <w:marLeft w:val="0"/>
                                                  <w:marRight w:val="0"/>
                                                  <w:marTop w:val="0"/>
                                                  <w:marBottom w:val="0"/>
                                                  <w:divBdr>
                                                    <w:top w:val="none" w:sz="0" w:space="0" w:color="auto"/>
                                                    <w:left w:val="none" w:sz="0" w:space="0" w:color="auto"/>
                                                    <w:bottom w:val="none" w:sz="0" w:space="0" w:color="auto"/>
                                                    <w:right w:val="none" w:sz="0" w:space="0" w:color="auto"/>
                                                  </w:divBdr>
                                                  <w:divsChild>
                                                    <w:div w:id="636882857">
                                                      <w:marLeft w:val="0"/>
                                                      <w:marRight w:val="0"/>
                                                      <w:marTop w:val="0"/>
                                                      <w:marBottom w:val="0"/>
                                                      <w:divBdr>
                                                        <w:top w:val="none" w:sz="0" w:space="0" w:color="auto"/>
                                                        <w:left w:val="none" w:sz="0" w:space="0" w:color="auto"/>
                                                        <w:bottom w:val="none" w:sz="0" w:space="0" w:color="auto"/>
                                                        <w:right w:val="none" w:sz="0" w:space="0" w:color="auto"/>
                                                      </w:divBdr>
                                                      <w:divsChild>
                                                        <w:div w:id="748815154">
                                                          <w:marLeft w:val="0"/>
                                                          <w:marRight w:val="0"/>
                                                          <w:marTop w:val="0"/>
                                                          <w:marBottom w:val="0"/>
                                                          <w:divBdr>
                                                            <w:top w:val="none" w:sz="0" w:space="0" w:color="auto"/>
                                                            <w:left w:val="none" w:sz="0" w:space="0" w:color="auto"/>
                                                            <w:bottom w:val="none" w:sz="0" w:space="0" w:color="auto"/>
                                                            <w:right w:val="none" w:sz="0" w:space="0" w:color="auto"/>
                                                          </w:divBdr>
                                                          <w:divsChild>
                                                            <w:div w:id="1131359176">
                                                              <w:marLeft w:val="0"/>
                                                              <w:marRight w:val="0"/>
                                                              <w:marTop w:val="0"/>
                                                              <w:marBottom w:val="0"/>
                                                              <w:divBdr>
                                                                <w:top w:val="none" w:sz="0" w:space="0" w:color="auto"/>
                                                                <w:left w:val="none" w:sz="0" w:space="0" w:color="auto"/>
                                                                <w:bottom w:val="none" w:sz="0" w:space="0" w:color="auto"/>
                                                                <w:right w:val="none" w:sz="0" w:space="0" w:color="auto"/>
                                                              </w:divBdr>
                                                              <w:divsChild>
                                                                <w:div w:id="973413586">
                                                                  <w:marLeft w:val="0"/>
                                                                  <w:marRight w:val="0"/>
                                                                  <w:marTop w:val="0"/>
                                                                  <w:marBottom w:val="0"/>
                                                                  <w:divBdr>
                                                                    <w:top w:val="none" w:sz="0" w:space="0" w:color="auto"/>
                                                                    <w:left w:val="none" w:sz="0" w:space="0" w:color="auto"/>
                                                                    <w:bottom w:val="none" w:sz="0" w:space="0" w:color="auto"/>
                                                                    <w:right w:val="none" w:sz="0" w:space="0" w:color="auto"/>
                                                                  </w:divBdr>
                                                                  <w:divsChild>
                                                                    <w:div w:id="17770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6452649">
                          <w:marLeft w:val="0"/>
                          <w:marRight w:val="0"/>
                          <w:marTop w:val="0"/>
                          <w:marBottom w:val="0"/>
                          <w:divBdr>
                            <w:top w:val="none" w:sz="0" w:space="0" w:color="auto"/>
                            <w:left w:val="none" w:sz="0" w:space="0" w:color="auto"/>
                            <w:bottom w:val="none" w:sz="0" w:space="0" w:color="auto"/>
                            <w:right w:val="none" w:sz="0" w:space="0" w:color="auto"/>
                          </w:divBdr>
                          <w:divsChild>
                            <w:div w:id="2140952603">
                              <w:marLeft w:val="0"/>
                              <w:marRight w:val="0"/>
                              <w:marTop w:val="0"/>
                              <w:marBottom w:val="0"/>
                              <w:divBdr>
                                <w:top w:val="none" w:sz="0" w:space="0" w:color="auto"/>
                                <w:left w:val="none" w:sz="0" w:space="0" w:color="auto"/>
                                <w:bottom w:val="none" w:sz="0" w:space="0" w:color="auto"/>
                                <w:right w:val="none" w:sz="0" w:space="0" w:color="auto"/>
                              </w:divBdr>
                              <w:divsChild>
                                <w:div w:id="861165107">
                                  <w:marLeft w:val="0"/>
                                  <w:marRight w:val="0"/>
                                  <w:marTop w:val="0"/>
                                  <w:marBottom w:val="0"/>
                                  <w:divBdr>
                                    <w:top w:val="none" w:sz="0" w:space="0" w:color="auto"/>
                                    <w:left w:val="none" w:sz="0" w:space="0" w:color="auto"/>
                                    <w:bottom w:val="none" w:sz="0" w:space="0" w:color="auto"/>
                                    <w:right w:val="none" w:sz="0" w:space="0" w:color="auto"/>
                                  </w:divBdr>
                                  <w:divsChild>
                                    <w:div w:id="326371743">
                                      <w:marLeft w:val="0"/>
                                      <w:marRight w:val="0"/>
                                      <w:marTop w:val="0"/>
                                      <w:marBottom w:val="0"/>
                                      <w:divBdr>
                                        <w:top w:val="none" w:sz="0" w:space="0" w:color="auto"/>
                                        <w:left w:val="none" w:sz="0" w:space="0" w:color="auto"/>
                                        <w:bottom w:val="none" w:sz="0" w:space="0" w:color="auto"/>
                                        <w:right w:val="none" w:sz="0" w:space="0" w:color="auto"/>
                                      </w:divBdr>
                                      <w:divsChild>
                                        <w:div w:id="1862622095">
                                          <w:marLeft w:val="0"/>
                                          <w:marRight w:val="0"/>
                                          <w:marTop w:val="0"/>
                                          <w:marBottom w:val="0"/>
                                          <w:divBdr>
                                            <w:top w:val="none" w:sz="0" w:space="0" w:color="auto"/>
                                            <w:left w:val="none" w:sz="0" w:space="0" w:color="auto"/>
                                            <w:bottom w:val="none" w:sz="0" w:space="0" w:color="auto"/>
                                            <w:right w:val="none" w:sz="0" w:space="0" w:color="auto"/>
                                          </w:divBdr>
                                          <w:divsChild>
                                            <w:div w:id="1378429808">
                                              <w:marLeft w:val="0"/>
                                              <w:marRight w:val="0"/>
                                              <w:marTop w:val="0"/>
                                              <w:marBottom w:val="0"/>
                                              <w:divBdr>
                                                <w:top w:val="none" w:sz="0" w:space="0" w:color="auto"/>
                                                <w:left w:val="none" w:sz="0" w:space="0" w:color="auto"/>
                                                <w:bottom w:val="none" w:sz="0" w:space="0" w:color="auto"/>
                                                <w:right w:val="none" w:sz="0" w:space="0" w:color="auto"/>
                                              </w:divBdr>
                                              <w:divsChild>
                                                <w:div w:id="1198397600">
                                                  <w:marLeft w:val="0"/>
                                                  <w:marRight w:val="0"/>
                                                  <w:marTop w:val="0"/>
                                                  <w:marBottom w:val="0"/>
                                                  <w:divBdr>
                                                    <w:top w:val="none" w:sz="0" w:space="0" w:color="auto"/>
                                                    <w:left w:val="none" w:sz="0" w:space="0" w:color="auto"/>
                                                    <w:bottom w:val="none" w:sz="0" w:space="0" w:color="auto"/>
                                                    <w:right w:val="none" w:sz="0" w:space="0" w:color="auto"/>
                                                  </w:divBdr>
                                                  <w:divsChild>
                                                    <w:div w:id="2103140914">
                                                      <w:marLeft w:val="0"/>
                                                      <w:marRight w:val="0"/>
                                                      <w:marTop w:val="0"/>
                                                      <w:marBottom w:val="0"/>
                                                      <w:divBdr>
                                                        <w:top w:val="none" w:sz="0" w:space="0" w:color="auto"/>
                                                        <w:left w:val="none" w:sz="0" w:space="0" w:color="auto"/>
                                                        <w:bottom w:val="none" w:sz="0" w:space="0" w:color="auto"/>
                                                        <w:right w:val="none" w:sz="0" w:space="0" w:color="auto"/>
                                                      </w:divBdr>
                                                      <w:divsChild>
                                                        <w:div w:id="1891648416">
                                                          <w:marLeft w:val="0"/>
                                                          <w:marRight w:val="0"/>
                                                          <w:marTop w:val="0"/>
                                                          <w:marBottom w:val="0"/>
                                                          <w:divBdr>
                                                            <w:top w:val="none" w:sz="0" w:space="0" w:color="auto"/>
                                                            <w:left w:val="none" w:sz="0" w:space="0" w:color="auto"/>
                                                            <w:bottom w:val="none" w:sz="0" w:space="0" w:color="auto"/>
                                                            <w:right w:val="none" w:sz="0" w:space="0" w:color="auto"/>
                                                          </w:divBdr>
                                                          <w:divsChild>
                                                            <w:div w:id="2126844835">
                                                              <w:marLeft w:val="0"/>
                                                              <w:marRight w:val="0"/>
                                                              <w:marTop w:val="0"/>
                                                              <w:marBottom w:val="0"/>
                                                              <w:divBdr>
                                                                <w:top w:val="none" w:sz="0" w:space="0" w:color="auto"/>
                                                                <w:left w:val="none" w:sz="0" w:space="0" w:color="auto"/>
                                                                <w:bottom w:val="none" w:sz="0" w:space="0" w:color="auto"/>
                                                                <w:right w:val="none" w:sz="0" w:space="0" w:color="auto"/>
                                                              </w:divBdr>
                                                              <w:divsChild>
                                                                <w:div w:id="18761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590096">
                          <w:marLeft w:val="0"/>
                          <w:marRight w:val="0"/>
                          <w:marTop w:val="0"/>
                          <w:marBottom w:val="0"/>
                          <w:divBdr>
                            <w:top w:val="none" w:sz="0" w:space="0" w:color="auto"/>
                            <w:left w:val="none" w:sz="0" w:space="0" w:color="auto"/>
                            <w:bottom w:val="none" w:sz="0" w:space="0" w:color="auto"/>
                            <w:right w:val="none" w:sz="0" w:space="0" w:color="auto"/>
                          </w:divBdr>
                          <w:divsChild>
                            <w:div w:id="1779449983">
                              <w:marLeft w:val="0"/>
                              <w:marRight w:val="0"/>
                              <w:marTop w:val="0"/>
                              <w:marBottom w:val="0"/>
                              <w:divBdr>
                                <w:top w:val="none" w:sz="0" w:space="0" w:color="auto"/>
                                <w:left w:val="none" w:sz="0" w:space="0" w:color="auto"/>
                                <w:bottom w:val="none" w:sz="0" w:space="0" w:color="auto"/>
                                <w:right w:val="none" w:sz="0" w:space="0" w:color="auto"/>
                              </w:divBdr>
                            </w:div>
                          </w:divsChild>
                        </w:div>
                        <w:div w:id="167791699">
                          <w:marLeft w:val="0"/>
                          <w:marRight w:val="0"/>
                          <w:marTop w:val="0"/>
                          <w:marBottom w:val="0"/>
                          <w:divBdr>
                            <w:top w:val="none" w:sz="0" w:space="0" w:color="auto"/>
                            <w:left w:val="none" w:sz="0" w:space="0" w:color="auto"/>
                            <w:bottom w:val="none" w:sz="0" w:space="0" w:color="auto"/>
                            <w:right w:val="none" w:sz="0" w:space="0" w:color="auto"/>
                          </w:divBdr>
                          <w:divsChild>
                            <w:div w:id="332337614">
                              <w:marLeft w:val="0"/>
                              <w:marRight w:val="0"/>
                              <w:marTop w:val="0"/>
                              <w:marBottom w:val="0"/>
                              <w:divBdr>
                                <w:top w:val="none" w:sz="0" w:space="0" w:color="auto"/>
                                <w:left w:val="none" w:sz="0" w:space="0" w:color="auto"/>
                                <w:bottom w:val="none" w:sz="0" w:space="0" w:color="auto"/>
                                <w:right w:val="none" w:sz="0" w:space="0" w:color="auto"/>
                              </w:divBdr>
                              <w:divsChild>
                                <w:div w:id="1700088721">
                                  <w:marLeft w:val="0"/>
                                  <w:marRight w:val="0"/>
                                  <w:marTop w:val="0"/>
                                  <w:marBottom w:val="0"/>
                                  <w:divBdr>
                                    <w:top w:val="none" w:sz="0" w:space="0" w:color="auto"/>
                                    <w:left w:val="none" w:sz="0" w:space="0" w:color="auto"/>
                                    <w:bottom w:val="none" w:sz="0" w:space="0" w:color="auto"/>
                                    <w:right w:val="none" w:sz="0" w:space="0" w:color="auto"/>
                                  </w:divBdr>
                                  <w:divsChild>
                                    <w:div w:id="1241064256">
                                      <w:marLeft w:val="0"/>
                                      <w:marRight w:val="0"/>
                                      <w:marTop w:val="0"/>
                                      <w:marBottom w:val="0"/>
                                      <w:divBdr>
                                        <w:top w:val="none" w:sz="0" w:space="0" w:color="auto"/>
                                        <w:left w:val="none" w:sz="0" w:space="0" w:color="auto"/>
                                        <w:bottom w:val="none" w:sz="0" w:space="0" w:color="auto"/>
                                        <w:right w:val="none" w:sz="0" w:space="0" w:color="auto"/>
                                      </w:divBdr>
                                      <w:divsChild>
                                        <w:div w:id="15585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73562">
                          <w:marLeft w:val="0"/>
                          <w:marRight w:val="0"/>
                          <w:marTop w:val="0"/>
                          <w:marBottom w:val="0"/>
                          <w:divBdr>
                            <w:top w:val="none" w:sz="0" w:space="0" w:color="auto"/>
                            <w:left w:val="none" w:sz="0" w:space="0" w:color="auto"/>
                            <w:bottom w:val="none" w:sz="0" w:space="0" w:color="auto"/>
                            <w:right w:val="none" w:sz="0" w:space="0" w:color="auto"/>
                          </w:divBdr>
                          <w:divsChild>
                            <w:div w:id="698166326">
                              <w:marLeft w:val="0"/>
                              <w:marRight w:val="0"/>
                              <w:marTop w:val="0"/>
                              <w:marBottom w:val="0"/>
                              <w:divBdr>
                                <w:top w:val="none" w:sz="0" w:space="0" w:color="auto"/>
                                <w:left w:val="none" w:sz="0" w:space="0" w:color="auto"/>
                                <w:bottom w:val="none" w:sz="0" w:space="0" w:color="auto"/>
                                <w:right w:val="none" w:sz="0" w:space="0" w:color="auto"/>
                              </w:divBdr>
                              <w:divsChild>
                                <w:div w:id="1824809845">
                                  <w:marLeft w:val="0"/>
                                  <w:marRight w:val="0"/>
                                  <w:marTop w:val="0"/>
                                  <w:marBottom w:val="0"/>
                                  <w:divBdr>
                                    <w:top w:val="none" w:sz="0" w:space="0" w:color="auto"/>
                                    <w:left w:val="none" w:sz="0" w:space="0" w:color="auto"/>
                                    <w:bottom w:val="none" w:sz="0" w:space="0" w:color="auto"/>
                                    <w:right w:val="none" w:sz="0" w:space="0" w:color="auto"/>
                                  </w:divBdr>
                                  <w:divsChild>
                                    <w:div w:id="614875257">
                                      <w:marLeft w:val="0"/>
                                      <w:marRight w:val="0"/>
                                      <w:marTop w:val="0"/>
                                      <w:marBottom w:val="0"/>
                                      <w:divBdr>
                                        <w:top w:val="none" w:sz="0" w:space="0" w:color="auto"/>
                                        <w:left w:val="none" w:sz="0" w:space="0" w:color="auto"/>
                                        <w:bottom w:val="none" w:sz="0" w:space="0" w:color="auto"/>
                                        <w:right w:val="none" w:sz="0" w:space="0" w:color="auto"/>
                                      </w:divBdr>
                                      <w:divsChild>
                                        <w:div w:id="436364569">
                                          <w:marLeft w:val="0"/>
                                          <w:marRight w:val="0"/>
                                          <w:marTop w:val="0"/>
                                          <w:marBottom w:val="0"/>
                                          <w:divBdr>
                                            <w:top w:val="none" w:sz="0" w:space="0" w:color="auto"/>
                                            <w:left w:val="none" w:sz="0" w:space="0" w:color="auto"/>
                                            <w:bottom w:val="none" w:sz="0" w:space="0" w:color="auto"/>
                                            <w:right w:val="none" w:sz="0" w:space="0" w:color="auto"/>
                                          </w:divBdr>
                                          <w:divsChild>
                                            <w:div w:id="543518755">
                                              <w:marLeft w:val="0"/>
                                              <w:marRight w:val="0"/>
                                              <w:marTop w:val="0"/>
                                              <w:marBottom w:val="0"/>
                                              <w:divBdr>
                                                <w:top w:val="none" w:sz="0" w:space="0" w:color="auto"/>
                                                <w:left w:val="none" w:sz="0" w:space="0" w:color="auto"/>
                                                <w:bottom w:val="none" w:sz="0" w:space="0" w:color="auto"/>
                                                <w:right w:val="none" w:sz="0" w:space="0" w:color="auto"/>
                                              </w:divBdr>
                                              <w:divsChild>
                                                <w:div w:id="204485349">
                                                  <w:marLeft w:val="0"/>
                                                  <w:marRight w:val="0"/>
                                                  <w:marTop w:val="0"/>
                                                  <w:marBottom w:val="0"/>
                                                  <w:divBdr>
                                                    <w:top w:val="none" w:sz="0" w:space="0" w:color="auto"/>
                                                    <w:left w:val="none" w:sz="0" w:space="0" w:color="auto"/>
                                                    <w:bottom w:val="none" w:sz="0" w:space="0" w:color="auto"/>
                                                    <w:right w:val="none" w:sz="0" w:space="0" w:color="auto"/>
                                                  </w:divBdr>
                                                  <w:divsChild>
                                                    <w:div w:id="385641086">
                                                      <w:marLeft w:val="0"/>
                                                      <w:marRight w:val="0"/>
                                                      <w:marTop w:val="0"/>
                                                      <w:marBottom w:val="0"/>
                                                      <w:divBdr>
                                                        <w:top w:val="none" w:sz="0" w:space="0" w:color="auto"/>
                                                        <w:left w:val="none" w:sz="0" w:space="0" w:color="auto"/>
                                                        <w:bottom w:val="none" w:sz="0" w:space="0" w:color="auto"/>
                                                        <w:right w:val="none" w:sz="0" w:space="0" w:color="auto"/>
                                                      </w:divBdr>
                                                      <w:divsChild>
                                                        <w:div w:id="714040778">
                                                          <w:marLeft w:val="0"/>
                                                          <w:marRight w:val="0"/>
                                                          <w:marTop w:val="0"/>
                                                          <w:marBottom w:val="0"/>
                                                          <w:divBdr>
                                                            <w:top w:val="none" w:sz="0" w:space="0" w:color="auto"/>
                                                            <w:left w:val="none" w:sz="0" w:space="0" w:color="auto"/>
                                                            <w:bottom w:val="none" w:sz="0" w:space="0" w:color="auto"/>
                                                            <w:right w:val="none" w:sz="0" w:space="0" w:color="auto"/>
                                                          </w:divBdr>
                                                          <w:divsChild>
                                                            <w:div w:id="1533692157">
                                                              <w:marLeft w:val="0"/>
                                                              <w:marRight w:val="0"/>
                                                              <w:marTop w:val="0"/>
                                                              <w:marBottom w:val="0"/>
                                                              <w:divBdr>
                                                                <w:top w:val="none" w:sz="0" w:space="0" w:color="auto"/>
                                                                <w:left w:val="none" w:sz="0" w:space="0" w:color="auto"/>
                                                                <w:bottom w:val="none" w:sz="0" w:space="0" w:color="auto"/>
                                                                <w:right w:val="none" w:sz="0" w:space="0" w:color="auto"/>
                                                              </w:divBdr>
                                                              <w:divsChild>
                                                                <w:div w:id="1280650015">
                                                                  <w:marLeft w:val="0"/>
                                                                  <w:marRight w:val="0"/>
                                                                  <w:marTop w:val="0"/>
                                                                  <w:marBottom w:val="0"/>
                                                                  <w:divBdr>
                                                                    <w:top w:val="none" w:sz="0" w:space="0" w:color="auto"/>
                                                                    <w:left w:val="none" w:sz="0" w:space="0" w:color="auto"/>
                                                                    <w:bottom w:val="none" w:sz="0" w:space="0" w:color="auto"/>
                                                                    <w:right w:val="none" w:sz="0" w:space="0" w:color="auto"/>
                                                                  </w:divBdr>
                                                                  <w:divsChild>
                                                                    <w:div w:id="6004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9173187">
                          <w:marLeft w:val="0"/>
                          <w:marRight w:val="0"/>
                          <w:marTop w:val="0"/>
                          <w:marBottom w:val="0"/>
                          <w:divBdr>
                            <w:top w:val="none" w:sz="0" w:space="0" w:color="auto"/>
                            <w:left w:val="none" w:sz="0" w:space="0" w:color="auto"/>
                            <w:bottom w:val="none" w:sz="0" w:space="0" w:color="auto"/>
                            <w:right w:val="none" w:sz="0" w:space="0" w:color="auto"/>
                          </w:divBdr>
                          <w:divsChild>
                            <w:div w:id="1122502261">
                              <w:marLeft w:val="0"/>
                              <w:marRight w:val="0"/>
                              <w:marTop w:val="0"/>
                              <w:marBottom w:val="0"/>
                              <w:divBdr>
                                <w:top w:val="none" w:sz="0" w:space="0" w:color="auto"/>
                                <w:left w:val="none" w:sz="0" w:space="0" w:color="auto"/>
                                <w:bottom w:val="none" w:sz="0" w:space="0" w:color="auto"/>
                                <w:right w:val="none" w:sz="0" w:space="0" w:color="auto"/>
                              </w:divBdr>
                              <w:divsChild>
                                <w:div w:id="2014405877">
                                  <w:marLeft w:val="0"/>
                                  <w:marRight w:val="0"/>
                                  <w:marTop w:val="0"/>
                                  <w:marBottom w:val="0"/>
                                  <w:divBdr>
                                    <w:top w:val="none" w:sz="0" w:space="0" w:color="auto"/>
                                    <w:left w:val="none" w:sz="0" w:space="0" w:color="auto"/>
                                    <w:bottom w:val="none" w:sz="0" w:space="0" w:color="auto"/>
                                    <w:right w:val="none" w:sz="0" w:space="0" w:color="auto"/>
                                  </w:divBdr>
                                  <w:divsChild>
                                    <w:div w:id="549464233">
                                      <w:marLeft w:val="0"/>
                                      <w:marRight w:val="0"/>
                                      <w:marTop w:val="0"/>
                                      <w:marBottom w:val="0"/>
                                      <w:divBdr>
                                        <w:top w:val="none" w:sz="0" w:space="0" w:color="auto"/>
                                        <w:left w:val="none" w:sz="0" w:space="0" w:color="auto"/>
                                        <w:bottom w:val="none" w:sz="0" w:space="0" w:color="auto"/>
                                        <w:right w:val="none" w:sz="0" w:space="0" w:color="auto"/>
                                      </w:divBdr>
                                      <w:divsChild>
                                        <w:div w:id="473528282">
                                          <w:marLeft w:val="0"/>
                                          <w:marRight w:val="0"/>
                                          <w:marTop w:val="0"/>
                                          <w:marBottom w:val="0"/>
                                          <w:divBdr>
                                            <w:top w:val="none" w:sz="0" w:space="0" w:color="auto"/>
                                            <w:left w:val="none" w:sz="0" w:space="0" w:color="auto"/>
                                            <w:bottom w:val="none" w:sz="0" w:space="0" w:color="auto"/>
                                            <w:right w:val="none" w:sz="0" w:space="0" w:color="auto"/>
                                          </w:divBdr>
                                          <w:divsChild>
                                            <w:div w:id="645430084">
                                              <w:marLeft w:val="0"/>
                                              <w:marRight w:val="0"/>
                                              <w:marTop w:val="0"/>
                                              <w:marBottom w:val="0"/>
                                              <w:divBdr>
                                                <w:top w:val="none" w:sz="0" w:space="0" w:color="auto"/>
                                                <w:left w:val="none" w:sz="0" w:space="0" w:color="auto"/>
                                                <w:bottom w:val="none" w:sz="0" w:space="0" w:color="auto"/>
                                                <w:right w:val="none" w:sz="0" w:space="0" w:color="auto"/>
                                              </w:divBdr>
                                              <w:divsChild>
                                                <w:div w:id="1934630795">
                                                  <w:marLeft w:val="0"/>
                                                  <w:marRight w:val="0"/>
                                                  <w:marTop w:val="0"/>
                                                  <w:marBottom w:val="0"/>
                                                  <w:divBdr>
                                                    <w:top w:val="none" w:sz="0" w:space="0" w:color="auto"/>
                                                    <w:left w:val="none" w:sz="0" w:space="0" w:color="auto"/>
                                                    <w:bottom w:val="none" w:sz="0" w:space="0" w:color="auto"/>
                                                    <w:right w:val="none" w:sz="0" w:space="0" w:color="auto"/>
                                                  </w:divBdr>
                                                  <w:divsChild>
                                                    <w:div w:id="914704025">
                                                      <w:marLeft w:val="0"/>
                                                      <w:marRight w:val="0"/>
                                                      <w:marTop w:val="0"/>
                                                      <w:marBottom w:val="0"/>
                                                      <w:divBdr>
                                                        <w:top w:val="none" w:sz="0" w:space="0" w:color="auto"/>
                                                        <w:left w:val="none" w:sz="0" w:space="0" w:color="auto"/>
                                                        <w:bottom w:val="none" w:sz="0" w:space="0" w:color="auto"/>
                                                        <w:right w:val="none" w:sz="0" w:space="0" w:color="auto"/>
                                                      </w:divBdr>
                                                      <w:divsChild>
                                                        <w:div w:id="1431966569">
                                                          <w:marLeft w:val="0"/>
                                                          <w:marRight w:val="0"/>
                                                          <w:marTop w:val="0"/>
                                                          <w:marBottom w:val="0"/>
                                                          <w:divBdr>
                                                            <w:top w:val="none" w:sz="0" w:space="0" w:color="auto"/>
                                                            <w:left w:val="none" w:sz="0" w:space="0" w:color="auto"/>
                                                            <w:bottom w:val="none" w:sz="0" w:space="0" w:color="auto"/>
                                                            <w:right w:val="none" w:sz="0" w:space="0" w:color="auto"/>
                                                          </w:divBdr>
                                                          <w:divsChild>
                                                            <w:div w:id="176847135">
                                                              <w:marLeft w:val="0"/>
                                                              <w:marRight w:val="0"/>
                                                              <w:marTop w:val="0"/>
                                                              <w:marBottom w:val="0"/>
                                                              <w:divBdr>
                                                                <w:top w:val="none" w:sz="0" w:space="0" w:color="auto"/>
                                                                <w:left w:val="none" w:sz="0" w:space="0" w:color="auto"/>
                                                                <w:bottom w:val="none" w:sz="0" w:space="0" w:color="auto"/>
                                                                <w:right w:val="none" w:sz="0" w:space="0" w:color="auto"/>
                                                              </w:divBdr>
                                                              <w:divsChild>
                                                                <w:div w:id="20701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0757932">
                          <w:marLeft w:val="0"/>
                          <w:marRight w:val="0"/>
                          <w:marTop w:val="0"/>
                          <w:marBottom w:val="0"/>
                          <w:divBdr>
                            <w:top w:val="none" w:sz="0" w:space="0" w:color="auto"/>
                            <w:left w:val="none" w:sz="0" w:space="0" w:color="auto"/>
                            <w:bottom w:val="none" w:sz="0" w:space="0" w:color="auto"/>
                            <w:right w:val="none" w:sz="0" w:space="0" w:color="auto"/>
                          </w:divBdr>
                          <w:divsChild>
                            <w:div w:id="903372042">
                              <w:marLeft w:val="0"/>
                              <w:marRight w:val="0"/>
                              <w:marTop w:val="0"/>
                              <w:marBottom w:val="0"/>
                              <w:divBdr>
                                <w:top w:val="none" w:sz="0" w:space="0" w:color="auto"/>
                                <w:left w:val="none" w:sz="0" w:space="0" w:color="auto"/>
                                <w:bottom w:val="none" w:sz="0" w:space="0" w:color="auto"/>
                                <w:right w:val="none" w:sz="0" w:space="0" w:color="auto"/>
                              </w:divBdr>
                            </w:div>
                          </w:divsChild>
                        </w:div>
                        <w:div w:id="481119998">
                          <w:marLeft w:val="0"/>
                          <w:marRight w:val="0"/>
                          <w:marTop w:val="0"/>
                          <w:marBottom w:val="0"/>
                          <w:divBdr>
                            <w:top w:val="none" w:sz="0" w:space="0" w:color="auto"/>
                            <w:left w:val="none" w:sz="0" w:space="0" w:color="auto"/>
                            <w:bottom w:val="none" w:sz="0" w:space="0" w:color="auto"/>
                            <w:right w:val="none" w:sz="0" w:space="0" w:color="auto"/>
                          </w:divBdr>
                          <w:divsChild>
                            <w:div w:id="778644510">
                              <w:marLeft w:val="0"/>
                              <w:marRight w:val="0"/>
                              <w:marTop w:val="0"/>
                              <w:marBottom w:val="0"/>
                              <w:divBdr>
                                <w:top w:val="none" w:sz="0" w:space="0" w:color="auto"/>
                                <w:left w:val="none" w:sz="0" w:space="0" w:color="auto"/>
                                <w:bottom w:val="none" w:sz="0" w:space="0" w:color="auto"/>
                                <w:right w:val="none" w:sz="0" w:space="0" w:color="auto"/>
                              </w:divBdr>
                              <w:divsChild>
                                <w:div w:id="830754779">
                                  <w:marLeft w:val="0"/>
                                  <w:marRight w:val="0"/>
                                  <w:marTop w:val="0"/>
                                  <w:marBottom w:val="0"/>
                                  <w:divBdr>
                                    <w:top w:val="none" w:sz="0" w:space="0" w:color="auto"/>
                                    <w:left w:val="none" w:sz="0" w:space="0" w:color="auto"/>
                                    <w:bottom w:val="none" w:sz="0" w:space="0" w:color="auto"/>
                                    <w:right w:val="none" w:sz="0" w:space="0" w:color="auto"/>
                                  </w:divBdr>
                                  <w:divsChild>
                                    <w:div w:id="752237603">
                                      <w:marLeft w:val="0"/>
                                      <w:marRight w:val="0"/>
                                      <w:marTop w:val="0"/>
                                      <w:marBottom w:val="0"/>
                                      <w:divBdr>
                                        <w:top w:val="none" w:sz="0" w:space="0" w:color="auto"/>
                                        <w:left w:val="none" w:sz="0" w:space="0" w:color="auto"/>
                                        <w:bottom w:val="none" w:sz="0" w:space="0" w:color="auto"/>
                                        <w:right w:val="none" w:sz="0" w:space="0" w:color="auto"/>
                                      </w:divBdr>
                                      <w:divsChild>
                                        <w:div w:id="4226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688234">
                          <w:marLeft w:val="0"/>
                          <w:marRight w:val="0"/>
                          <w:marTop w:val="0"/>
                          <w:marBottom w:val="0"/>
                          <w:divBdr>
                            <w:top w:val="none" w:sz="0" w:space="0" w:color="auto"/>
                            <w:left w:val="none" w:sz="0" w:space="0" w:color="auto"/>
                            <w:bottom w:val="none" w:sz="0" w:space="0" w:color="auto"/>
                            <w:right w:val="none" w:sz="0" w:space="0" w:color="auto"/>
                          </w:divBdr>
                          <w:divsChild>
                            <w:div w:id="621326">
                              <w:marLeft w:val="0"/>
                              <w:marRight w:val="0"/>
                              <w:marTop w:val="0"/>
                              <w:marBottom w:val="0"/>
                              <w:divBdr>
                                <w:top w:val="none" w:sz="0" w:space="0" w:color="auto"/>
                                <w:left w:val="none" w:sz="0" w:space="0" w:color="auto"/>
                                <w:bottom w:val="none" w:sz="0" w:space="0" w:color="auto"/>
                                <w:right w:val="none" w:sz="0" w:space="0" w:color="auto"/>
                              </w:divBdr>
                              <w:divsChild>
                                <w:div w:id="1836531866">
                                  <w:marLeft w:val="0"/>
                                  <w:marRight w:val="0"/>
                                  <w:marTop w:val="0"/>
                                  <w:marBottom w:val="0"/>
                                  <w:divBdr>
                                    <w:top w:val="none" w:sz="0" w:space="0" w:color="auto"/>
                                    <w:left w:val="none" w:sz="0" w:space="0" w:color="auto"/>
                                    <w:bottom w:val="none" w:sz="0" w:space="0" w:color="auto"/>
                                    <w:right w:val="none" w:sz="0" w:space="0" w:color="auto"/>
                                  </w:divBdr>
                                  <w:divsChild>
                                    <w:div w:id="2075345537">
                                      <w:marLeft w:val="0"/>
                                      <w:marRight w:val="0"/>
                                      <w:marTop w:val="0"/>
                                      <w:marBottom w:val="0"/>
                                      <w:divBdr>
                                        <w:top w:val="none" w:sz="0" w:space="0" w:color="auto"/>
                                        <w:left w:val="none" w:sz="0" w:space="0" w:color="auto"/>
                                        <w:bottom w:val="none" w:sz="0" w:space="0" w:color="auto"/>
                                        <w:right w:val="none" w:sz="0" w:space="0" w:color="auto"/>
                                      </w:divBdr>
                                      <w:divsChild>
                                        <w:div w:id="972060633">
                                          <w:marLeft w:val="0"/>
                                          <w:marRight w:val="0"/>
                                          <w:marTop w:val="0"/>
                                          <w:marBottom w:val="0"/>
                                          <w:divBdr>
                                            <w:top w:val="none" w:sz="0" w:space="0" w:color="auto"/>
                                            <w:left w:val="none" w:sz="0" w:space="0" w:color="auto"/>
                                            <w:bottom w:val="none" w:sz="0" w:space="0" w:color="auto"/>
                                            <w:right w:val="none" w:sz="0" w:space="0" w:color="auto"/>
                                          </w:divBdr>
                                          <w:divsChild>
                                            <w:div w:id="436751397">
                                              <w:marLeft w:val="0"/>
                                              <w:marRight w:val="0"/>
                                              <w:marTop w:val="0"/>
                                              <w:marBottom w:val="0"/>
                                              <w:divBdr>
                                                <w:top w:val="none" w:sz="0" w:space="0" w:color="auto"/>
                                                <w:left w:val="none" w:sz="0" w:space="0" w:color="auto"/>
                                                <w:bottom w:val="none" w:sz="0" w:space="0" w:color="auto"/>
                                                <w:right w:val="none" w:sz="0" w:space="0" w:color="auto"/>
                                              </w:divBdr>
                                              <w:divsChild>
                                                <w:div w:id="1566183309">
                                                  <w:marLeft w:val="0"/>
                                                  <w:marRight w:val="0"/>
                                                  <w:marTop w:val="0"/>
                                                  <w:marBottom w:val="0"/>
                                                  <w:divBdr>
                                                    <w:top w:val="none" w:sz="0" w:space="0" w:color="auto"/>
                                                    <w:left w:val="none" w:sz="0" w:space="0" w:color="auto"/>
                                                    <w:bottom w:val="none" w:sz="0" w:space="0" w:color="auto"/>
                                                    <w:right w:val="none" w:sz="0" w:space="0" w:color="auto"/>
                                                  </w:divBdr>
                                                  <w:divsChild>
                                                    <w:div w:id="401757452">
                                                      <w:marLeft w:val="0"/>
                                                      <w:marRight w:val="0"/>
                                                      <w:marTop w:val="0"/>
                                                      <w:marBottom w:val="0"/>
                                                      <w:divBdr>
                                                        <w:top w:val="none" w:sz="0" w:space="0" w:color="auto"/>
                                                        <w:left w:val="none" w:sz="0" w:space="0" w:color="auto"/>
                                                        <w:bottom w:val="none" w:sz="0" w:space="0" w:color="auto"/>
                                                        <w:right w:val="none" w:sz="0" w:space="0" w:color="auto"/>
                                                      </w:divBdr>
                                                      <w:divsChild>
                                                        <w:div w:id="674839970">
                                                          <w:marLeft w:val="0"/>
                                                          <w:marRight w:val="0"/>
                                                          <w:marTop w:val="0"/>
                                                          <w:marBottom w:val="0"/>
                                                          <w:divBdr>
                                                            <w:top w:val="none" w:sz="0" w:space="0" w:color="auto"/>
                                                            <w:left w:val="none" w:sz="0" w:space="0" w:color="auto"/>
                                                            <w:bottom w:val="none" w:sz="0" w:space="0" w:color="auto"/>
                                                            <w:right w:val="none" w:sz="0" w:space="0" w:color="auto"/>
                                                          </w:divBdr>
                                                          <w:divsChild>
                                                            <w:div w:id="1962225418">
                                                              <w:marLeft w:val="0"/>
                                                              <w:marRight w:val="0"/>
                                                              <w:marTop w:val="0"/>
                                                              <w:marBottom w:val="0"/>
                                                              <w:divBdr>
                                                                <w:top w:val="none" w:sz="0" w:space="0" w:color="auto"/>
                                                                <w:left w:val="none" w:sz="0" w:space="0" w:color="auto"/>
                                                                <w:bottom w:val="none" w:sz="0" w:space="0" w:color="auto"/>
                                                                <w:right w:val="none" w:sz="0" w:space="0" w:color="auto"/>
                                                              </w:divBdr>
                                                              <w:divsChild>
                                                                <w:div w:id="1444689290">
                                                                  <w:marLeft w:val="0"/>
                                                                  <w:marRight w:val="0"/>
                                                                  <w:marTop w:val="0"/>
                                                                  <w:marBottom w:val="0"/>
                                                                  <w:divBdr>
                                                                    <w:top w:val="none" w:sz="0" w:space="0" w:color="auto"/>
                                                                    <w:left w:val="none" w:sz="0" w:space="0" w:color="auto"/>
                                                                    <w:bottom w:val="none" w:sz="0" w:space="0" w:color="auto"/>
                                                                    <w:right w:val="none" w:sz="0" w:space="0" w:color="auto"/>
                                                                  </w:divBdr>
                                                                  <w:divsChild>
                                                                    <w:div w:id="19958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0919297">
                          <w:marLeft w:val="0"/>
                          <w:marRight w:val="0"/>
                          <w:marTop w:val="0"/>
                          <w:marBottom w:val="0"/>
                          <w:divBdr>
                            <w:top w:val="none" w:sz="0" w:space="0" w:color="auto"/>
                            <w:left w:val="none" w:sz="0" w:space="0" w:color="auto"/>
                            <w:bottom w:val="none" w:sz="0" w:space="0" w:color="auto"/>
                            <w:right w:val="none" w:sz="0" w:space="0" w:color="auto"/>
                          </w:divBdr>
                          <w:divsChild>
                            <w:div w:id="637731310">
                              <w:marLeft w:val="0"/>
                              <w:marRight w:val="0"/>
                              <w:marTop w:val="0"/>
                              <w:marBottom w:val="0"/>
                              <w:divBdr>
                                <w:top w:val="none" w:sz="0" w:space="0" w:color="auto"/>
                                <w:left w:val="none" w:sz="0" w:space="0" w:color="auto"/>
                                <w:bottom w:val="none" w:sz="0" w:space="0" w:color="auto"/>
                                <w:right w:val="none" w:sz="0" w:space="0" w:color="auto"/>
                              </w:divBdr>
                              <w:divsChild>
                                <w:div w:id="1482231823">
                                  <w:marLeft w:val="0"/>
                                  <w:marRight w:val="0"/>
                                  <w:marTop w:val="0"/>
                                  <w:marBottom w:val="0"/>
                                  <w:divBdr>
                                    <w:top w:val="none" w:sz="0" w:space="0" w:color="auto"/>
                                    <w:left w:val="none" w:sz="0" w:space="0" w:color="auto"/>
                                    <w:bottom w:val="none" w:sz="0" w:space="0" w:color="auto"/>
                                    <w:right w:val="none" w:sz="0" w:space="0" w:color="auto"/>
                                  </w:divBdr>
                                  <w:divsChild>
                                    <w:div w:id="982395579">
                                      <w:marLeft w:val="0"/>
                                      <w:marRight w:val="0"/>
                                      <w:marTop w:val="0"/>
                                      <w:marBottom w:val="0"/>
                                      <w:divBdr>
                                        <w:top w:val="none" w:sz="0" w:space="0" w:color="auto"/>
                                        <w:left w:val="none" w:sz="0" w:space="0" w:color="auto"/>
                                        <w:bottom w:val="none" w:sz="0" w:space="0" w:color="auto"/>
                                        <w:right w:val="none" w:sz="0" w:space="0" w:color="auto"/>
                                      </w:divBdr>
                                      <w:divsChild>
                                        <w:div w:id="602880022">
                                          <w:marLeft w:val="0"/>
                                          <w:marRight w:val="0"/>
                                          <w:marTop w:val="0"/>
                                          <w:marBottom w:val="0"/>
                                          <w:divBdr>
                                            <w:top w:val="none" w:sz="0" w:space="0" w:color="auto"/>
                                            <w:left w:val="none" w:sz="0" w:space="0" w:color="auto"/>
                                            <w:bottom w:val="none" w:sz="0" w:space="0" w:color="auto"/>
                                            <w:right w:val="none" w:sz="0" w:space="0" w:color="auto"/>
                                          </w:divBdr>
                                          <w:divsChild>
                                            <w:div w:id="1429692080">
                                              <w:marLeft w:val="0"/>
                                              <w:marRight w:val="0"/>
                                              <w:marTop w:val="0"/>
                                              <w:marBottom w:val="0"/>
                                              <w:divBdr>
                                                <w:top w:val="none" w:sz="0" w:space="0" w:color="auto"/>
                                                <w:left w:val="none" w:sz="0" w:space="0" w:color="auto"/>
                                                <w:bottom w:val="none" w:sz="0" w:space="0" w:color="auto"/>
                                                <w:right w:val="none" w:sz="0" w:space="0" w:color="auto"/>
                                              </w:divBdr>
                                              <w:divsChild>
                                                <w:div w:id="222180635">
                                                  <w:marLeft w:val="0"/>
                                                  <w:marRight w:val="0"/>
                                                  <w:marTop w:val="0"/>
                                                  <w:marBottom w:val="0"/>
                                                  <w:divBdr>
                                                    <w:top w:val="none" w:sz="0" w:space="0" w:color="auto"/>
                                                    <w:left w:val="none" w:sz="0" w:space="0" w:color="auto"/>
                                                    <w:bottom w:val="none" w:sz="0" w:space="0" w:color="auto"/>
                                                    <w:right w:val="none" w:sz="0" w:space="0" w:color="auto"/>
                                                  </w:divBdr>
                                                  <w:divsChild>
                                                    <w:div w:id="512229733">
                                                      <w:marLeft w:val="0"/>
                                                      <w:marRight w:val="0"/>
                                                      <w:marTop w:val="0"/>
                                                      <w:marBottom w:val="0"/>
                                                      <w:divBdr>
                                                        <w:top w:val="none" w:sz="0" w:space="0" w:color="auto"/>
                                                        <w:left w:val="none" w:sz="0" w:space="0" w:color="auto"/>
                                                        <w:bottom w:val="none" w:sz="0" w:space="0" w:color="auto"/>
                                                        <w:right w:val="none" w:sz="0" w:space="0" w:color="auto"/>
                                                      </w:divBdr>
                                                      <w:divsChild>
                                                        <w:div w:id="573711206">
                                                          <w:marLeft w:val="0"/>
                                                          <w:marRight w:val="0"/>
                                                          <w:marTop w:val="0"/>
                                                          <w:marBottom w:val="0"/>
                                                          <w:divBdr>
                                                            <w:top w:val="none" w:sz="0" w:space="0" w:color="auto"/>
                                                            <w:left w:val="none" w:sz="0" w:space="0" w:color="auto"/>
                                                            <w:bottom w:val="none" w:sz="0" w:space="0" w:color="auto"/>
                                                            <w:right w:val="none" w:sz="0" w:space="0" w:color="auto"/>
                                                          </w:divBdr>
                                                          <w:divsChild>
                                                            <w:div w:id="39593821">
                                                              <w:marLeft w:val="0"/>
                                                              <w:marRight w:val="0"/>
                                                              <w:marTop w:val="0"/>
                                                              <w:marBottom w:val="0"/>
                                                              <w:divBdr>
                                                                <w:top w:val="none" w:sz="0" w:space="0" w:color="auto"/>
                                                                <w:left w:val="none" w:sz="0" w:space="0" w:color="auto"/>
                                                                <w:bottom w:val="none" w:sz="0" w:space="0" w:color="auto"/>
                                                                <w:right w:val="none" w:sz="0" w:space="0" w:color="auto"/>
                                                              </w:divBdr>
                                                              <w:divsChild>
                                                                <w:div w:id="18133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384373">
                          <w:marLeft w:val="0"/>
                          <w:marRight w:val="0"/>
                          <w:marTop w:val="0"/>
                          <w:marBottom w:val="0"/>
                          <w:divBdr>
                            <w:top w:val="none" w:sz="0" w:space="0" w:color="auto"/>
                            <w:left w:val="none" w:sz="0" w:space="0" w:color="auto"/>
                            <w:bottom w:val="none" w:sz="0" w:space="0" w:color="auto"/>
                            <w:right w:val="none" w:sz="0" w:space="0" w:color="auto"/>
                          </w:divBdr>
                          <w:divsChild>
                            <w:div w:id="1531070638">
                              <w:marLeft w:val="0"/>
                              <w:marRight w:val="0"/>
                              <w:marTop w:val="0"/>
                              <w:marBottom w:val="0"/>
                              <w:divBdr>
                                <w:top w:val="none" w:sz="0" w:space="0" w:color="auto"/>
                                <w:left w:val="none" w:sz="0" w:space="0" w:color="auto"/>
                                <w:bottom w:val="none" w:sz="0" w:space="0" w:color="auto"/>
                                <w:right w:val="none" w:sz="0" w:space="0" w:color="auto"/>
                              </w:divBdr>
                            </w:div>
                          </w:divsChild>
                        </w:div>
                        <w:div w:id="439182222">
                          <w:marLeft w:val="0"/>
                          <w:marRight w:val="0"/>
                          <w:marTop w:val="0"/>
                          <w:marBottom w:val="0"/>
                          <w:divBdr>
                            <w:top w:val="none" w:sz="0" w:space="0" w:color="auto"/>
                            <w:left w:val="none" w:sz="0" w:space="0" w:color="auto"/>
                            <w:bottom w:val="none" w:sz="0" w:space="0" w:color="auto"/>
                            <w:right w:val="none" w:sz="0" w:space="0" w:color="auto"/>
                          </w:divBdr>
                          <w:divsChild>
                            <w:div w:id="1116487838">
                              <w:marLeft w:val="0"/>
                              <w:marRight w:val="0"/>
                              <w:marTop w:val="0"/>
                              <w:marBottom w:val="0"/>
                              <w:divBdr>
                                <w:top w:val="none" w:sz="0" w:space="0" w:color="auto"/>
                                <w:left w:val="none" w:sz="0" w:space="0" w:color="auto"/>
                                <w:bottom w:val="none" w:sz="0" w:space="0" w:color="auto"/>
                                <w:right w:val="none" w:sz="0" w:space="0" w:color="auto"/>
                              </w:divBdr>
                              <w:divsChild>
                                <w:div w:id="1085109465">
                                  <w:marLeft w:val="0"/>
                                  <w:marRight w:val="0"/>
                                  <w:marTop w:val="0"/>
                                  <w:marBottom w:val="0"/>
                                  <w:divBdr>
                                    <w:top w:val="none" w:sz="0" w:space="0" w:color="auto"/>
                                    <w:left w:val="none" w:sz="0" w:space="0" w:color="auto"/>
                                    <w:bottom w:val="none" w:sz="0" w:space="0" w:color="auto"/>
                                    <w:right w:val="none" w:sz="0" w:space="0" w:color="auto"/>
                                  </w:divBdr>
                                  <w:divsChild>
                                    <w:div w:id="2050370428">
                                      <w:marLeft w:val="0"/>
                                      <w:marRight w:val="0"/>
                                      <w:marTop w:val="0"/>
                                      <w:marBottom w:val="0"/>
                                      <w:divBdr>
                                        <w:top w:val="none" w:sz="0" w:space="0" w:color="auto"/>
                                        <w:left w:val="none" w:sz="0" w:space="0" w:color="auto"/>
                                        <w:bottom w:val="none" w:sz="0" w:space="0" w:color="auto"/>
                                        <w:right w:val="none" w:sz="0" w:space="0" w:color="auto"/>
                                      </w:divBdr>
                                      <w:divsChild>
                                        <w:div w:id="1808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884870">
                          <w:marLeft w:val="0"/>
                          <w:marRight w:val="0"/>
                          <w:marTop w:val="0"/>
                          <w:marBottom w:val="0"/>
                          <w:divBdr>
                            <w:top w:val="none" w:sz="0" w:space="0" w:color="auto"/>
                            <w:left w:val="none" w:sz="0" w:space="0" w:color="auto"/>
                            <w:bottom w:val="none" w:sz="0" w:space="0" w:color="auto"/>
                            <w:right w:val="none" w:sz="0" w:space="0" w:color="auto"/>
                          </w:divBdr>
                          <w:divsChild>
                            <w:div w:id="1392844870">
                              <w:marLeft w:val="0"/>
                              <w:marRight w:val="0"/>
                              <w:marTop w:val="0"/>
                              <w:marBottom w:val="0"/>
                              <w:divBdr>
                                <w:top w:val="none" w:sz="0" w:space="0" w:color="auto"/>
                                <w:left w:val="none" w:sz="0" w:space="0" w:color="auto"/>
                                <w:bottom w:val="none" w:sz="0" w:space="0" w:color="auto"/>
                                <w:right w:val="none" w:sz="0" w:space="0" w:color="auto"/>
                              </w:divBdr>
                              <w:divsChild>
                                <w:div w:id="547186841">
                                  <w:marLeft w:val="0"/>
                                  <w:marRight w:val="0"/>
                                  <w:marTop w:val="0"/>
                                  <w:marBottom w:val="0"/>
                                  <w:divBdr>
                                    <w:top w:val="none" w:sz="0" w:space="0" w:color="auto"/>
                                    <w:left w:val="none" w:sz="0" w:space="0" w:color="auto"/>
                                    <w:bottom w:val="none" w:sz="0" w:space="0" w:color="auto"/>
                                    <w:right w:val="none" w:sz="0" w:space="0" w:color="auto"/>
                                  </w:divBdr>
                                  <w:divsChild>
                                    <w:div w:id="234358678">
                                      <w:marLeft w:val="0"/>
                                      <w:marRight w:val="0"/>
                                      <w:marTop w:val="0"/>
                                      <w:marBottom w:val="0"/>
                                      <w:divBdr>
                                        <w:top w:val="none" w:sz="0" w:space="0" w:color="auto"/>
                                        <w:left w:val="none" w:sz="0" w:space="0" w:color="auto"/>
                                        <w:bottom w:val="none" w:sz="0" w:space="0" w:color="auto"/>
                                        <w:right w:val="none" w:sz="0" w:space="0" w:color="auto"/>
                                      </w:divBdr>
                                      <w:divsChild>
                                        <w:div w:id="1835951985">
                                          <w:marLeft w:val="0"/>
                                          <w:marRight w:val="0"/>
                                          <w:marTop w:val="0"/>
                                          <w:marBottom w:val="0"/>
                                          <w:divBdr>
                                            <w:top w:val="none" w:sz="0" w:space="0" w:color="auto"/>
                                            <w:left w:val="none" w:sz="0" w:space="0" w:color="auto"/>
                                            <w:bottom w:val="none" w:sz="0" w:space="0" w:color="auto"/>
                                            <w:right w:val="none" w:sz="0" w:space="0" w:color="auto"/>
                                          </w:divBdr>
                                          <w:divsChild>
                                            <w:div w:id="530193953">
                                              <w:marLeft w:val="0"/>
                                              <w:marRight w:val="0"/>
                                              <w:marTop w:val="0"/>
                                              <w:marBottom w:val="0"/>
                                              <w:divBdr>
                                                <w:top w:val="none" w:sz="0" w:space="0" w:color="auto"/>
                                                <w:left w:val="none" w:sz="0" w:space="0" w:color="auto"/>
                                                <w:bottom w:val="none" w:sz="0" w:space="0" w:color="auto"/>
                                                <w:right w:val="none" w:sz="0" w:space="0" w:color="auto"/>
                                              </w:divBdr>
                                              <w:divsChild>
                                                <w:div w:id="2114202905">
                                                  <w:marLeft w:val="0"/>
                                                  <w:marRight w:val="0"/>
                                                  <w:marTop w:val="0"/>
                                                  <w:marBottom w:val="0"/>
                                                  <w:divBdr>
                                                    <w:top w:val="none" w:sz="0" w:space="0" w:color="auto"/>
                                                    <w:left w:val="none" w:sz="0" w:space="0" w:color="auto"/>
                                                    <w:bottom w:val="none" w:sz="0" w:space="0" w:color="auto"/>
                                                    <w:right w:val="none" w:sz="0" w:space="0" w:color="auto"/>
                                                  </w:divBdr>
                                                  <w:divsChild>
                                                    <w:div w:id="785001925">
                                                      <w:marLeft w:val="0"/>
                                                      <w:marRight w:val="0"/>
                                                      <w:marTop w:val="0"/>
                                                      <w:marBottom w:val="0"/>
                                                      <w:divBdr>
                                                        <w:top w:val="none" w:sz="0" w:space="0" w:color="auto"/>
                                                        <w:left w:val="none" w:sz="0" w:space="0" w:color="auto"/>
                                                        <w:bottom w:val="none" w:sz="0" w:space="0" w:color="auto"/>
                                                        <w:right w:val="none" w:sz="0" w:space="0" w:color="auto"/>
                                                      </w:divBdr>
                                                      <w:divsChild>
                                                        <w:div w:id="1263150394">
                                                          <w:marLeft w:val="0"/>
                                                          <w:marRight w:val="0"/>
                                                          <w:marTop w:val="0"/>
                                                          <w:marBottom w:val="0"/>
                                                          <w:divBdr>
                                                            <w:top w:val="none" w:sz="0" w:space="0" w:color="auto"/>
                                                            <w:left w:val="none" w:sz="0" w:space="0" w:color="auto"/>
                                                            <w:bottom w:val="none" w:sz="0" w:space="0" w:color="auto"/>
                                                            <w:right w:val="none" w:sz="0" w:space="0" w:color="auto"/>
                                                          </w:divBdr>
                                                          <w:divsChild>
                                                            <w:div w:id="2062970856">
                                                              <w:marLeft w:val="0"/>
                                                              <w:marRight w:val="0"/>
                                                              <w:marTop w:val="0"/>
                                                              <w:marBottom w:val="0"/>
                                                              <w:divBdr>
                                                                <w:top w:val="none" w:sz="0" w:space="0" w:color="auto"/>
                                                                <w:left w:val="none" w:sz="0" w:space="0" w:color="auto"/>
                                                                <w:bottom w:val="none" w:sz="0" w:space="0" w:color="auto"/>
                                                                <w:right w:val="none" w:sz="0" w:space="0" w:color="auto"/>
                                                              </w:divBdr>
                                                              <w:divsChild>
                                                                <w:div w:id="1284531577">
                                                                  <w:marLeft w:val="0"/>
                                                                  <w:marRight w:val="0"/>
                                                                  <w:marTop w:val="0"/>
                                                                  <w:marBottom w:val="0"/>
                                                                  <w:divBdr>
                                                                    <w:top w:val="none" w:sz="0" w:space="0" w:color="auto"/>
                                                                    <w:left w:val="none" w:sz="0" w:space="0" w:color="auto"/>
                                                                    <w:bottom w:val="none" w:sz="0" w:space="0" w:color="auto"/>
                                                                    <w:right w:val="none" w:sz="0" w:space="0" w:color="auto"/>
                                                                  </w:divBdr>
                                                                  <w:divsChild>
                                                                    <w:div w:id="13971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518150">
                          <w:marLeft w:val="0"/>
                          <w:marRight w:val="0"/>
                          <w:marTop w:val="0"/>
                          <w:marBottom w:val="0"/>
                          <w:divBdr>
                            <w:top w:val="none" w:sz="0" w:space="0" w:color="auto"/>
                            <w:left w:val="none" w:sz="0" w:space="0" w:color="auto"/>
                            <w:bottom w:val="none" w:sz="0" w:space="0" w:color="auto"/>
                            <w:right w:val="none" w:sz="0" w:space="0" w:color="auto"/>
                          </w:divBdr>
                          <w:divsChild>
                            <w:div w:id="1827013383">
                              <w:marLeft w:val="0"/>
                              <w:marRight w:val="0"/>
                              <w:marTop w:val="0"/>
                              <w:marBottom w:val="0"/>
                              <w:divBdr>
                                <w:top w:val="none" w:sz="0" w:space="0" w:color="auto"/>
                                <w:left w:val="none" w:sz="0" w:space="0" w:color="auto"/>
                                <w:bottom w:val="none" w:sz="0" w:space="0" w:color="auto"/>
                                <w:right w:val="none" w:sz="0" w:space="0" w:color="auto"/>
                              </w:divBdr>
                              <w:divsChild>
                                <w:div w:id="86537050">
                                  <w:marLeft w:val="0"/>
                                  <w:marRight w:val="0"/>
                                  <w:marTop w:val="0"/>
                                  <w:marBottom w:val="0"/>
                                  <w:divBdr>
                                    <w:top w:val="none" w:sz="0" w:space="0" w:color="auto"/>
                                    <w:left w:val="none" w:sz="0" w:space="0" w:color="auto"/>
                                    <w:bottom w:val="none" w:sz="0" w:space="0" w:color="auto"/>
                                    <w:right w:val="none" w:sz="0" w:space="0" w:color="auto"/>
                                  </w:divBdr>
                                  <w:divsChild>
                                    <w:div w:id="1392999069">
                                      <w:marLeft w:val="0"/>
                                      <w:marRight w:val="0"/>
                                      <w:marTop w:val="0"/>
                                      <w:marBottom w:val="0"/>
                                      <w:divBdr>
                                        <w:top w:val="none" w:sz="0" w:space="0" w:color="auto"/>
                                        <w:left w:val="none" w:sz="0" w:space="0" w:color="auto"/>
                                        <w:bottom w:val="none" w:sz="0" w:space="0" w:color="auto"/>
                                        <w:right w:val="none" w:sz="0" w:space="0" w:color="auto"/>
                                      </w:divBdr>
                                      <w:divsChild>
                                        <w:div w:id="1786654078">
                                          <w:marLeft w:val="0"/>
                                          <w:marRight w:val="0"/>
                                          <w:marTop w:val="0"/>
                                          <w:marBottom w:val="0"/>
                                          <w:divBdr>
                                            <w:top w:val="none" w:sz="0" w:space="0" w:color="auto"/>
                                            <w:left w:val="none" w:sz="0" w:space="0" w:color="auto"/>
                                            <w:bottom w:val="none" w:sz="0" w:space="0" w:color="auto"/>
                                            <w:right w:val="none" w:sz="0" w:space="0" w:color="auto"/>
                                          </w:divBdr>
                                          <w:divsChild>
                                            <w:div w:id="646786154">
                                              <w:marLeft w:val="0"/>
                                              <w:marRight w:val="0"/>
                                              <w:marTop w:val="0"/>
                                              <w:marBottom w:val="0"/>
                                              <w:divBdr>
                                                <w:top w:val="none" w:sz="0" w:space="0" w:color="auto"/>
                                                <w:left w:val="none" w:sz="0" w:space="0" w:color="auto"/>
                                                <w:bottom w:val="none" w:sz="0" w:space="0" w:color="auto"/>
                                                <w:right w:val="none" w:sz="0" w:space="0" w:color="auto"/>
                                              </w:divBdr>
                                              <w:divsChild>
                                                <w:div w:id="902258892">
                                                  <w:marLeft w:val="0"/>
                                                  <w:marRight w:val="0"/>
                                                  <w:marTop w:val="0"/>
                                                  <w:marBottom w:val="0"/>
                                                  <w:divBdr>
                                                    <w:top w:val="none" w:sz="0" w:space="0" w:color="auto"/>
                                                    <w:left w:val="none" w:sz="0" w:space="0" w:color="auto"/>
                                                    <w:bottom w:val="none" w:sz="0" w:space="0" w:color="auto"/>
                                                    <w:right w:val="none" w:sz="0" w:space="0" w:color="auto"/>
                                                  </w:divBdr>
                                                  <w:divsChild>
                                                    <w:div w:id="1871649742">
                                                      <w:marLeft w:val="0"/>
                                                      <w:marRight w:val="0"/>
                                                      <w:marTop w:val="0"/>
                                                      <w:marBottom w:val="0"/>
                                                      <w:divBdr>
                                                        <w:top w:val="none" w:sz="0" w:space="0" w:color="auto"/>
                                                        <w:left w:val="none" w:sz="0" w:space="0" w:color="auto"/>
                                                        <w:bottom w:val="none" w:sz="0" w:space="0" w:color="auto"/>
                                                        <w:right w:val="none" w:sz="0" w:space="0" w:color="auto"/>
                                                      </w:divBdr>
                                                      <w:divsChild>
                                                        <w:div w:id="1650358807">
                                                          <w:marLeft w:val="0"/>
                                                          <w:marRight w:val="0"/>
                                                          <w:marTop w:val="0"/>
                                                          <w:marBottom w:val="0"/>
                                                          <w:divBdr>
                                                            <w:top w:val="none" w:sz="0" w:space="0" w:color="auto"/>
                                                            <w:left w:val="none" w:sz="0" w:space="0" w:color="auto"/>
                                                            <w:bottom w:val="none" w:sz="0" w:space="0" w:color="auto"/>
                                                            <w:right w:val="none" w:sz="0" w:space="0" w:color="auto"/>
                                                          </w:divBdr>
                                                          <w:divsChild>
                                                            <w:div w:id="1680159253">
                                                              <w:marLeft w:val="0"/>
                                                              <w:marRight w:val="0"/>
                                                              <w:marTop w:val="0"/>
                                                              <w:marBottom w:val="0"/>
                                                              <w:divBdr>
                                                                <w:top w:val="none" w:sz="0" w:space="0" w:color="auto"/>
                                                                <w:left w:val="none" w:sz="0" w:space="0" w:color="auto"/>
                                                                <w:bottom w:val="none" w:sz="0" w:space="0" w:color="auto"/>
                                                                <w:right w:val="none" w:sz="0" w:space="0" w:color="auto"/>
                                                              </w:divBdr>
                                                              <w:divsChild>
                                                                <w:div w:id="12966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3407821">
                          <w:marLeft w:val="0"/>
                          <w:marRight w:val="0"/>
                          <w:marTop w:val="0"/>
                          <w:marBottom w:val="0"/>
                          <w:divBdr>
                            <w:top w:val="none" w:sz="0" w:space="0" w:color="auto"/>
                            <w:left w:val="none" w:sz="0" w:space="0" w:color="auto"/>
                            <w:bottom w:val="none" w:sz="0" w:space="0" w:color="auto"/>
                            <w:right w:val="none" w:sz="0" w:space="0" w:color="auto"/>
                          </w:divBdr>
                          <w:divsChild>
                            <w:div w:id="1923563398">
                              <w:marLeft w:val="0"/>
                              <w:marRight w:val="0"/>
                              <w:marTop w:val="0"/>
                              <w:marBottom w:val="0"/>
                              <w:divBdr>
                                <w:top w:val="none" w:sz="0" w:space="0" w:color="auto"/>
                                <w:left w:val="none" w:sz="0" w:space="0" w:color="auto"/>
                                <w:bottom w:val="none" w:sz="0" w:space="0" w:color="auto"/>
                                <w:right w:val="none" w:sz="0" w:space="0" w:color="auto"/>
                              </w:divBdr>
                            </w:div>
                          </w:divsChild>
                        </w:div>
                        <w:div w:id="900098402">
                          <w:marLeft w:val="0"/>
                          <w:marRight w:val="0"/>
                          <w:marTop w:val="0"/>
                          <w:marBottom w:val="0"/>
                          <w:divBdr>
                            <w:top w:val="none" w:sz="0" w:space="0" w:color="auto"/>
                            <w:left w:val="none" w:sz="0" w:space="0" w:color="auto"/>
                            <w:bottom w:val="none" w:sz="0" w:space="0" w:color="auto"/>
                            <w:right w:val="none" w:sz="0" w:space="0" w:color="auto"/>
                          </w:divBdr>
                          <w:divsChild>
                            <w:div w:id="1863592447">
                              <w:marLeft w:val="0"/>
                              <w:marRight w:val="0"/>
                              <w:marTop w:val="0"/>
                              <w:marBottom w:val="0"/>
                              <w:divBdr>
                                <w:top w:val="none" w:sz="0" w:space="0" w:color="auto"/>
                                <w:left w:val="none" w:sz="0" w:space="0" w:color="auto"/>
                                <w:bottom w:val="none" w:sz="0" w:space="0" w:color="auto"/>
                                <w:right w:val="none" w:sz="0" w:space="0" w:color="auto"/>
                              </w:divBdr>
                              <w:divsChild>
                                <w:div w:id="667951813">
                                  <w:marLeft w:val="0"/>
                                  <w:marRight w:val="0"/>
                                  <w:marTop w:val="0"/>
                                  <w:marBottom w:val="0"/>
                                  <w:divBdr>
                                    <w:top w:val="none" w:sz="0" w:space="0" w:color="auto"/>
                                    <w:left w:val="none" w:sz="0" w:space="0" w:color="auto"/>
                                    <w:bottom w:val="none" w:sz="0" w:space="0" w:color="auto"/>
                                    <w:right w:val="none" w:sz="0" w:space="0" w:color="auto"/>
                                  </w:divBdr>
                                  <w:divsChild>
                                    <w:div w:id="841890674">
                                      <w:marLeft w:val="0"/>
                                      <w:marRight w:val="0"/>
                                      <w:marTop w:val="0"/>
                                      <w:marBottom w:val="0"/>
                                      <w:divBdr>
                                        <w:top w:val="none" w:sz="0" w:space="0" w:color="auto"/>
                                        <w:left w:val="none" w:sz="0" w:space="0" w:color="auto"/>
                                        <w:bottom w:val="none" w:sz="0" w:space="0" w:color="auto"/>
                                        <w:right w:val="none" w:sz="0" w:space="0" w:color="auto"/>
                                      </w:divBdr>
                                      <w:divsChild>
                                        <w:div w:id="20592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03585">
                          <w:marLeft w:val="0"/>
                          <w:marRight w:val="0"/>
                          <w:marTop w:val="0"/>
                          <w:marBottom w:val="0"/>
                          <w:divBdr>
                            <w:top w:val="none" w:sz="0" w:space="0" w:color="auto"/>
                            <w:left w:val="none" w:sz="0" w:space="0" w:color="auto"/>
                            <w:bottom w:val="none" w:sz="0" w:space="0" w:color="auto"/>
                            <w:right w:val="none" w:sz="0" w:space="0" w:color="auto"/>
                          </w:divBdr>
                          <w:divsChild>
                            <w:div w:id="1111902525">
                              <w:marLeft w:val="0"/>
                              <w:marRight w:val="0"/>
                              <w:marTop w:val="0"/>
                              <w:marBottom w:val="0"/>
                              <w:divBdr>
                                <w:top w:val="none" w:sz="0" w:space="0" w:color="auto"/>
                                <w:left w:val="none" w:sz="0" w:space="0" w:color="auto"/>
                                <w:bottom w:val="none" w:sz="0" w:space="0" w:color="auto"/>
                                <w:right w:val="none" w:sz="0" w:space="0" w:color="auto"/>
                              </w:divBdr>
                              <w:divsChild>
                                <w:div w:id="2078436798">
                                  <w:marLeft w:val="0"/>
                                  <w:marRight w:val="0"/>
                                  <w:marTop w:val="0"/>
                                  <w:marBottom w:val="0"/>
                                  <w:divBdr>
                                    <w:top w:val="none" w:sz="0" w:space="0" w:color="auto"/>
                                    <w:left w:val="none" w:sz="0" w:space="0" w:color="auto"/>
                                    <w:bottom w:val="none" w:sz="0" w:space="0" w:color="auto"/>
                                    <w:right w:val="none" w:sz="0" w:space="0" w:color="auto"/>
                                  </w:divBdr>
                                  <w:divsChild>
                                    <w:div w:id="1330331485">
                                      <w:marLeft w:val="0"/>
                                      <w:marRight w:val="0"/>
                                      <w:marTop w:val="0"/>
                                      <w:marBottom w:val="0"/>
                                      <w:divBdr>
                                        <w:top w:val="none" w:sz="0" w:space="0" w:color="auto"/>
                                        <w:left w:val="none" w:sz="0" w:space="0" w:color="auto"/>
                                        <w:bottom w:val="none" w:sz="0" w:space="0" w:color="auto"/>
                                        <w:right w:val="none" w:sz="0" w:space="0" w:color="auto"/>
                                      </w:divBdr>
                                      <w:divsChild>
                                        <w:div w:id="1842354340">
                                          <w:marLeft w:val="0"/>
                                          <w:marRight w:val="0"/>
                                          <w:marTop w:val="0"/>
                                          <w:marBottom w:val="0"/>
                                          <w:divBdr>
                                            <w:top w:val="none" w:sz="0" w:space="0" w:color="auto"/>
                                            <w:left w:val="none" w:sz="0" w:space="0" w:color="auto"/>
                                            <w:bottom w:val="none" w:sz="0" w:space="0" w:color="auto"/>
                                            <w:right w:val="none" w:sz="0" w:space="0" w:color="auto"/>
                                          </w:divBdr>
                                          <w:divsChild>
                                            <w:div w:id="766778273">
                                              <w:marLeft w:val="0"/>
                                              <w:marRight w:val="0"/>
                                              <w:marTop w:val="0"/>
                                              <w:marBottom w:val="0"/>
                                              <w:divBdr>
                                                <w:top w:val="none" w:sz="0" w:space="0" w:color="auto"/>
                                                <w:left w:val="none" w:sz="0" w:space="0" w:color="auto"/>
                                                <w:bottom w:val="none" w:sz="0" w:space="0" w:color="auto"/>
                                                <w:right w:val="none" w:sz="0" w:space="0" w:color="auto"/>
                                              </w:divBdr>
                                              <w:divsChild>
                                                <w:div w:id="714542199">
                                                  <w:marLeft w:val="0"/>
                                                  <w:marRight w:val="0"/>
                                                  <w:marTop w:val="0"/>
                                                  <w:marBottom w:val="0"/>
                                                  <w:divBdr>
                                                    <w:top w:val="none" w:sz="0" w:space="0" w:color="auto"/>
                                                    <w:left w:val="none" w:sz="0" w:space="0" w:color="auto"/>
                                                    <w:bottom w:val="none" w:sz="0" w:space="0" w:color="auto"/>
                                                    <w:right w:val="none" w:sz="0" w:space="0" w:color="auto"/>
                                                  </w:divBdr>
                                                  <w:divsChild>
                                                    <w:div w:id="1705014178">
                                                      <w:marLeft w:val="0"/>
                                                      <w:marRight w:val="0"/>
                                                      <w:marTop w:val="0"/>
                                                      <w:marBottom w:val="0"/>
                                                      <w:divBdr>
                                                        <w:top w:val="none" w:sz="0" w:space="0" w:color="auto"/>
                                                        <w:left w:val="none" w:sz="0" w:space="0" w:color="auto"/>
                                                        <w:bottom w:val="none" w:sz="0" w:space="0" w:color="auto"/>
                                                        <w:right w:val="none" w:sz="0" w:space="0" w:color="auto"/>
                                                      </w:divBdr>
                                                      <w:divsChild>
                                                        <w:div w:id="1593195437">
                                                          <w:marLeft w:val="0"/>
                                                          <w:marRight w:val="0"/>
                                                          <w:marTop w:val="0"/>
                                                          <w:marBottom w:val="0"/>
                                                          <w:divBdr>
                                                            <w:top w:val="none" w:sz="0" w:space="0" w:color="auto"/>
                                                            <w:left w:val="none" w:sz="0" w:space="0" w:color="auto"/>
                                                            <w:bottom w:val="none" w:sz="0" w:space="0" w:color="auto"/>
                                                            <w:right w:val="none" w:sz="0" w:space="0" w:color="auto"/>
                                                          </w:divBdr>
                                                          <w:divsChild>
                                                            <w:div w:id="421605612">
                                                              <w:marLeft w:val="0"/>
                                                              <w:marRight w:val="0"/>
                                                              <w:marTop w:val="0"/>
                                                              <w:marBottom w:val="0"/>
                                                              <w:divBdr>
                                                                <w:top w:val="none" w:sz="0" w:space="0" w:color="auto"/>
                                                                <w:left w:val="none" w:sz="0" w:space="0" w:color="auto"/>
                                                                <w:bottom w:val="none" w:sz="0" w:space="0" w:color="auto"/>
                                                                <w:right w:val="none" w:sz="0" w:space="0" w:color="auto"/>
                                                              </w:divBdr>
                                                              <w:divsChild>
                                                                <w:div w:id="136805535">
                                                                  <w:marLeft w:val="0"/>
                                                                  <w:marRight w:val="0"/>
                                                                  <w:marTop w:val="0"/>
                                                                  <w:marBottom w:val="0"/>
                                                                  <w:divBdr>
                                                                    <w:top w:val="none" w:sz="0" w:space="0" w:color="auto"/>
                                                                    <w:left w:val="none" w:sz="0" w:space="0" w:color="auto"/>
                                                                    <w:bottom w:val="none" w:sz="0" w:space="0" w:color="auto"/>
                                                                    <w:right w:val="none" w:sz="0" w:space="0" w:color="auto"/>
                                                                  </w:divBdr>
                                                                  <w:divsChild>
                                                                    <w:div w:id="1773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758155">
                          <w:marLeft w:val="0"/>
                          <w:marRight w:val="0"/>
                          <w:marTop w:val="0"/>
                          <w:marBottom w:val="0"/>
                          <w:divBdr>
                            <w:top w:val="none" w:sz="0" w:space="0" w:color="auto"/>
                            <w:left w:val="none" w:sz="0" w:space="0" w:color="auto"/>
                            <w:bottom w:val="none" w:sz="0" w:space="0" w:color="auto"/>
                            <w:right w:val="none" w:sz="0" w:space="0" w:color="auto"/>
                          </w:divBdr>
                          <w:divsChild>
                            <w:div w:id="1713773723">
                              <w:marLeft w:val="0"/>
                              <w:marRight w:val="0"/>
                              <w:marTop w:val="0"/>
                              <w:marBottom w:val="0"/>
                              <w:divBdr>
                                <w:top w:val="none" w:sz="0" w:space="0" w:color="auto"/>
                                <w:left w:val="none" w:sz="0" w:space="0" w:color="auto"/>
                                <w:bottom w:val="none" w:sz="0" w:space="0" w:color="auto"/>
                                <w:right w:val="none" w:sz="0" w:space="0" w:color="auto"/>
                              </w:divBdr>
                              <w:divsChild>
                                <w:div w:id="187257701">
                                  <w:marLeft w:val="0"/>
                                  <w:marRight w:val="0"/>
                                  <w:marTop w:val="0"/>
                                  <w:marBottom w:val="0"/>
                                  <w:divBdr>
                                    <w:top w:val="none" w:sz="0" w:space="0" w:color="auto"/>
                                    <w:left w:val="none" w:sz="0" w:space="0" w:color="auto"/>
                                    <w:bottom w:val="none" w:sz="0" w:space="0" w:color="auto"/>
                                    <w:right w:val="none" w:sz="0" w:space="0" w:color="auto"/>
                                  </w:divBdr>
                                  <w:divsChild>
                                    <w:div w:id="1760518621">
                                      <w:marLeft w:val="0"/>
                                      <w:marRight w:val="0"/>
                                      <w:marTop w:val="0"/>
                                      <w:marBottom w:val="0"/>
                                      <w:divBdr>
                                        <w:top w:val="none" w:sz="0" w:space="0" w:color="auto"/>
                                        <w:left w:val="none" w:sz="0" w:space="0" w:color="auto"/>
                                        <w:bottom w:val="none" w:sz="0" w:space="0" w:color="auto"/>
                                        <w:right w:val="none" w:sz="0" w:space="0" w:color="auto"/>
                                      </w:divBdr>
                                      <w:divsChild>
                                        <w:div w:id="551845012">
                                          <w:marLeft w:val="0"/>
                                          <w:marRight w:val="0"/>
                                          <w:marTop w:val="0"/>
                                          <w:marBottom w:val="0"/>
                                          <w:divBdr>
                                            <w:top w:val="none" w:sz="0" w:space="0" w:color="auto"/>
                                            <w:left w:val="none" w:sz="0" w:space="0" w:color="auto"/>
                                            <w:bottom w:val="none" w:sz="0" w:space="0" w:color="auto"/>
                                            <w:right w:val="none" w:sz="0" w:space="0" w:color="auto"/>
                                          </w:divBdr>
                                          <w:divsChild>
                                            <w:div w:id="703214109">
                                              <w:marLeft w:val="0"/>
                                              <w:marRight w:val="0"/>
                                              <w:marTop w:val="0"/>
                                              <w:marBottom w:val="0"/>
                                              <w:divBdr>
                                                <w:top w:val="none" w:sz="0" w:space="0" w:color="auto"/>
                                                <w:left w:val="none" w:sz="0" w:space="0" w:color="auto"/>
                                                <w:bottom w:val="none" w:sz="0" w:space="0" w:color="auto"/>
                                                <w:right w:val="none" w:sz="0" w:space="0" w:color="auto"/>
                                              </w:divBdr>
                                              <w:divsChild>
                                                <w:div w:id="984511447">
                                                  <w:marLeft w:val="0"/>
                                                  <w:marRight w:val="0"/>
                                                  <w:marTop w:val="0"/>
                                                  <w:marBottom w:val="0"/>
                                                  <w:divBdr>
                                                    <w:top w:val="none" w:sz="0" w:space="0" w:color="auto"/>
                                                    <w:left w:val="none" w:sz="0" w:space="0" w:color="auto"/>
                                                    <w:bottom w:val="none" w:sz="0" w:space="0" w:color="auto"/>
                                                    <w:right w:val="none" w:sz="0" w:space="0" w:color="auto"/>
                                                  </w:divBdr>
                                                  <w:divsChild>
                                                    <w:div w:id="1498838566">
                                                      <w:marLeft w:val="0"/>
                                                      <w:marRight w:val="0"/>
                                                      <w:marTop w:val="0"/>
                                                      <w:marBottom w:val="0"/>
                                                      <w:divBdr>
                                                        <w:top w:val="none" w:sz="0" w:space="0" w:color="auto"/>
                                                        <w:left w:val="none" w:sz="0" w:space="0" w:color="auto"/>
                                                        <w:bottom w:val="none" w:sz="0" w:space="0" w:color="auto"/>
                                                        <w:right w:val="none" w:sz="0" w:space="0" w:color="auto"/>
                                                      </w:divBdr>
                                                      <w:divsChild>
                                                        <w:div w:id="1017806312">
                                                          <w:marLeft w:val="0"/>
                                                          <w:marRight w:val="0"/>
                                                          <w:marTop w:val="0"/>
                                                          <w:marBottom w:val="0"/>
                                                          <w:divBdr>
                                                            <w:top w:val="none" w:sz="0" w:space="0" w:color="auto"/>
                                                            <w:left w:val="none" w:sz="0" w:space="0" w:color="auto"/>
                                                            <w:bottom w:val="none" w:sz="0" w:space="0" w:color="auto"/>
                                                            <w:right w:val="none" w:sz="0" w:space="0" w:color="auto"/>
                                                          </w:divBdr>
                                                          <w:divsChild>
                                                            <w:div w:id="1277248648">
                                                              <w:marLeft w:val="0"/>
                                                              <w:marRight w:val="0"/>
                                                              <w:marTop w:val="0"/>
                                                              <w:marBottom w:val="0"/>
                                                              <w:divBdr>
                                                                <w:top w:val="none" w:sz="0" w:space="0" w:color="auto"/>
                                                                <w:left w:val="none" w:sz="0" w:space="0" w:color="auto"/>
                                                                <w:bottom w:val="none" w:sz="0" w:space="0" w:color="auto"/>
                                                                <w:right w:val="none" w:sz="0" w:space="0" w:color="auto"/>
                                                              </w:divBdr>
                                                              <w:divsChild>
                                                                <w:div w:id="5854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3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1860</Words>
  <Characters>10606</Characters>
  <Application>Microsoft Office Word</Application>
  <DocSecurity>0</DocSecurity>
  <Lines>88</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Bill Montgomery</cp:lastModifiedBy>
  <cp:revision>2</cp:revision>
  <cp:lastPrinted>2019-10-24T12:52:00Z</cp:lastPrinted>
  <dcterms:created xsi:type="dcterms:W3CDTF">2020-01-04T15:32:00Z</dcterms:created>
  <dcterms:modified xsi:type="dcterms:W3CDTF">2020-01-04T15:32:00Z</dcterms:modified>
</cp:coreProperties>
</file>